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E01F4" w14:textId="77777777" w:rsidR="002C2C4C" w:rsidRDefault="002C2C4C">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8"/>
        <w:tblW w:w="10188" w:type="dxa"/>
        <w:tblBorders>
          <w:top w:val="single" w:sz="18" w:space="0" w:color="000000"/>
          <w:left w:val="nil"/>
          <w:bottom w:val="single" w:sz="18" w:space="0" w:color="000000"/>
          <w:right w:val="nil"/>
          <w:insideH w:val="single" w:sz="18" w:space="0" w:color="000000"/>
          <w:insideV w:val="nil"/>
        </w:tblBorders>
        <w:tblLayout w:type="fixed"/>
        <w:tblLook w:val="0400" w:firstRow="0" w:lastRow="0" w:firstColumn="0" w:lastColumn="0" w:noHBand="0" w:noVBand="1"/>
      </w:tblPr>
      <w:tblGrid>
        <w:gridCol w:w="2127"/>
        <w:gridCol w:w="5811"/>
        <w:gridCol w:w="2250"/>
      </w:tblGrid>
      <w:tr w:rsidR="002C2C4C" w:rsidRPr="009D4C7A" w14:paraId="05F87115" w14:textId="77777777">
        <w:tc>
          <w:tcPr>
            <w:tcW w:w="2127" w:type="dxa"/>
            <w:vAlign w:val="center"/>
          </w:tcPr>
          <w:p w14:paraId="739DEDD7" w14:textId="77777777" w:rsidR="002C2C4C" w:rsidRDefault="00C6638D">
            <w:pPr>
              <w:jc w:val="center"/>
              <w:rPr>
                <w:rFonts w:ascii="Arial" w:eastAsia="Arial" w:hAnsi="Arial" w:cs="Arial"/>
              </w:rPr>
            </w:pPr>
            <w:r>
              <w:rPr>
                <w:rFonts w:ascii="Arial" w:eastAsia="Arial" w:hAnsi="Arial" w:cs="Arial"/>
              </w:rPr>
              <w:t xml:space="preserve"> </w:t>
            </w:r>
          </w:p>
          <w:p w14:paraId="0CBA4925" w14:textId="77777777" w:rsidR="002C2C4C" w:rsidRPr="009D4C7A" w:rsidRDefault="00C6638D">
            <w:pPr>
              <w:jc w:val="center"/>
              <w:rPr>
                <w:rFonts w:ascii="Arial" w:eastAsia="Arial" w:hAnsi="Arial" w:cs="Arial"/>
              </w:rPr>
            </w:pPr>
            <w:r w:rsidRPr="009D4C7A">
              <w:rPr>
                <w:noProof/>
              </w:rPr>
              <w:drawing>
                <wp:inline distT="0" distB="0" distL="0" distR="0" wp14:anchorId="11676B4D" wp14:editId="478C1315">
                  <wp:extent cx="720000" cy="720000"/>
                  <wp:effectExtent l="0" t="0" r="0" b="0"/>
                  <wp:docPr id="7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l="10304" t="11761" r="12418" b="33528"/>
                          <a:stretch>
                            <a:fillRect/>
                          </a:stretch>
                        </pic:blipFill>
                        <pic:spPr>
                          <a:xfrm>
                            <a:off x="0" y="0"/>
                            <a:ext cx="720000" cy="720000"/>
                          </a:xfrm>
                          <a:prstGeom prst="rect">
                            <a:avLst/>
                          </a:prstGeom>
                          <a:ln/>
                        </pic:spPr>
                      </pic:pic>
                    </a:graphicData>
                  </a:graphic>
                </wp:inline>
              </w:drawing>
            </w:r>
          </w:p>
          <w:p w14:paraId="6194C39E" w14:textId="77777777" w:rsidR="002C2C4C" w:rsidRPr="009D4C7A" w:rsidRDefault="002C2C4C">
            <w:pPr>
              <w:jc w:val="center"/>
              <w:rPr>
                <w:rFonts w:ascii="Arial" w:eastAsia="Arial" w:hAnsi="Arial" w:cs="Arial"/>
              </w:rPr>
            </w:pPr>
          </w:p>
        </w:tc>
        <w:tc>
          <w:tcPr>
            <w:tcW w:w="5811" w:type="dxa"/>
            <w:vAlign w:val="center"/>
          </w:tcPr>
          <w:p w14:paraId="23216090" w14:textId="77777777" w:rsidR="002C2C4C" w:rsidRPr="009D4C7A" w:rsidRDefault="00C6638D">
            <w:pPr>
              <w:jc w:val="center"/>
              <w:rPr>
                <w:rFonts w:ascii="Tahoma" w:eastAsia="Tahoma" w:hAnsi="Tahoma" w:cs="Tahoma"/>
                <w:b/>
                <w:sz w:val="40"/>
                <w:szCs w:val="40"/>
              </w:rPr>
            </w:pPr>
            <w:r w:rsidRPr="009D4C7A">
              <w:rPr>
                <w:rFonts w:ascii="Tahoma" w:eastAsia="Tahoma" w:hAnsi="Tahoma" w:cs="Tahoma"/>
                <w:b/>
                <w:sz w:val="40"/>
                <w:szCs w:val="40"/>
              </w:rPr>
              <w:t>Inovasi Kurikulum</w:t>
            </w:r>
          </w:p>
          <w:p w14:paraId="528237D2" w14:textId="77777777" w:rsidR="002C2C4C" w:rsidRPr="009D4C7A" w:rsidRDefault="00D85E4B">
            <w:pPr>
              <w:jc w:val="center"/>
              <w:rPr>
                <w:rFonts w:ascii="Arial" w:eastAsia="Arial" w:hAnsi="Arial" w:cs="Arial"/>
              </w:rPr>
            </w:pPr>
            <w:hyperlink r:id="rId10">
              <w:r w:rsidR="00C6638D" w:rsidRPr="009D4C7A">
                <w:rPr>
                  <w:rFonts w:ascii="Arial" w:eastAsia="Arial" w:hAnsi="Arial" w:cs="Arial"/>
                  <w:color w:val="0563C1"/>
                  <w:sz w:val="20"/>
                  <w:szCs w:val="20"/>
                  <w:u w:val="single"/>
                </w:rPr>
                <w:t>https://ejournal.upi.edu/index.php/JIK</w:t>
              </w:r>
            </w:hyperlink>
          </w:p>
        </w:tc>
        <w:tc>
          <w:tcPr>
            <w:tcW w:w="2250" w:type="dxa"/>
            <w:vAlign w:val="center"/>
          </w:tcPr>
          <w:p w14:paraId="68A46660" w14:textId="77777777" w:rsidR="002C2C4C" w:rsidRPr="009D4C7A" w:rsidRDefault="00C6638D">
            <w:pPr>
              <w:jc w:val="center"/>
              <w:rPr>
                <w:rFonts w:ascii="Arial" w:eastAsia="Arial" w:hAnsi="Arial" w:cs="Arial"/>
              </w:rPr>
            </w:pPr>
            <w:r w:rsidRPr="009D4C7A">
              <w:rPr>
                <w:rFonts w:ascii="Arial" w:eastAsia="Arial" w:hAnsi="Arial" w:cs="Arial"/>
                <w:noProof/>
              </w:rPr>
              <w:drawing>
                <wp:inline distT="0" distB="0" distL="0" distR="0" wp14:anchorId="63C4E99D" wp14:editId="144315D6">
                  <wp:extent cx="643433" cy="540000"/>
                  <wp:effectExtent l="0" t="0" r="0" b="0"/>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26185" t="5979" r="26854" b="33758"/>
                          <a:stretch>
                            <a:fillRect/>
                          </a:stretch>
                        </pic:blipFill>
                        <pic:spPr>
                          <a:xfrm>
                            <a:off x="0" y="0"/>
                            <a:ext cx="643433" cy="540000"/>
                          </a:xfrm>
                          <a:prstGeom prst="rect">
                            <a:avLst/>
                          </a:prstGeom>
                          <a:ln/>
                        </pic:spPr>
                      </pic:pic>
                    </a:graphicData>
                  </a:graphic>
                </wp:inline>
              </w:drawing>
            </w:r>
            <w:r w:rsidRPr="009D4C7A">
              <w:rPr>
                <w:rFonts w:ascii="Arial" w:eastAsia="Arial" w:hAnsi="Arial" w:cs="Arial"/>
                <w:noProof/>
              </w:rPr>
              <w:drawing>
                <wp:inline distT="0" distB="0" distL="0" distR="0" wp14:anchorId="6CA9787F" wp14:editId="3C80A476">
                  <wp:extent cx="540000" cy="540000"/>
                  <wp:effectExtent l="0" t="0" r="0" b="0"/>
                  <wp:docPr id="7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40000" cy="540000"/>
                          </a:xfrm>
                          <a:prstGeom prst="rect">
                            <a:avLst/>
                          </a:prstGeom>
                          <a:ln/>
                        </pic:spPr>
                      </pic:pic>
                    </a:graphicData>
                  </a:graphic>
                </wp:inline>
              </w:drawing>
            </w:r>
          </w:p>
        </w:tc>
      </w:tr>
    </w:tbl>
    <w:p w14:paraId="2716DDF0" w14:textId="77777777" w:rsidR="002C2C4C" w:rsidRPr="009D4C7A" w:rsidRDefault="002C2C4C">
      <w:pPr>
        <w:rPr>
          <w:rFonts w:ascii="Arial" w:eastAsia="Arial" w:hAnsi="Arial" w:cs="Arial"/>
        </w:rPr>
      </w:pPr>
    </w:p>
    <w:p w14:paraId="334D1994" w14:textId="165F6DEC" w:rsidR="002C2C4C" w:rsidRPr="009D4C7A" w:rsidRDefault="00BD5329">
      <w:pPr>
        <w:jc w:val="center"/>
        <w:rPr>
          <w:rFonts w:ascii="Tahoma" w:eastAsia="Tahoma" w:hAnsi="Tahoma" w:cs="Tahoma"/>
          <w:b/>
          <w:sz w:val="28"/>
          <w:szCs w:val="28"/>
          <w:lang w:val="en-US"/>
        </w:rPr>
      </w:pPr>
      <w:r w:rsidRPr="009D4C7A">
        <w:rPr>
          <w:rFonts w:ascii="Tahoma" w:eastAsia="Tahoma" w:hAnsi="Tahoma" w:cs="Tahoma"/>
          <w:b/>
          <w:sz w:val="28"/>
          <w:szCs w:val="28"/>
          <w:lang w:val="en-US"/>
        </w:rPr>
        <w:t>PROSEDUR PENGEMBANGAN KURIKULUM (KAJIAN LITERATUR MANAJEMEN INOVASI KURIKULUM)</w:t>
      </w:r>
    </w:p>
    <w:p w14:paraId="2FDB10FE" w14:textId="77777777" w:rsidR="002C2C4C" w:rsidRPr="009D4C7A" w:rsidRDefault="002C2C4C">
      <w:pPr>
        <w:jc w:val="center"/>
        <w:rPr>
          <w:rFonts w:ascii="Arial" w:eastAsia="Arial" w:hAnsi="Arial" w:cs="Arial"/>
        </w:rPr>
      </w:pPr>
    </w:p>
    <w:p w14:paraId="4C5A5333" w14:textId="459767BE" w:rsidR="002C2C4C" w:rsidRPr="009D4C7A" w:rsidRDefault="00BD456E">
      <w:pPr>
        <w:jc w:val="center"/>
        <w:rPr>
          <w:rFonts w:ascii="Arial" w:eastAsia="Arial" w:hAnsi="Arial" w:cs="Arial"/>
          <w:i/>
          <w:sz w:val="22"/>
          <w:szCs w:val="22"/>
        </w:rPr>
      </w:pPr>
      <w:r>
        <w:rPr>
          <w:rFonts w:ascii="Arial" w:eastAsia="Arial" w:hAnsi="Arial" w:cs="Arial"/>
          <w:b/>
          <w:lang w:val="en-US"/>
        </w:rPr>
        <w:t xml:space="preserve"> </w:t>
      </w:r>
    </w:p>
    <w:p w14:paraId="4036B70D" w14:textId="77777777" w:rsidR="002C2C4C" w:rsidRPr="009D4C7A" w:rsidRDefault="002C2C4C">
      <w:pPr>
        <w:rPr>
          <w:rFonts w:ascii="Arial" w:eastAsia="Arial" w:hAnsi="Arial" w:cs="Arial"/>
        </w:rPr>
      </w:pPr>
    </w:p>
    <w:tbl>
      <w:tblPr>
        <w:tblStyle w:val="af9"/>
        <w:tblW w:w="10188" w:type="dxa"/>
        <w:tblBorders>
          <w:top w:val="single" w:sz="8" w:space="0" w:color="000000"/>
          <w:left w:val="nil"/>
          <w:bottom w:val="single" w:sz="8" w:space="0" w:color="000000"/>
          <w:right w:val="nil"/>
          <w:insideH w:val="single" w:sz="8" w:space="0" w:color="000000"/>
          <w:insideV w:val="nil"/>
        </w:tblBorders>
        <w:tblLayout w:type="fixed"/>
        <w:tblLook w:val="0400" w:firstRow="0" w:lastRow="0" w:firstColumn="0" w:lastColumn="0" w:noHBand="0" w:noVBand="1"/>
      </w:tblPr>
      <w:tblGrid>
        <w:gridCol w:w="426"/>
        <w:gridCol w:w="9497"/>
        <w:gridCol w:w="265"/>
      </w:tblGrid>
      <w:tr w:rsidR="002C2C4C" w:rsidRPr="009D4C7A" w14:paraId="5080AD86" w14:textId="77777777">
        <w:tc>
          <w:tcPr>
            <w:tcW w:w="426" w:type="dxa"/>
            <w:tcBorders>
              <w:bottom w:val="nil"/>
            </w:tcBorders>
          </w:tcPr>
          <w:p w14:paraId="0E193A4E" w14:textId="77777777" w:rsidR="002C2C4C" w:rsidRPr="009D4C7A" w:rsidRDefault="002C2C4C">
            <w:pPr>
              <w:spacing w:before="60" w:after="60"/>
              <w:rPr>
                <w:rFonts w:ascii="Tahoma" w:eastAsia="Tahoma" w:hAnsi="Tahoma" w:cs="Tahoma"/>
                <w:b/>
                <w:sz w:val="20"/>
                <w:szCs w:val="20"/>
              </w:rPr>
            </w:pPr>
          </w:p>
        </w:tc>
        <w:tc>
          <w:tcPr>
            <w:tcW w:w="9497" w:type="dxa"/>
            <w:tcBorders>
              <w:bottom w:val="nil"/>
            </w:tcBorders>
          </w:tcPr>
          <w:p w14:paraId="78DE67DF" w14:textId="77777777" w:rsidR="002C2C4C" w:rsidRPr="009D4C7A" w:rsidRDefault="00D85E4B">
            <w:pPr>
              <w:spacing w:before="60" w:after="60"/>
              <w:jc w:val="center"/>
              <w:rPr>
                <w:rFonts w:ascii="Tahoma" w:eastAsia="Tahoma" w:hAnsi="Tahoma" w:cs="Tahoma"/>
                <w:b/>
                <w:sz w:val="20"/>
                <w:szCs w:val="20"/>
                <w:lang w:val="en-US"/>
              </w:rPr>
            </w:pPr>
            <w:sdt>
              <w:sdtPr>
                <w:tag w:val="goog_rdk_6"/>
                <w:id w:val="-405919962"/>
              </w:sdtPr>
              <w:sdtEndPr/>
              <w:sdtContent/>
            </w:sdt>
            <w:proofErr w:type="spellStart"/>
            <w:r w:rsidR="00BD5329" w:rsidRPr="009D4C7A">
              <w:rPr>
                <w:rFonts w:ascii="Tahoma" w:eastAsia="Tahoma" w:hAnsi="Tahoma" w:cs="Tahoma"/>
                <w:b/>
                <w:sz w:val="20"/>
                <w:szCs w:val="20"/>
                <w:lang w:val="en-US"/>
              </w:rPr>
              <w:t>Abstrak</w:t>
            </w:r>
            <w:proofErr w:type="spellEnd"/>
          </w:p>
        </w:tc>
        <w:tc>
          <w:tcPr>
            <w:tcW w:w="265" w:type="dxa"/>
            <w:tcBorders>
              <w:bottom w:val="nil"/>
            </w:tcBorders>
          </w:tcPr>
          <w:p w14:paraId="0743D64B" w14:textId="77777777" w:rsidR="002C2C4C" w:rsidRPr="009D4C7A" w:rsidRDefault="002C2C4C">
            <w:pPr>
              <w:spacing w:before="60" w:after="60"/>
              <w:rPr>
                <w:rFonts w:ascii="Tahoma" w:eastAsia="Tahoma" w:hAnsi="Tahoma" w:cs="Tahoma"/>
                <w:b/>
                <w:sz w:val="20"/>
                <w:szCs w:val="20"/>
              </w:rPr>
            </w:pPr>
          </w:p>
        </w:tc>
      </w:tr>
      <w:tr w:rsidR="002C2C4C" w:rsidRPr="009D4C7A" w14:paraId="4144CCB3" w14:textId="77777777">
        <w:tc>
          <w:tcPr>
            <w:tcW w:w="426" w:type="dxa"/>
            <w:tcBorders>
              <w:top w:val="nil"/>
              <w:bottom w:val="nil"/>
            </w:tcBorders>
          </w:tcPr>
          <w:p w14:paraId="738DC2F2" w14:textId="77777777" w:rsidR="002C2C4C" w:rsidRPr="009D4C7A" w:rsidRDefault="002C2C4C">
            <w:pPr>
              <w:spacing w:before="60" w:after="60"/>
              <w:rPr>
                <w:rFonts w:ascii="Arial" w:eastAsia="Arial" w:hAnsi="Arial" w:cs="Arial"/>
                <w:sz w:val="20"/>
                <w:szCs w:val="20"/>
              </w:rPr>
            </w:pPr>
          </w:p>
        </w:tc>
        <w:tc>
          <w:tcPr>
            <w:tcW w:w="9497" w:type="dxa"/>
            <w:tcBorders>
              <w:top w:val="nil"/>
              <w:bottom w:val="nil"/>
            </w:tcBorders>
          </w:tcPr>
          <w:p w14:paraId="207CB2E1" w14:textId="1E621139" w:rsidR="002C2C4C" w:rsidRPr="00CC36BF" w:rsidRDefault="00BD5329">
            <w:pPr>
              <w:spacing w:before="60" w:after="60"/>
              <w:jc w:val="both"/>
              <w:rPr>
                <w:rFonts w:ascii="Arial" w:eastAsia="Arial" w:hAnsi="Arial" w:cs="Arial"/>
                <w:sz w:val="20"/>
                <w:szCs w:val="20"/>
                <w:lang w:val="en-US"/>
              </w:rPr>
            </w:pPr>
            <w:r w:rsidRPr="009D4C7A">
              <w:rPr>
                <w:rFonts w:ascii="Arial" w:hAnsi="Arial" w:cs="Arial"/>
                <w:sz w:val="20"/>
                <w:szCs w:val="20"/>
              </w:rPr>
              <w:t xml:space="preserve">Kurikulum memegang peranan yang penting dalam keberhasilan pendidikan, pendidikan yang bermutu berawal dari kurikulum yang baik dan tepat. Kurikulum juga merupakan komponen yang penting dalam pendidikan. Kurikulum harus dilakukan perubahan serta pembaharuan guna menghadapi tuntutan perkembangan zaman dalam upaya menciptakan lulusan atau Sumber Daya Manusia (SDM) unggul yang mampu bersaing secara global. Tujuan penelitian ini adalah mengetahui bentuk-bentuk prosedur pengembangan kurikulum yang beragam. Metode penelitian yang digunakan adalah kajian literatur dari berbagai sumber terpercaya atau penelitian terdahulu. Hasil penelitian menunjukkan </w:t>
            </w:r>
            <w:proofErr w:type="spellStart"/>
            <w:r w:rsidR="0032264E">
              <w:rPr>
                <w:rFonts w:ascii="Arial" w:hAnsi="Arial" w:cs="Arial"/>
                <w:sz w:val="20"/>
                <w:szCs w:val="20"/>
                <w:lang w:val="en-US"/>
              </w:rPr>
              <w:t>bahwa</w:t>
            </w:r>
            <w:proofErr w:type="spellEnd"/>
            <w:r w:rsidR="0032264E">
              <w:rPr>
                <w:rFonts w:ascii="Arial" w:hAnsi="Arial" w:cs="Arial"/>
                <w:sz w:val="20"/>
                <w:szCs w:val="20"/>
                <w:lang w:val="en-US"/>
              </w:rPr>
              <w:t xml:space="preserve"> </w:t>
            </w:r>
            <w:proofErr w:type="spellStart"/>
            <w:r w:rsidR="0032264E">
              <w:rPr>
                <w:rFonts w:ascii="Arial" w:hAnsi="Arial" w:cs="Arial"/>
                <w:sz w:val="20"/>
                <w:szCs w:val="20"/>
                <w:lang w:val="en-US"/>
              </w:rPr>
              <w:t>terdapat</w:t>
            </w:r>
            <w:proofErr w:type="spellEnd"/>
            <w:r w:rsidR="0032264E">
              <w:rPr>
                <w:rFonts w:ascii="Arial" w:hAnsi="Arial" w:cs="Arial"/>
                <w:sz w:val="20"/>
                <w:szCs w:val="20"/>
                <w:lang w:val="en-US"/>
              </w:rPr>
              <w:t xml:space="preserve"> </w:t>
            </w:r>
            <w:proofErr w:type="spellStart"/>
            <w:r w:rsidR="0032264E">
              <w:rPr>
                <w:rFonts w:ascii="Arial" w:hAnsi="Arial" w:cs="Arial"/>
                <w:sz w:val="20"/>
                <w:szCs w:val="20"/>
                <w:lang w:val="en-US"/>
              </w:rPr>
              <w:t>berbagai</w:t>
            </w:r>
            <w:proofErr w:type="spellEnd"/>
            <w:r w:rsidR="0032264E">
              <w:rPr>
                <w:rFonts w:ascii="Arial" w:hAnsi="Arial" w:cs="Arial"/>
                <w:sz w:val="20"/>
                <w:szCs w:val="20"/>
                <w:lang w:val="en-US"/>
              </w:rPr>
              <w:t xml:space="preserve"> </w:t>
            </w:r>
            <w:proofErr w:type="spellStart"/>
            <w:r w:rsidR="0032264E">
              <w:rPr>
                <w:rFonts w:ascii="Arial" w:hAnsi="Arial" w:cs="Arial"/>
                <w:sz w:val="20"/>
                <w:szCs w:val="20"/>
                <w:lang w:val="en-US"/>
              </w:rPr>
              <w:t>prosedur</w:t>
            </w:r>
            <w:proofErr w:type="spellEnd"/>
            <w:r w:rsidR="0032264E">
              <w:rPr>
                <w:rFonts w:ascii="Arial" w:hAnsi="Arial" w:cs="Arial"/>
                <w:sz w:val="20"/>
                <w:szCs w:val="20"/>
                <w:lang w:val="en-US"/>
              </w:rPr>
              <w:t xml:space="preserve"> </w:t>
            </w:r>
            <w:proofErr w:type="spellStart"/>
            <w:r w:rsidR="0032264E">
              <w:rPr>
                <w:rFonts w:ascii="Arial" w:hAnsi="Arial" w:cs="Arial"/>
                <w:sz w:val="20"/>
                <w:szCs w:val="20"/>
                <w:lang w:val="en-US"/>
              </w:rPr>
              <w:t>pengembangan</w:t>
            </w:r>
            <w:proofErr w:type="spellEnd"/>
            <w:r w:rsidR="0032264E">
              <w:rPr>
                <w:rFonts w:ascii="Arial" w:hAnsi="Arial" w:cs="Arial"/>
                <w:sz w:val="20"/>
                <w:szCs w:val="20"/>
                <w:lang w:val="en-US"/>
              </w:rPr>
              <w:t xml:space="preserve"> </w:t>
            </w:r>
            <w:proofErr w:type="spellStart"/>
            <w:r w:rsidR="0032264E">
              <w:rPr>
                <w:rFonts w:ascii="Arial" w:hAnsi="Arial" w:cs="Arial"/>
                <w:sz w:val="20"/>
                <w:szCs w:val="20"/>
                <w:lang w:val="en-US"/>
              </w:rPr>
              <w:t>kurikulum</w:t>
            </w:r>
            <w:proofErr w:type="spellEnd"/>
            <w:r w:rsidR="0032264E">
              <w:rPr>
                <w:rFonts w:ascii="Arial" w:hAnsi="Arial" w:cs="Arial"/>
                <w:sz w:val="20"/>
                <w:szCs w:val="20"/>
                <w:lang w:val="en-US"/>
              </w:rPr>
              <w:t xml:space="preserve"> yang </w:t>
            </w:r>
            <w:proofErr w:type="spellStart"/>
            <w:r w:rsidR="0032264E">
              <w:rPr>
                <w:rFonts w:ascii="Arial" w:hAnsi="Arial" w:cs="Arial"/>
                <w:sz w:val="20"/>
                <w:szCs w:val="20"/>
                <w:lang w:val="en-US"/>
              </w:rPr>
              <w:t>diterapkan</w:t>
            </w:r>
            <w:proofErr w:type="spellEnd"/>
            <w:r w:rsidR="0032264E">
              <w:rPr>
                <w:rFonts w:ascii="Arial" w:hAnsi="Arial" w:cs="Arial"/>
                <w:sz w:val="20"/>
                <w:szCs w:val="20"/>
                <w:lang w:val="en-US"/>
              </w:rPr>
              <w:t xml:space="preserve"> oleh para </w:t>
            </w:r>
            <w:proofErr w:type="spellStart"/>
            <w:r w:rsidR="0032264E">
              <w:rPr>
                <w:rFonts w:ascii="Arial" w:hAnsi="Arial" w:cs="Arial"/>
                <w:sz w:val="20"/>
                <w:szCs w:val="20"/>
                <w:lang w:val="en-US"/>
              </w:rPr>
              <w:t>ahli</w:t>
            </w:r>
            <w:proofErr w:type="spellEnd"/>
            <w:r w:rsidR="0032264E">
              <w:rPr>
                <w:rFonts w:ascii="Arial" w:hAnsi="Arial" w:cs="Arial"/>
                <w:sz w:val="20"/>
                <w:szCs w:val="20"/>
                <w:lang w:val="en-US"/>
              </w:rPr>
              <w:t xml:space="preserve"> </w:t>
            </w:r>
            <w:proofErr w:type="spellStart"/>
            <w:r w:rsidR="0032264E">
              <w:rPr>
                <w:rFonts w:ascii="Arial" w:hAnsi="Arial" w:cs="Arial"/>
                <w:sz w:val="20"/>
                <w:szCs w:val="20"/>
                <w:lang w:val="en-US"/>
              </w:rPr>
              <w:t>kurikulum</w:t>
            </w:r>
            <w:proofErr w:type="spellEnd"/>
            <w:r w:rsidR="0032264E">
              <w:rPr>
                <w:rFonts w:ascii="Arial" w:hAnsi="Arial" w:cs="Arial"/>
                <w:sz w:val="20"/>
                <w:szCs w:val="20"/>
                <w:lang w:val="en-US"/>
              </w:rPr>
              <w:t xml:space="preserve">. Adapun </w:t>
            </w:r>
            <w:proofErr w:type="spellStart"/>
            <w:r w:rsidR="0032264E">
              <w:rPr>
                <w:rFonts w:ascii="Arial" w:hAnsi="Arial" w:cs="Arial"/>
                <w:sz w:val="20"/>
                <w:szCs w:val="20"/>
                <w:lang w:val="en-US"/>
              </w:rPr>
              <w:t>prosedur</w:t>
            </w:r>
            <w:proofErr w:type="spellEnd"/>
            <w:r w:rsidR="0032264E">
              <w:rPr>
                <w:rFonts w:ascii="Arial" w:hAnsi="Arial" w:cs="Arial"/>
                <w:sz w:val="20"/>
                <w:szCs w:val="20"/>
                <w:lang w:val="en-US"/>
              </w:rPr>
              <w:t xml:space="preserve"> </w:t>
            </w:r>
            <w:proofErr w:type="spellStart"/>
            <w:r w:rsidR="0032264E">
              <w:rPr>
                <w:rFonts w:ascii="Arial" w:hAnsi="Arial" w:cs="Arial"/>
                <w:sz w:val="20"/>
                <w:szCs w:val="20"/>
                <w:lang w:val="en-US"/>
              </w:rPr>
              <w:t>pengembangan</w:t>
            </w:r>
            <w:proofErr w:type="spellEnd"/>
            <w:r w:rsidR="0032264E">
              <w:rPr>
                <w:rFonts w:ascii="Arial" w:hAnsi="Arial" w:cs="Arial"/>
                <w:sz w:val="20"/>
                <w:szCs w:val="20"/>
                <w:lang w:val="en-US"/>
              </w:rPr>
              <w:t xml:space="preserve"> </w:t>
            </w:r>
            <w:proofErr w:type="spellStart"/>
            <w:r w:rsidR="0032264E">
              <w:rPr>
                <w:rFonts w:ascii="Arial" w:hAnsi="Arial" w:cs="Arial"/>
                <w:sz w:val="20"/>
                <w:szCs w:val="20"/>
                <w:lang w:val="en-US"/>
              </w:rPr>
              <w:t>kurikulum</w:t>
            </w:r>
            <w:proofErr w:type="spellEnd"/>
            <w:r w:rsidR="0032264E">
              <w:rPr>
                <w:rFonts w:ascii="Arial" w:hAnsi="Arial" w:cs="Arial"/>
                <w:sz w:val="20"/>
                <w:szCs w:val="20"/>
                <w:lang w:val="en-US"/>
              </w:rPr>
              <w:t xml:space="preserve"> </w:t>
            </w:r>
            <w:proofErr w:type="spellStart"/>
            <w:r w:rsidR="0032264E">
              <w:rPr>
                <w:rFonts w:ascii="Arial" w:hAnsi="Arial" w:cs="Arial"/>
                <w:sz w:val="20"/>
                <w:szCs w:val="20"/>
                <w:lang w:val="en-US"/>
              </w:rPr>
              <w:t>apabila</w:t>
            </w:r>
            <w:proofErr w:type="spellEnd"/>
            <w:r w:rsidR="0032264E">
              <w:rPr>
                <w:rFonts w:ascii="Arial" w:hAnsi="Arial" w:cs="Arial"/>
                <w:sz w:val="20"/>
                <w:szCs w:val="20"/>
                <w:lang w:val="en-US"/>
              </w:rPr>
              <w:t xml:space="preserve"> </w:t>
            </w:r>
            <w:proofErr w:type="spellStart"/>
            <w:r w:rsidR="0032264E">
              <w:rPr>
                <w:rFonts w:ascii="Arial" w:hAnsi="Arial" w:cs="Arial"/>
                <w:sz w:val="20"/>
                <w:szCs w:val="20"/>
                <w:lang w:val="en-US"/>
              </w:rPr>
              <w:t>ditinjau</w:t>
            </w:r>
            <w:proofErr w:type="spellEnd"/>
            <w:r w:rsidR="0032264E">
              <w:rPr>
                <w:rFonts w:ascii="Arial" w:hAnsi="Arial" w:cs="Arial"/>
                <w:sz w:val="20"/>
                <w:szCs w:val="20"/>
                <w:lang w:val="en-US"/>
              </w:rPr>
              <w:t xml:space="preserve"> </w:t>
            </w:r>
            <w:proofErr w:type="spellStart"/>
            <w:r w:rsidR="0032264E">
              <w:rPr>
                <w:rFonts w:ascii="Arial" w:hAnsi="Arial" w:cs="Arial"/>
                <w:sz w:val="20"/>
                <w:szCs w:val="20"/>
                <w:lang w:val="en-US"/>
              </w:rPr>
              <w:t>dari</w:t>
            </w:r>
            <w:proofErr w:type="spellEnd"/>
            <w:r w:rsidR="0032264E">
              <w:rPr>
                <w:rFonts w:ascii="Arial" w:hAnsi="Arial" w:cs="Arial"/>
                <w:sz w:val="20"/>
                <w:szCs w:val="20"/>
                <w:lang w:val="en-US"/>
              </w:rPr>
              <w:t xml:space="preserve"> </w:t>
            </w:r>
            <w:proofErr w:type="spellStart"/>
            <w:r w:rsidR="0032264E">
              <w:rPr>
                <w:rFonts w:ascii="Arial" w:hAnsi="Arial" w:cs="Arial"/>
                <w:sz w:val="20"/>
                <w:szCs w:val="20"/>
                <w:lang w:val="en-US"/>
              </w:rPr>
              <w:t>segi</w:t>
            </w:r>
            <w:proofErr w:type="spellEnd"/>
            <w:r w:rsidR="0032264E">
              <w:rPr>
                <w:rFonts w:ascii="Arial" w:hAnsi="Arial" w:cs="Arial"/>
                <w:sz w:val="20"/>
                <w:szCs w:val="20"/>
                <w:lang w:val="en-US"/>
              </w:rPr>
              <w:t xml:space="preserve"> </w:t>
            </w:r>
            <w:proofErr w:type="spellStart"/>
            <w:r w:rsidR="0032264E">
              <w:rPr>
                <w:rFonts w:ascii="Arial" w:hAnsi="Arial" w:cs="Arial"/>
                <w:sz w:val="20"/>
                <w:szCs w:val="20"/>
                <w:lang w:val="en-US"/>
              </w:rPr>
              <w:t>manajemen</w:t>
            </w:r>
            <w:proofErr w:type="spellEnd"/>
            <w:r w:rsidR="0032264E">
              <w:rPr>
                <w:rFonts w:ascii="Arial" w:hAnsi="Arial" w:cs="Arial"/>
                <w:sz w:val="20"/>
                <w:szCs w:val="20"/>
                <w:lang w:val="en-US"/>
              </w:rPr>
              <w:t xml:space="preserve"> </w:t>
            </w:r>
            <w:proofErr w:type="spellStart"/>
            <w:r w:rsidR="0032264E">
              <w:rPr>
                <w:rFonts w:ascii="Arial" w:hAnsi="Arial" w:cs="Arial"/>
                <w:sz w:val="20"/>
                <w:szCs w:val="20"/>
                <w:lang w:val="en-US"/>
              </w:rPr>
              <w:t>kurikulum</w:t>
            </w:r>
            <w:proofErr w:type="spellEnd"/>
            <w:r w:rsidR="0032264E">
              <w:rPr>
                <w:rFonts w:ascii="Arial" w:hAnsi="Arial" w:cs="Arial"/>
                <w:sz w:val="20"/>
                <w:szCs w:val="20"/>
                <w:lang w:val="en-US"/>
              </w:rPr>
              <w:t xml:space="preserve"> </w:t>
            </w:r>
            <w:proofErr w:type="spellStart"/>
            <w:r w:rsidR="0032264E">
              <w:rPr>
                <w:rFonts w:ascii="Arial" w:hAnsi="Arial" w:cs="Arial"/>
                <w:sz w:val="20"/>
                <w:szCs w:val="20"/>
                <w:lang w:val="en-US"/>
              </w:rPr>
              <w:t>meliputi</w:t>
            </w:r>
            <w:proofErr w:type="spellEnd"/>
            <w:r w:rsidR="0032264E">
              <w:rPr>
                <w:rFonts w:ascii="Arial" w:hAnsi="Arial" w:cs="Arial"/>
                <w:sz w:val="20"/>
                <w:szCs w:val="20"/>
                <w:lang w:val="en-US"/>
              </w:rPr>
              <w:t>: 1) P</w:t>
            </w:r>
            <w:r w:rsidR="0032264E" w:rsidRPr="0032264E">
              <w:rPr>
                <w:rFonts w:ascii="Arial" w:hAnsi="Arial" w:cs="Arial"/>
                <w:sz w:val="20"/>
                <w:szCs w:val="20"/>
              </w:rPr>
              <w:t>engawasan kurikulum</w:t>
            </w:r>
            <w:r w:rsidR="0032264E">
              <w:rPr>
                <w:rFonts w:ascii="Arial" w:hAnsi="Arial" w:cs="Arial"/>
                <w:sz w:val="20"/>
                <w:szCs w:val="20"/>
                <w:lang w:val="en-US"/>
              </w:rPr>
              <w:t>; 2) P</w:t>
            </w:r>
            <w:r w:rsidR="0032264E" w:rsidRPr="0032264E">
              <w:rPr>
                <w:rFonts w:ascii="Arial" w:hAnsi="Arial" w:cs="Arial"/>
                <w:sz w:val="20"/>
                <w:szCs w:val="20"/>
              </w:rPr>
              <w:t>engorganisasian kurikulum</w:t>
            </w:r>
            <w:r w:rsidR="0032264E">
              <w:rPr>
                <w:rFonts w:ascii="Arial" w:hAnsi="Arial" w:cs="Arial"/>
                <w:sz w:val="20"/>
                <w:szCs w:val="20"/>
                <w:lang w:val="en-US"/>
              </w:rPr>
              <w:t>; 3) P</w:t>
            </w:r>
            <w:r w:rsidR="0032264E" w:rsidRPr="0032264E">
              <w:rPr>
                <w:rFonts w:ascii="Arial" w:hAnsi="Arial" w:cs="Arial"/>
                <w:sz w:val="20"/>
                <w:szCs w:val="20"/>
              </w:rPr>
              <w:t>enyusunan staf</w:t>
            </w:r>
            <w:r w:rsidR="0032264E">
              <w:rPr>
                <w:rFonts w:ascii="Arial" w:hAnsi="Arial" w:cs="Arial"/>
                <w:sz w:val="20"/>
                <w:szCs w:val="20"/>
                <w:lang w:val="en-US"/>
              </w:rPr>
              <w:t>; dan 4)</w:t>
            </w:r>
            <w:r w:rsidR="0032264E" w:rsidRPr="0032264E">
              <w:rPr>
                <w:rFonts w:ascii="Arial" w:hAnsi="Arial" w:cs="Arial"/>
                <w:sz w:val="20"/>
                <w:szCs w:val="20"/>
              </w:rPr>
              <w:t xml:space="preserve"> </w:t>
            </w:r>
            <w:r w:rsidR="0032264E">
              <w:rPr>
                <w:rFonts w:ascii="Arial" w:hAnsi="Arial" w:cs="Arial"/>
                <w:sz w:val="20"/>
                <w:szCs w:val="20"/>
                <w:lang w:val="en-US"/>
              </w:rPr>
              <w:t>P</w:t>
            </w:r>
            <w:r w:rsidR="0032264E" w:rsidRPr="0032264E">
              <w:rPr>
                <w:rFonts w:ascii="Arial" w:hAnsi="Arial" w:cs="Arial"/>
                <w:sz w:val="20"/>
                <w:szCs w:val="20"/>
              </w:rPr>
              <w:t>erencanaan kurikulum</w:t>
            </w:r>
            <w:r w:rsidR="0032264E">
              <w:rPr>
                <w:rFonts w:ascii="Arial" w:hAnsi="Arial" w:cs="Arial"/>
                <w:sz w:val="20"/>
                <w:szCs w:val="20"/>
                <w:lang w:val="en-US"/>
              </w:rPr>
              <w:t xml:space="preserve">. </w:t>
            </w:r>
            <w:r w:rsidR="00CC36BF" w:rsidRPr="00CC36BF">
              <w:rPr>
                <w:rFonts w:ascii="Arial" w:hAnsi="Arial" w:cs="Arial"/>
                <w:sz w:val="20"/>
                <w:szCs w:val="20"/>
              </w:rPr>
              <w:t>Selain itu, dalam pengembangan kurikulum juga terbagi menjadi dua jenis pengembangan, yakni pengembangan kurikulum secara sentralistik dan secara desentralistik.</w:t>
            </w:r>
            <w:r w:rsidR="00CC36BF">
              <w:rPr>
                <w:rFonts w:ascii="Arial" w:hAnsi="Arial" w:cs="Arial"/>
                <w:sz w:val="20"/>
                <w:szCs w:val="20"/>
                <w:lang w:val="en-US"/>
              </w:rPr>
              <w:t xml:space="preserve"> </w:t>
            </w:r>
            <w:r w:rsidR="00CC36BF" w:rsidRPr="00CC36BF">
              <w:rPr>
                <w:rFonts w:ascii="Arial" w:hAnsi="Arial" w:cs="Arial"/>
                <w:sz w:val="20"/>
                <w:szCs w:val="20"/>
              </w:rPr>
              <w:t xml:space="preserve">Masyarakat, perguruan tinggi, </w:t>
            </w:r>
            <w:r w:rsidR="00CC36BF">
              <w:rPr>
                <w:rFonts w:ascii="Arial" w:hAnsi="Arial" w:cs="Arial"/>
                <w:sz w:val="20"/>
                <w:szCs w:val="20"/>
                <w:lang w:val="en-US"/>
              </w:rPr>
              <w:t>dan</w:t>
            </w:r>
            <w:r w:rsidR="00CC36BF" w:rsidRPr="00CC36BF">
              <w:rPr>
                <w:rFonts w:ascii="Arial" w:hAnsi="Arial" w:cs="Arial"/>
                <w:sz w:val="20"/>
                <w:szCs w:val="20"/>
              </w:rPr>
              <w:t xml:space="preserve"> sistem nilai</w:t>
            </w:r>
            <w:r w:rsidR="00CC36BF">
              <w:rPr>
                <w:rFonts w:ascii="Arial" w:hAnsi="Arial" w:cs="Arial"/>
                <w:sz w:val="20"/>
                <w:szCs w:val="20"/>
                <w:lang w:val="en-US"/>
              </w:rPr>
              <w:t xml:space="preserve"> </w:t>
            </w:r>
            <w:proofErr w:type="spellStart"/>
            <w:r w:rsidR="00CC36BF">
              <w:rPr>
                <w:rFonts w:ascii="Arial" w:hAnsi="Arial" w:cs="Arial"/>
                <w:sz w:val="20"/>
                <w:szCs w:val="20"/>
                <w:lang w:val="en-US"/>
              </w:rPr>
              <w:t>merupakan</w:t>
            </w:r>
            <w:proofErr w:type="spellEnd"/>
            <w:r w:rsidR="00CC36BF">
              <w:rPr>
                <w:rFonts w:ascii="Arial" w:hAnsi="Arial" w:cs="Arial"/>
                <w:sz w:val="20"/>
                <w:szCs w:val="20"/>
                <w:lang w:val="en-US"/>
              </w:rPr>
              <w:t xml:space="preserve"> salah </w:t>
            </w:r>
            <w:proofErr w:type="spellStart"/>
            <w:r w:rsidR="00CC36BF">
              <w:rPr>
                <w:rFonts w:ascii="Arial" w:hAnsi="Arial" w:cs="Arial"/>
                <w:sz w:val="20"/>
                <w:szCs w:val="20"/>
                <w:lang w:val="en-US"/>
              </w:rPr>
              <w:t>satu</w:t>
            </w:r>
            <w:proofErr w:type="spellEnd"/>
            <w:r w:rsidR="00CC36BF">
              <w:rPr>
                <w:rFonts w:ascii="Arial" w:hAnsi="Arial" w:cs="Arial"/>
                <w:sz w:val="20"/>
                <w:szCs w:val="20"/>
                <w:lang w:val="en-US"/>
              </w:rPr>
              <w:t xml:space="preserve"> </w:t>
            </w:r>
            <w:proofErr w:type="spellStart"/>
            <w:r w:rsidR="00CC36BF">
              <w:rPr>
                <w:rFonts w:ascii="Arial" w:hAnsi="Arial" w:cs="Arial"/>
                <w:sz w:val="20"/>
                <w:szCs w:val="20"/>
                <w:lang w:val="en-US"/>
              </w:rPr>
              <w:t>faktor</w:t>
            </w:r>
            <w:proofErr w:type="spellEnd"/>
            <w:r w:rsidR="00CC36BF">
              <w:rPr>
                <w:rFonts w:ascii="Arial" w:hAnsi="Arial" w:cs="Arial"/>
                <w:sz w:val="20"/>
                <w:szCs w:val="20"/>
                <w:lang w:val="en-US"/>
              </w:rPr>
              <w:t xml:space="preserve"> yang paling </w:t>
            </w:r>
            <w:proofErr w:type="spellStart"/>
            <w:r w:rsidR="00CC36BF">
              <w:rPr>
                <w:rFonts w:ascii="Arial" w:hAnsi="Arial" w:cs="Arial"/>
                <w:sz w:val="20"/>
                <w:szCs w:val="20"/>
                <w:lang w:val="en-US"/>
              </w:rPr>
              <w:t>berpengaruh</w:t>
            </w:r>
            <w:proofErr w:type="spellEnd"/>
            <w:r w:rsidR="00CC36BF">
              <w:rPr>
                <w:rFonts w:ascii="Arial" w:hAnsi="Arial" w:cs="Arial"/>
                <w:sz w:val="20"/>
                <w:szCs w:val="20"/>
                <w:lang w:val="en-US"/>
              </w:rPr>
              <w:t xml:space="preserve"> </w:t>
            </w:r>
            <w:proofErr w:type="spellStart"/>
            <w:r w:rsidR="00CC36BF">
              <w:rPr>
                <w:rFonts w:ascii="Arial" w:hAnsi="Arial" w:cs="Arial"/>
                <w:sz w:val="20"/>
                <w:szCs w:val="20"/>
                <w:lang w:val="en-US"/>
              </w:rPr>
              <w:t>dalam</w:t>
            </w:r>
            <w:proofErr w:type="spellEnd"/>
            <w:r w:rsidR="00CC36BF">
              <w:rPr>
                <w:rFonts w:ascii="Arial" w:hAnsi="Arial" w:cs="Arial"/>
                <w:sz w:val="20"/>
                <w:szCs w:val="20"/>
                <w:lang w:val="en-US"/>
              </w:rPr>
              <w:t xml:space="preserve"> </w:t>
            </w:r>
            <w:proofErr w:type="spellStart"/>
            <w:r w:rsidR="00CC36BF">
              <w:rPr>
                <w:rFonts w:ascii="Arial" w:hAnsi="Arial" w:cs="Arial"/>
                <w:sz w:val="20"/>
                <w:szCs w:val="20"/>
                <w:lang w:val="en-US"/>
              </w:rPr>
              <w:t>pengembangan</w:t>
            </w:r>
            <w:proofErr w:type="spellEnd"/>
            <w:r w:rsidR="00CC36BF">
              <w:rPr>
                <w:rFonts w:ascii="Arial" w:hAnsi="Arial" w:cs="Arial"/>
                <w:sz w:val="20"/>
                <w:szCs w:val="20"/>
                <w:lang w:val="en-US"/>
              </w:rPr>
              <w:t xml:space="preserve"> </w:t>
            </w:r>
            <w:proofErr w:type="spellStart"/>
            <w:r w:rsidR="00CC36BF">
              <w:rPr>
                <w:rFonts w:ascii="Arial" w:hAnsi="Arial" w:cs="Arial"/>
                <w:sz w:val="20"/>
                <w:szCs w:val="20"/>
                <w:lang w:val="en-US"/>
              </w:rPr>
              <w:t>kurikulum</w:t>
            </w:r>
            <w:proofErr w:type="spellEnd"/>
            <w:r w:rsidR="00CC36BF">
              <w:rPr>
                <w:rFonts w:ascii="Arial" w:hAnsi="Arial" w:cs="Arial"/>
                <w:sz w:val="20"/>
                <w:szCs w:val="20"/>
                <w:lang w:val="en-US"/>
              </w:rPr>
              <w:t>.</w:t>
            </w:r>
          </w:p>
        </w:tc>
        <w:tc>
          <w:tcPr>
            <w:tcW w:w="265" w:type="dxa"/>
            <w:tcBorders>
              <w:top w:val="nil"/>
              <w:bottom w:val="nil"/>
            </w:tcBorders>
          </w:tcPr>
          <w:p w14:paraId="6AE72A0B" w14:textId="77777777" w:rsidR="002C2C4C" w:rsidRPr="009D4C7A" w:rsidRDefault="002C2C4C">
            <w:pPr>
              <w:spacing w:before="60" w:after="60"/>
              <w:rPr>
                <w:rFonts w:ascii="Arial" w:eastAsia="Arial" w:hAnsi="Arial" w:cs="Arial"/>
                <w:sz w:val="20"/>
                <w:szCs w:val="20"/>
              </w:rPr>
            </w:pPr>
          </w:p>
        </w:tc>
      </w:tr>
      <w:tr w:rsidR="002C2C4C" w:rsidRPr="009D4C7A" w14:paraId="0A4DA4EB" w14:textId="77777777">
        <w:tc>
          <w:tcPr>
            <w:tcW w:w="426" w:type="dxa"/>
            <w:tcBorders>
              <w:top w:val="nil"/>
            </w:tcBorders>
          </w:tcPr>
          <w:p w14:paraId="076DCDAA" w14:textId="77777777" w:rsidR="002C2C4C" w:rsidRPr="009D4C7A" w:rsidRDefault="002C2C4C">
            <w:pPr>
              <w:spacing w:before="60" w:after="60"/>
              <w:rPr>
                <w:rFonts w:ascii="Arial" w:eastAsia="Arial" w:hAnsi="Arial" w:cs="Arial"/>
                <w:i/>
                <w:sz w:val="20"/>
                <w:szCs w:val="20"/>
              </w:rPr>
            </w:pPr>
          </w:p>
        </w:tc>
        <w:tc>
          <w:tcPr>
            <w:tcW w:w="9497" w:type="dxa"/>
            <w:tcBorders>
              <w:top w:val="nil"/>
            </w:tcBorders>
          </w:tcPr>
          <w:p w14:paraId="1A77B60C" w14:textId="7C886D46" w:rsidR="002C2C4C" w:rsidRPr="00CC36BF" w:rsidRDefault="00C6638D">
            <w:pPr>
              <w:spacing w:before="60" w:after="60"/>
              <w:rPr>
                <w:rFonts w:ascii="Arial" w:eastAsia="Arial" w:hAnsi="Arial" w:cs="Arial"/>
                <w:i/>
                <w:sz w:val="20"/>
                <w:szCs w:val="20"/>
                <w:lang w:val="en-US"/>
              </w:rPr>
            </w:pPr>
            <w:r w:rsidRPr="009D4C7A">
              <w:rPr>
                <w:rFonts w:ascii="Arial" w:eastAsia="Arial" w:hAnsi="Arial" w:cs="Arial"/>
                <w:b/>
                <w:i/>
                <w:sz w:val="20"/>
                <w:szCs w:val="20"/>
              </w:rPr>
              <w:t>Kata Kunci</w:t>
            </w:r>
            <w:sdt>
              <w:sdtPr>
                <w:tag w:val="goog_rdk_7"/>
                <w:id w:val="-1839984487"/>
              </w:sdtPr>
              <w:sdtEndPr/>
              <w:sdtContent/>
            </w:sdt>
            <w:r w:rsidRPr="009D4C7A">
              <w:rPr>
                <w:rFonts w:ascii="Arial" w:eastAsia="Arial" w:hAnsi="Arial" w:cs="Arial"/>
                <w:i/>
                <w:sz w:val="20"/>
                <w:szCs w:val="20"/>
              </w:rPr>
              <w:t xml:space="preserve">: </w:t>
            </w:r>
            <w:r w:rsidR="00BD5329" w:rsidRPr="009D4C7A">
              <w:rPr>
                <w:rFonts w:ascii="Arial" w:hAnsi="Arial" w:cs="Arial"/>
                <w:sz w:val="20"/>
                <w:szCs w:val="20"/>
              </w:rPr>
              <w:t>Kurikulum; Pengembangan Kurikulum</w:t>
            </w:r>
            <w:r w:rsidR="00CC36BF">
              <w:rPr>
                <w:rFonts w:ascii="Arial" w:hAnsi="Arial" w:cs="Arial"/>
                <w:sz w:val="20"/>
                <w:szCs w:val="20"/>
                <w:lang w:val="en-US"/>
              </w:rPr>
              <w:t xml:space="preserve">; </w:t>
            </w:r>
            <w:proofErr w:type="spellStart"/>
            <w:r w:rsidR="00CC36BF">
              <w:rPr>
                <w:rFonts w:ascii="Arial" w:hAnsi="Arial" w:cs="Arial"/>
                <w:sz w:val="20"/>
                <w:szCs w:val="20"/>
                <w:lang w:val="en-US"/>
              </w:rPr>
              <w:t>Prosedur</w:t>
            </w:r>
            <w:proofErr w:type="spellEnd"/>
            <w:r w:rsidR="00CC36BF">
              <w:rPr>
                <w:rFonts w:ascii="Arial" w:hAnsi="Arial" w:cs="Arial"/>
                <w:sz w:val="20"/>
                <w:szCs w:val="20"/>
                <w:lang w:val="en-US"/>
              </w:rPr>
              <w:t xml:space="preserve"> </w:t>
            </w:r>
            <w:proofErr w:type="spellStart"/>
            <w:r w:rsidR="00CC36BF">
              <w:rPr>
                <w:rFonts w:ascii="Arial" w:hAnsi="Arial" w:cs="Arial"/>
                <w:sz w:val="20"/>
                <w:szCs w:val="20"/>
                <w:lang w:val="en-US"/>
              </w:rPr>
              <w:t>Pengembangan</w:t>
            </w:r>
            <w:proofErr w:type="spellEnd"/>
            <w:r w:rsidR="00CC36BF">
              <w:rPr>
                <w:rFonts w:ascii="Arial" w:hAnsi="Arial" w:cs="Arial"/>
                <w:sz w:val="20"/>
                <w:szCs w:val="20"/>
                <w:lang w:val="en-US"/>
              </w:rPr>
              <w:t xml:space="preserve"> </w:t>
            </w:r>
            <w:proofErr w:type="spellStart"/>
            <w:r w:rsidR="00CC36BF">
              <w:rPr>
                <w:rFonts w:ascii="Arial" w:hAnsi="Arial" w:cs="Arial"/>
                <w:sz w:val="20"/>
                <w:szCs w:val="20"/>
                <w:lang w:val="en-US"/>
              </w:rPr>
              <w:t>Kurikulum</w:t>
            </w:r>
            <w:proofErr w:type="spellEnd"/>
          </w:p>
        </w:tc>
        <w:tc>
          <w:tcPr>
            <w:tcW w:w="265" w:type="dxa"/>
            <w:tcBorders>
              <w:top w:val="nil"/>
            </w:tcBorders>
          </w:tcPr>
          <w:p w14:paraId="7D8FA22D" w14:textId="77777777" w:rsidR="002C2C4C" w:rsidRPr="009D4C7A" w:rsidRDefault="002C2C4C">
            <w:pPr>
              <w:spacing w:before="60" w:after="60"/>
              <w:rPr>
                <w:rFonts w:ascii="Arial" w:eastAsia="Arial" w:hAnsi="Arial" w:cs="Arial"/>
                <w:i/>
                <w:sz w:val="20"/>
                <w:szCs w:val="20"/>
              </w:rPr>
            </w:pPr>
          </w:p>
        </w:tc>
      </w:tr>
    </w:tbl>
    <w:p w14:paraId="5FBC758E" w14:textId="77777777" w:rsidR="002C2C4C" w:rsidRPr="009D4C7A" w:rsidRDefault="002C2C4C">
      <w:pPr>
        <w:rPr>
          <w:rFonts w:ascii="Arial" w:eastAsia="Arial" w:hAnsi="Arial" w:cs="Arial"/>
        </w:rPr>
      </w:pPr>
    </w:p>
    <w:tbl>
      <w:tblPr>
        <w:tblStyle w:val="afa"/>
        <w:tblW w:w="10188" w:type="dxa"/>
        <w:tblBorders>
          <w:top w:val="single" w:sz="8" w:space="0" w:color="000000"/>
          <w:left w:val="nil"/>
          <w:bottom w:val="single" w:sz="8" w:space="0" w:color="000000"/>
          <w:right w:val="nil"/>
          <w:insideH w:val="single" w:sz="8" w:space="0" w:color="000000"/>
          <w:insideV w:val="nil"/>
        </w:tblBorders>
        <w:tblLayout w:type="fixed"/>
        <w:tblLook w:val="0400" w:firstRow="0" w:lastRow="0" w:firstColumn="0" w:lastColumn="0" w:noHBand="0" w:noVBand="1"/>
      </w:tblPr>
      <w:tblGrid>
        <w:gridCol w:w="426"/>
        <w:gridCol w:w="9497"/>
        <w:gridCol w:w="265"/>
      </w:tblGrid>
      <w:tr w:rsidR="002C2C4C" w:rsidRPr="009D4C7A" w14:paraId="09F8DB1B" w14:textId="77777777">
        <w:tc>
          <w:tcPr>
            <w:tcW w:w="426" w:type="dxa"/>
            <w:tcBorders>
              <w:bottom w:val="nil"/>
            </w:tcBorders>
          </w:tcPr>
          <w:p w14:paraId="5BF6AC8A" w14:textId="77777777" w:rsidR="002C2C4C" w:rsidRPr="009D4C7A" w:rsidRDefault="002C2C4C">
            <w:pPr>
              <w:spacing w:before="60" w:after="60"/>
              <w:rPr>
                <w:rFonts w:ascii="Tahoma" w:eastAsia="Tahoma" w:hAnsi="Tahoma" w:cs="Tahoma"/>
                <w:b/>
                <w:i/>
                <w:sz w:val="20"/>
                <w:szCs w:val="20"/>
              </w:rPr>
            </w:pPr>
          </w:p>
        </w:tc>
        <w:tc>
          <w:tcPr>
            <w:tcW w:w="9497" w:type="dxa"/>
            <w:tcBorders>
              <w:bottom w:val="nil"/>
            </w:tcBorders>
          </w:tcPr>
          <w:p w14:paraId="21460FD0" w14:textId="77777777" w:rsidR="002C2C4C" w:rsidRPr="009D4C7A" w:rsidRDefault="00C6638D">
            <w:pPr>
              <w:spacing w:before="60" w:after="60"/>
              <w:jc w:val="center"/>
              <w:rPr>
                <w:rFonts w:ascii="Tahoma" w:eastAsia="Tahoma" w:hAnsi="Tahoma" w:cs="Tahoma"/>
                <w:b/>
                <w:i/>
                <w:sz w:val="20"/>
                <w:szCs w:val="20"/>
              </w:rPr>
            </w:pPr>
            <w:r w:rsidRPr="009D4C7A">
              <w:rPr>
                <w:rFonts w:ascii="Tahoma" w:eastAsia="Tahoma" w:hAnsi="Tahoma" w:cs="Tahoma"/>
                <w:b/>
                <w:i/>
                <w:sz w:val="20"/>
                <w:szCs w:val="20"/>
              </w:rPr>
              <w:t>Abstract</w:t>
            </w:r>
          </w:p>
        </w:tc>
        <w:tc>
          <w:tcPr>
            <w:tcW w:w="265" w:type="dxa"/>
            <w:tcBorders>
              <w:bottom w:val="nil"/>
            </w:tcBorders>
          </w:tcPr>
          <w:p w14:paraId="17D964B3" w14:textId="77777777" w:rsidR="002C2C4C" w:rsidRPr="009D4C7A" w:rsidRDefault="002C2C4C">
            <w:pPr>
              <w:spacing w:before="60" w:after="60"/>
              <w:rPr>
                <w:rFonts w:ascii="Tahoma" w:eastAsia="Tahoma" w:hAnsi="Tahoma" w:cs="Tahoma"/>
                <w:b/>
                <w:i/>
                <w:sz w:val="20"/>
                <w:szCs w:val="20"/>
              </w:rPr>
            </w:pPr>
          </w:p>
        </w:tc>
      </w:tr>
      <w:tr w:rsidR="002C2C4C" w:rsidRPr="009D4C7A" w14:paraId="420F53F7" w14:textId="77777777">
        <w:tc>
          <w:tcPr>
            <w:tcW w:w="426" w:type="dxa"/>
            <w:tcBorders>
              <w:top w:val="nil"/>
              <w:bottom w:val="nil"/>
            </w:tcBorders>
          </w:tcPr>
          <w:p w14:paraId="2AFA5781" w14:textId="77777777" w:rsidR="002C2C4C" w:rsidRPr="009D4C7A" w:rsidRDefault="002C2C4C">
            <w:pPr>
              <w:spacing w:before="60" w:after="60"/>
              <w:rPr>
                <w:rFonts w:ascii="Arial" w:eastAsia="Arial" w:hAnsi="Arial" w:cs="Arial"/>
                <w:i/>
                <w:sz w:val="20"/>
                <w:szCs w:val="20"/>
              </w:rPr>
            </w:pPr>
          </w:p>
        </w:tc>
        <w:tc>
          <w:tcPr>
            <w:tcW w:w="9497" w:type="dxa"/>
            <w:tcBorders>
              <w:top w:val="nil"/>
              <w:bottom w:val="nil"/>
            </w:tcBorders>
          </w:tcPr>
          <w:p w14:paraId="60FBA848" w14:textId="2A035891" w:rsidR="002C2C4C" w:rsidRPr="004872AC" w:rsidRDefault="00C32141">
            <w:pPr>
              <w:spacing w:before="60" w:after="60"/>
              <w:jc w:val="both"/>
              <w:rPr>
                <w:rFonts w:ascii="Arial" w:eastAsia="Arial" w:hAnsi="Arial" w:cs="Arial"/>
                <w:i/>
                <w:sz w:val="20"/>
                <w:szCs w:val="20"/>
                <w:lang w:val="en-US"/>
              </w:rPr>
            </w:pPr>
            <w:r w:rsidRPr="00C32141">
              <w:rPr>
                <w:rFonts w:ascii="Arial" w:hAnsi="Arial" w:cs="Arial"/>
                <w:i/>
                <w:iCs/>
                <w:sz w:val="20"/>
                <w:szCs w:val="20"/>
              </w:rPr>
              <w:t>The curriculum plays an essential role in educational success, and quality education starts from a suitable and appropriate curriculum. The curriculum is also a necessary component in education. The curriculum must be changed and updated to face the demands of the times to create superior graduates or Human Resources (HR) who can compete globally. This research aims to find out the various forms of curriculum development procedures. The research method used is a literature review from different trusted sources or previous research. The study results indicate that curriculum experts apply various curriculum development procedures. When viewed in terms of curriculum management, the curriculum development procedures include 1) Curriculum supervision; 2) Curriculum organization; 3) Staffing; and 4) curriculum planning. In addition, curriculum development is divided into two product types: centralized and decentralized curriculum development. Society, universities, and value systems are among the most influential factors in curriculum development.</w:t>
            </w:r>
          </w:p>
        </w:tc>
        <w:tc>
          <w:tcPr>
            <w:tcW w:w="265" w:type="dxa"/>
            <w:tcBorders>
              <w:top w:val="nil"/>
              <w:bottom w:val="nil"/>
            </w:tcBorders>
          </w:tcPr>
          <w:p w14:paraId="3173C9BE" w14:textId="77777777" w:rsidR="002C2C4C" w:rsidRPr="009D4C7A" w:rsidRDefault="002C2C4C">
            <w:pPr>
              <w:spacing w:before="60" w:after="60"/>
              <w:rPr>
                <w:rFonts w:ascii="Arial" w:eastAsia="Arial" w:hAnsi="Arial" w:cs="Arial"/>
                <w:i/>
                <w:sz w:val="20"/>
                <w:szCs w:val="20"/>
              </w:rPr>
            </w:pPr>
          </w:p>
        </w:tc>
      </w:tr>
      <w:tr w:rsidR="002C2C4C" w:rsidRPr="009D4C7A" w14:paraId="04A935F1" w14:textId="77777777">
        <w:tc>
          <w:tcPr>
            <w:tcW w:w="426" w:type="dxa"/>
            <w:tcBorders>
              <w:top w:val="nil"/>
              <w:bottom w:val="single" w:sz="4" w:space="0" w:color="000000"/>
            </w:tcBorders>
          </w:tcPr>
          <w:p w14:paraId="611511AE" w14:textId="77777777" w:rsidR="002C2C4C" w:rsidRPr="009D4C7A" w:rsidRDefault="002C2C4C">
            <w:pPr>
              <w:spacing w:before="60" w:after="60"/>
              <w:rPr>
                <w:rFonts w:ascii="Arial" w:eastAsia="Arial" w:hAnsi="Arial" w:cs="Arial"/>
                <w:i/>
                <w:sz w:val="20"/>
                <w:szCs w:val="20"/>
              </w:rPr>
            </w:pPr>
          </w:p>
        </w:tc>
        <w:tc>
          <w:tcPr>
            <w:tcW w:w="9497" w:type="dxa"/>
            <w:tcBorders>
              <w:top w:val="nil"/>
              <w:bottom w:val="single" w:sz="4" w:space="0" w:color="000000"/>
            </w:tcBorders>
          </w:tcPr>
          <w:p w14:paraId="00543015" w14:textId="111BA199" w:rsidR="002C2C4C" w:rsidRPr="00CC36BF" w:rsidRDefault="00C6638D">
            <w:pPr>
              <w:spacing w:before="60" w:after="60"/>
              <w:rPr>
                <w:rFonts w:ascii="Arial" w:eastAsia="Arial" w:hAnsi="Arial" w:cs="Arial"/>
                <w:i/>
                <w:sz w:val="20"/>
                <w:szCs w:val="20"/>
                <w:lang w:val="en-US"/>
              </w:rPr>
            </w:pPr>
            <w:r w:rsidRPr="009D4C7A">
              <w:rPr>
                <w:rFonts w:ascii="Arial" w:eastAsia="Arial" w:hAnsi="Arial" w:cs="Arial"/>
                <w:b/>
                <w:i/>
                <w:sz w:val="20"/>
                <w:szCs w:val="20"/>
              </w:rPr>
              <w:t>Keywords</w:t>
            </w:r>
            <w:r w:rsidRPr="009D4C7A">
              <w:rPr>
                <w:rFonts w:ascii="Arial" w:eastAsia="Arial" w:hAnsi="Arial" w:cs="Arial"/>
                <w:i/>
                <w:sz w:val="20"/>
                <w:szCs w:val="20"/>
              </w:rPr>
              <w:t xml:space="preserve">: </w:t>
            </w:r>
            <w:r w:rsidR="00BD5329" w:rsidRPr="009D4C7A">
              <w:rPr>
                <w:rFonts w:ascii="Arial" w:hAnsi="Arial" w:cs="Arial"/>
                <w:i/>
                <w:iCs/>
                <w:sz w:val="20"/>
                <w:szCs w:val="20"/>
              </w:rPr>
              <w:t>Curriculum; Curriculum Development</w:t>
            </w:r>
            <w:r w:rsidR="00CC36BF">
              <w:rPr>
                <w:rFonts w:ascii="Arial" w:hAnsi="Arial" w:cs="Arial"/>
                <w:i/>
                <w:iCs/>
                <w:sz w:val="20"/>
                <w:szCs w:val="20"/>
                <w:lang w:val="en-US"/>
              </w:rPr>
              <w:t>; Procedur</w:t>
            </w:r>
            <w:r w:rsidR="0093441F">
              <w:rPr>
                <w:rFonts w:ascii="Arial" w:hAnsi="Arial" w:cs="Arial"/>
                <w:i/>
                <w:iCs/>
                <w:sz w:val="20"/>
                <w:szCs w:val="20"/>
                <w:lang w:val="en-US"/>
              </w:rPr>
              <w:t>e</w:t>
            </w:r>
            <w:r w:rsidR="00CC36BF">
              <w:rPr>
                <w:rFonts w:ascii="Arial" w:hAnsi="Arial" w:cs="Arial"/>
                <w:i/>
                <w:iCs/>
                <w:sz w:val="20"/>
                <w:szCs w:val="20"/>
                <w:lang w:val="en-US"/>
              </w:rPr>
              <w:t xml:space="preserve"> Curriculum Development</w:t>
            </w:r>
          </w:p>
        </w:tc>
        <w:tc>
          <w:tcPr>
            <w:tcW w:w="265" w:type="dxa"/>
            <w:tcBorders>
              <w:top w:val="nil"/>
              <w:bottom w:val="single" w:sz="4" w:space="0" w:color="000000"/>
            </w:tcBorders>
          </w:tcPr>
          <w:p w14:paraId="38C55060" w14:textId="77777777" w:rsidR="002C2C4C" w:rsidRPr="009D4C7A" w:rsidRDefault="002C2C4C">
            <w:pPr>
              <w:spacing w:before="60" w:after="60"/>
              <w:rPr>
                <w:rFonts w:ascii="Arial" w:eastAsia="Arial" w:hAnsi="Arial" w:cs="Arial"/>
                <w:i/>
                <w:sz w:val="20"/>
                <w:szCs w:val="20"/>
              </w:rPr>
            </w:pPr>
          </w:p>
        </w:tc>
      </w:tr>
    </w:tbl>
    <w:p w14:paraId="6A870FDA" w14:textId="77777777" w:rsidR="002C2C4C" w:rsidRPr="009D4C7A" w:rsidRDefault="002C2C4C">
      <w:pPr>
        <w:spacing w:line="276" w:lineRule="auto"/>
        <w:rPr>
          <w:rFonts w:ascii="Arial" w:eastAsia="Arial" w:hAnsi="Arial" w:cs="Arial"/>
          <w:sz w:val="16"/>
          <w:szCs w:val="16"/>
        </w:rPr>
      </w:pPr>
    </w:p>
    <w:p w14:paraId="5A780BF7" w14:textId="77777777" w:rsidR="002C2C4C" w:rsidRPr="009D4C7A" w:rsidRDefault="002C2C4C">
      <w:pPr>
        <w:spacing w:line="276" w:lineRule="auto"/>
        <w:rPr>
          <w:rFonts w:ascii="Arial" w:eastAsia="Arial" w:hAnsi="Arial" w:cs="Arial"/>
          <w:sz w:val="16"/>
          <w:szCs w:val="16"/>
        </w:rPr>
      </w:pPr>
    </w:p>
    <w:p w14:paraId="4A6FE08A" w14:textId="77777777" w:rsidR="002C2C4C" w:rsidRPr="009D4C7A" w:rsidRDefault="00C6638D">
      <w:pPr>
        <w:spacing w:line="276" w:lineRule="auto"/>
        <w:rPr>
          <w:rFonts w:ascii="Tahoma" w:eastAsia="Tahoma" w:hAnsi="Tahoma" w:cs="Tahoma"/>
          <w:b/>
        </w:rPr>
      </w:pPr>
      <w:r w:rsidRPr="009D4C7A">
        <w:br w:type="page"/>
      </w:r>
    </w:p>
    <w:p w14:paraId="1D0271B7" w14:textId="77777777" w:rsidR="002C2C4C" w:rsidRPr="009D4C7A" w:rsidRDefault="00D85E4B">
      <w:pPr>
        <w:spacing w:line="276" w:lineRule="auto"/>
        <w:jc w:val="center"/>
        <w:rPr>
          <w:rFonts w:ascii="Tahoma" w:eastAsia="Tahoma" w:hAnsi="Tahoma" w:cs="Tahoma"/>
          <w:b/>
          <w:lang w:val="en-US"/>
        </w:rPr>
      </w:pPr>
      <w:sdt>
        <w:sdtPr>
          <w:tag w:val="goog_rdk_9"/>
          <w:id w:val="-1245727701"/>
        </w:sdtPr>
        <w:sdtEndPr/>
        <w:sdtContent/>
      </w:sdt>
      <w:r w:rsidR="00C6638D" w:rsidRPr="009D4C7A">
        <w:rPr>
          <w:rFonts w:ascii="Tahoma" w:eastAsia="Tahoma" w:hAnsi="Tahoma" w:cs="Tahoma"/>
          <w:b/>
        </w:rPr>
        <w:t>PENDAHULUA</w:t>
      </w:r>
      <w:r w:rsidR="00BD5329" w:rsidRPr="009D4C7A">
        <w:rPr>
          <w:rFonts w:ascii="Tahoma" w:eastAsia="Tahoma" w:hAnsi="Tahoma" w:cs="Tahoma"/>
          <w:b/>
          <w:lang w:val="en-US"/>
        </w:rPr>
        <w:t>N</w:t>
      </w:r>
    </w:p>
    <w:p w14:paraId="01D13534" w14:textId="77777777" w:rsidR="002C2C4C" w:rsidRPr="009D4C7A" w:rsidRDefault="002C2C4C">
      <w:pPr>
        <w:spacing w:line="276" w:lineRule="auto"/>
        <w:rPr>
          <w:rFonts w:ascii="Arial" w:eastAsia="Arial" w:hAnsi="Arial" w:cs="Arial"/>
          <w:sz w:val="22"/>
          <w:szCs w:val="22"/>
        </w:rPr>
      </w:pPr>
    </w:p>
    <w:p w14:paraId="1E81E2B7" w14:textId="2340DD20" w:rsidR="00067160" w:rsidRPr="00864D78" w:rsidRDefault="00067160" w:rsidP="00067160">
      <w:pPr>
        <w:spacing w:line="276" w:lineRule="auto"/>
        <w:ind w:firstLine="567"/>
        <w:jc w:val="both"/>
        <w:rPr>
          <w:rFonts w:ascii="Arial" w:hAnsi="Arial" w:cs="Arial"/>
          <w:lang w:val="en-US"/>
        </w:rPr>
      </w:pPr>
      <w:r w:rsidRPr="009D4C7A">
        <w:rPr>
          <w:rFonts w:ascii="Arial" w:hAnsi="Arial" w:cs="Arial"/>
        </w:rPr>
        <w:t xml:space="preserve">Kurikulum didefinisikan sebagai sebuah instrumen yang harus dipersiapkan oleh lembaga pendidikan sebelum menjalankan praktik pendidikan yang diinginkan. Keberadaan kurikulum juga merupakan suatu respon dalam menjawab tuntutan dan kebutuhan masyarakat. Kurikulum yang berperan sebagai rujukan dalam proses pembelajaran harus dapat mendorong peserta didik agar memiliki kompetensi sesuai dengan tuntutan perkembangan zaman. Keberadaan kurikulum juga merupakan salah satu upaya menunjang keunggulan Sumber Daya Manusia (SDM) sehingga dapat berkompetisi secara global. Pembaharuan terhadap kurikulum merupakan sebuah jawaban atas perkembangan IPTEK pada era globalisasi seperti saat ini. Keberadaan kurikulum mampu mewujudkan pembelajaran yang terselenggara dengan baik, yang </w:t>
      </w:r>
      <w:proofErr w:type="spellStart"/>
      <w:r w:rsidRPr="009D4C7A">
        <w:rPr>
          <w:rFonts w:ascii="Arial" w:hAnsi="Arial" w:cs="Arial"/>
        </w:rPr>
        <w:t>dimana</w:t>
      </w:r>
      <w:proofErr w:type="spellEnd"/>
      <w:r w:rsidRPr="009D4C7A">
        <w:rPr>
          <w:rFonts w:ascii="Arial" w:hAnsi="Arial" w:cs="Arial"/>
        </w:rPr>
        <w:t xml:space="preserve"> peserta didik</w:t>
      </w:r>
      <w:r w:rsidR="00E027CB">
        <w:rPr>
          <w:rFonts w:ascii="Arial" w:hAnsi="Arial" w:cs="Arial"/>
        </w:rPr>
        <w:t xml:space="preserve"> </w:t>
      </w:r>
      <w:r w:rsidRPr="009D4C7A">
        <w:rPr>
          <w:rFonts w:ascii="Arial" w:hAnsi="Arial" w:cs="Arial"/>
        </w:rPr>
        <w:t>suatu saat nanti akan memperoleh berbagai pengalaman baru yang</w:t>
      </w:r>
      <w:r w:rsidR="00E027CB">
        <w:rPr>
          <w:rFonts w:ascii="Arial" w:hAnsi="Arial" w:cs="Arial"/>
        </w:rPr>
        <w:t xml:space="preserve"> </w:t>
      </w:r>
      <w:r w:rsidRPr="009D4C7A">
        <w:rPr>
          <w:rFonts w:ascii="Arial" w:hAnsi="Arial" w:cs="Arial"/>
        </w:rPr>
        <w:t xml:space="preserve">berkembang sesuai dengan perkembangan individual mereka. Pemahaman terkait inovasi kurikulum menunjang implementasi pedoman kaidah pembelajaran dalam pendidikan. Keberhasilan pendidikan tidak lepas dari inovasi kurikulum (Julaeha, dkk., 2021: 3). </w:t>
      </w:r>
      <w:proofErr w:type="spellStart"/>
      <w:r w:rsidR="00864D78">
        <w:rPr>
          <w:rFonts w:ascii="Arial" w:hAnsi="Arial" w:cs="Arial"/>
          <w:lang w:val="en-US"/>
        </w:rPr>
        <w:t>WenSu</w:t>
      </w:r>
      <w:proofErr w:type="spellEnd"/>
      <w:r w:rsidR="00864D78">
        <w:rPr>
          <w:rFonts w:ascii="Arial" w:hAnsi="Arial" w:cs="Arial"/>
          <w:lang w:val="en-US"/>
        </w:rPr>
        <w:t xml:space="preserve"> (2012: 153) </w:t>
      </w:r>
      <w:proofErr w:type="spellStart"/>
      <w:r w:rsidR="00864D78">
        <w:rPr>
          <w:rFonts w:ascii="Arial" w:hAnsi="Arial" w:cs="Arial"/>
          <w:lang w:val="en-US"/>
        </w:rPr>
        <w:t>mengungkapkan</w:t>
      </w:r>
      <w:proofErr w:type="spellEnd"/>
      <w:r w:rsidR="00864D78">
        <w:rPr>
          <w:rFonts w:ascii="Arial" w:hAnsi="Arial" w:cs="Arial"/>
          <w:lang w:val="en-US"/>
        </w:rPr>
        <w:t xml:space="preserve"> </w:t>
      </w:r>
      <w:proofErr w:type="spellStart"/>
      <w:r w:rsidR="00864D78">
        <w:rPr>
          <w:rFonts w:ascii="Arial" w:hAnsi="Arial" w:cs="Arial"/>
          <w:lang w:val="en-US"/>
        </w:rPr>
        <w:t>bahwa</w:t>
      </w:r>
      <w:proofErr w:type="spellEnd"/>
      <w:r w:rsidR="00864D78">
        <w:rPr>
          <w:rFonts w:ascii="Arial" w:hAnsi="Arial" w:cs="Arial"/>
          <w:lang w:val="en-US"/>
        </w:rPr>
        <w:t xml:space="preserve"> </w:t>
      </w:r>
      <w:r w:rsidR="00864D78" w:rsidRPr="00864D78">
        <w:rPr>
          <w:rFonts w:ascii="Arial" w:hAnsi="Arial" w:cs="Arial"/>
        </w:rPr>
        <w:t xml:space="preserve">kurikulum secara istilah memiliki muatan tujuan sebagai keseragaman dalam mengintegrasikan aspek-aspek pendidikan, termasuk </w:t>
      </w:r>
      <w:proofErr w:type="spellStart"/>
      <w:r w:rsidR="00864D78" w:rsidRPr="00864D78">
        <w:rPr>
          <w:rFonts w:ascii="Arial" w:hAnsi="Arial" w:cs="Arial"/>
        </w:rPr>
        <w:t>didalamnya</w:t>
      </w:r>
      <w:proofErr w:type="spellEnd"/>
      <w:r w:rsidR="00864D78" w:rsidRPr="00864D78">
        <w:rPr>
          <w:rFonts w:ascii="Arial" w:hAnsi="Arial" w:cs="Arial"/>
        </w:rPr>
        <w:t xml:space="preserve"> peran </w:t>
      </w:r>
      <w:proofErr w:type="spellStart"/>
      <w:r w:rsidR="00864D78" w:rsidRPr="00864D78">
        <w:rPr>
          <w:rFonts w:ascii="Arial" w:hAnsi="Arial" w:cs="Arial"/>
          <w:i/>
          <w:iCs/>
        </w:rPr>
        <w:t>stakeholders</w:t>
      </w:r>
      <w:proofErr w:type="spellEnd"/>
      <w:r w:rsidR="00864D78" w:rsidRPr="00864D78">
        <w:rPr>
          <w:rFonts w:ascii="Arial" w:hAnsi="Arial" w:cs="Arial"/>
        </w:rPr>
        <w:t>, seperti</w:t>
      </w:r>
      <w:r w:rsidR="00864D78">
        <w:rPr>
          <w:rFonts w:ascii="Arial" w:hAnsi="Arial" w:cs="Arial"/>
          <w:lang w:val="en-US"/>
        </w:rPr>
        <w:t>:</w:t>
      </w:r>
      <w:r w:rsidR="00864D78" w:rsidRPr="00864D78">
        <w:rPr>
          <w:rFonts w:ascii="Arial" w:hAnsi="Arial" w:cs="Arial"/>
        </w:rPr>
        <w:t xml:space="preserve"> guru, pendidik,</w:t>
      </w:r>
      <w:r w:rsidR="00864D78" w:rsidRPr="00864D78">
        <w:rPr>
          <w:rFonts w:ascii="Arial" w:hAnsi="Arial" w:cs="Arial"/>
          <w:lang w:val="en-US"/>
        </w:rPr>
        <w:t xml:space="preserve"> </w:t>
      </w:r>
      <w:r w:rsidR="00864D78" w:rsidRPr="00864D78">
        <w:rPr>
          <w:rFonts w:ascii="Arial" w:hAnsi="Arial" w:cs="Arial"/>
        </w:rPr>
        <w:t xml:space="preserve">siswa, administrator, </w:t>
      </w:r>
      <w:proofErr w:type="spellStart"/>
      <w:r w:rsidR="00864D78" w:rsidRPr="00864D78">
        <w:rPr>
          <w:rFonts w:ascii="Arial" w:hAnsi="Arial" w:cs="Arial"/>
        </w:rPr>
        <w:t>penelit</w:t>
      </w:r>
      <w:proofErr w:type="spellEnd"/>
      <w:r w:rsidR="00864D78" w:rsidRPr="00864D78">
        <w:rPr>
          <w:rFonts w:ascii="Arial" w:hAnsi="Arial" w:cs="Arial"/>
        </w:rPr>
        <w:t xml:space="preserve">, dan </w:t>
      </w:r>
      <w:proofErr w:type="spellStart"/>
      <w:r w:rsidR="00864D78" w:rsidRPr="00864D78">
        <w:rPr>
          <w:rFonts w:ascii="Arial" w:hAnsi="Arial" w:cs="Arial"/>
        </w:rPr>
        <w:t>evaluator</w:t>
      </w:r>
      <w:proofErr w:type="spellEnd"/>
      <w:r w:rsidR="00864D78" w:rsidRPr="00864D78">
        <w:rPr>
          <w:rFonts w:ascii="Arial" w:hAnsi="Arial" w:cs="Arial"/>
        </w:rPr>
        <w:t>. Secara lebih lanjut, konsep kurikulum memuat spesifikasi implementatif seperti</w:t>
      </w:r>
      <w:r w:rsidR="00864D78">
        <w:rPr>
          <w:rFonts w:ascii="Arial" w:hAnsi="Arial" w:cs="Arial"/>
          <w:lang w:val="en-US"/>
        </w:rPr>
        <w:t>:</w:t>
      </w:r>
      <w:r w:rsidR="00864D78" w:rsidRPr="00864D78">
        <w:rPr>
          <w:rFonts w:ascii="Arial" w:hAnsi="Arial" w:cs="Arial"/>
        </w:rPr>
        <w:t xml:space="preserve"> perencanaan, evaluasi, implementasi, dan penyelenggaraan studi empiris yang dilakukan</w:t>
      </w:r>
      <w:r w:rsidR="00864D78" w:rsidRPr="00864D78">
        <w:rPr>
          <w:rFonts w:ascii="Arial" w:hAnsi="Arial" w:cs="Arial"/>
          <w:lang w:val="en-US"/>
        </w:rPr>
        <w:t>.</w:t>
      </w:r>
    </w:p>
    <w:p w14:paraId="77E350CE" w14:textId="0E2761DE" w:rsidR="00067160" w:rsidRPr="00864D78" w:rsidRDefault="00067160" w:rsidP="00067160">
      <w:pPr>
        <w:spacing w:line="276" w:lineRule="auto"/>
        <w:ind w:firstLine="567"/>
        <w:jc w:val="both"/>
        <w:rPr>
          <w:rFonts w:ascii="Arial" w:hAnsi="Arial" w:cs="Arial"/>
          <w:lang w:val="en-US"/>
        </w:rPr>
      </w:pPr>
      <w:r w:rsidRPr="009D4C7A">
        <w:rPr>
          <w:rFonts w:ascii="Arial" w:hAnsi="Arial" w:cs="Arial"/>
        </w:rPr>
        <w:t>Keberadaan kurikulum sebagai suatu komponen dalam pendidikan menjadikan kurikulum berada pada posisi yang unggul, yakni posisi utama pedoman aktivitas pembelajaran. Aktivitas pembelajaran mampu terselenggara dengan baik</w:t>
      </w:r>
      <w:r w:rsidRPr="009D4C7A">
        <w:rPr>
          <w:rFonts w:ascii="Arial" w:hAnsi="Arial" w:cs="Arial"/>
          <w:lang w:val="en-US"/>
        </w:rPr>
        <w:t xml:space="preserve"> </w:t>
      </w:r>
      <w:proofErr w:type="spellStart"/>
      <w:r w:rsidRPr="009D4C7A">
        <w:rPr>
          <w:rFonts w:ascii="Arial" w:hAnsi="Arial" w:cs="Arial"/>
          <w:lang w:val="en-US"/>
        </w:rPr>
        <w:t>apabila</w:t>
      </w:r>
      <w:proofErr w:type="spellEnd"/>
      <w:r w:rsidRPr="009D4C7A">
        <w:rPr>
          <w:rFonts w:ascii="Arial" w:hAnsi="Arial" w:cs="Arial"/>
        </w:rPr>
        <w:t xml:space="preserve"> memperhatikan kondisi kurikulum yang diterapkan, mengingat pelaksanaan pendidikan mengacu pada kurikulum yang dipakai. Huda (2017: 54) menyatakan bahwasannya kurikulum merupakan sebuah sistem yang memiliki instrumen yang saling relevan dan saling menunjang antar</w:t>
      </w:r>
      <w:r w:rsidRPr="009D4C7A">
        <w:rPr>
          <w:rFonts w:ascii="Arial" w:hAnsi="Arial" w:cs="Arial"/>
          <w:lang w:val="en-US"/>
        </w:rPr>
        <w:t>a</w:t>
      </w:r>
      <w:r w:rsidRPr="009D4C7A">
        <w:rPr>
          <w:rFonts w:ascii="Arial" w:hAnsi="Arial" w:cs="Arial"/>
        </w:rPr>
        <w:t xml:space="preserve"> salah satu dengan yang lainnya. Adapun berbagai instrumen tersebut meliputi tujuan, metode, materi pembelajaran, serta penilaian evaluasi pembelajaran. Lebih lanjut, Fujiawati (2016: 17) mengungkapkan bahwa kurikulum merupakan instrumen belajar berdasarkan pengalaman yang akan diperoleh peserta didik ketika mereka terlibat dalam sebuah aktivitas pembelajaran. Kurikulum didefinisikan sebagai seperangkat rencana serta pengaturan mencakup bahan pembelajaran, isi, tujuan, juga cara yang diterapkan sebagai acuan penyelenggaraan aktivitas pembelajaran guna meraih tujuan dalam pendidikan berdasarkan UU Nomor 20 Tahun 2003 mengenai Sistem Pendidikan Nasional.</w:t>
      </w:r>
      <w:r w:rsidR="00864D78">
        <w:rPr>
          <w:rFonts w:ascii="Arial" w:hAnsi="Arial" w:cs="Arial"/>
          <w:lang w:val="en-US"/>
        </w:rPr>
        <w:t xml:space="preserve"> </w:t>
      </w:r>
      <w:proofErr w:type="spellStart"/>
      <w:r w:rsidR="00864D78" w:rsidRPr="00864D78">
        <w:rPr>
          <w:rFonts w:ascii="Arial" w:hAnsi="Arial" w:cs="Arial"/>
          <w:lang w:val="en-US"/>
        </w:rPr>
        <w:t>Keberadaan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kurikulum</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sebagai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aspek</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alternatif</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memiliki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landasan</w:t>
      </w:r>
      <w:proofErr w:type="spellEnd"/>
      <w:r w:rsidR="00864D78" w:rsidRPr="00864D78">
        <w:rPr>
          <w:rFonts w:ascii="Arial" w:hAnsi="Arial" w:cs="Arial"/>
          <w:lang w:val="en-US"/>
        </w:rPr>
        <w:t xml:space="preserve"> fundamental </w:t>
      </w:r>
      <w:proofErr w:type="spellStart"/>
      <w:r w:rsidR="00864D78" w:rsidRPr="00864D78">
        <w:rPr>
          <w:rFonts w:ascii="Arial" w:hAnsi="Arial" w:cs="Arial"/>
          <w:lang w:val="en-US"/>
        </w:rPr>
        <w:t>sebagai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interaktif</w:t>
      </w:r>
      <w:proofErr w:type="spellEnd"/>
      <w:r w:rsidR="00864D78" w:rsidRPr="00864D78">
        <w:rPr>
          <w:rFonts w:ascii="Arial" w:hAnsi="Arial" w:cs="Arial"/>
          <w:lang w:val="en-US"/>
        </w:rPr>
        <w:t xml:space="preserve"> proses, </w:t>
      </w:r>
      <w:proofErr w:type="spellStart"/>
      <w:r w:rsidR="00864D78" w:rsidRPr="00864D78">
        <w:rPr>
          <w:rFonts w:ascii="Arial" w:hAnsi="Arial" w:cs="Arial"/>
          <w:lang w:val="en-US"/>
        </w:rPr>
        <w:t>dimana</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ini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berarti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kurikulum</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berperan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sebagai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negosiator</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wadah</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pengembangan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kemampuan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siswa</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dalam</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belajar</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mengajar</w:t>
      </w:r>
      <w:proofErr w:type="spellEnd"/>
      <w:r w:rsidR="00864D78" w:rsidRPr="00864D78">
        <w:rPr>
          <w:rFonts w:ascii="Arial" w:hAnsi="Arial" w:cs="Arial"/>
          <w:lang w:val="en-US"/>
        </w:rPr>
        <w:t xml:space="preserve">, dan </w:t>
      </w:r>
      <w:proofErr w:type="spellStart"/>
      <w:r w:rsidR="00864D78" w:rsidRPr="00864D78">
        <w:rPr>
          <w:rFonts w:ascii="Arial" w:hAnsi="Arial" w:cs="Arial"/>
          <w:lang w:val="en-US"/>
        </w:rPr>
        <w:t>autobiografikal</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siswa</w:t>
      </w:r>
      <w:proofErr w:type="spellEnd"/>
      <w:r w:rsidR="00864D78" w:rsidRPr="00864D78">
        <w:rPr>
          <w:rFonts w:ascii="Arial" w:hAnsi="Arial" w:cs="Arial"/>
          <w:lang w:val="en-US"/>
        </w:rPr>
        <w:t xml:space="preserve"> yang </w:t>
      </w:r>
      <w:proofErr w:type="spellStart"/>
      <w:r w:rsidR="00864D78" w:rsidRPr="00864D78">
        <w:rPr>
          <w:rFonts w:ascii="Arial" w:hAnsi="Arial" w:cs="Arial"/>
          <w:lang w:val="en-US"/>
        </w:rPr>
        <w:t>terefleksi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dari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pengalaman-pengalaman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belajarnya</w:t>
      </w:r>
      <w:proofErr w:type="spellEnd"/>
      <w:r w:rsidR="00864D78" w:rsidRPr="00864D78">
        <w:rPr>
          <w:rFonts w:ascii="Arial" w:hAnsi="Arial" w:cs="Arial"/>
          <w:lang w:val="en-US"/>
        </w:rPr>
        <w:t xml:space="preserve"> di </w:t>
      </w:r>
      <w:proofErr w:type="spellStart"/>
      <w:r w:rsidR="00864D78" w:rsidRPr="00864D78">
        <w:rPr>
          <w:rFonts w:ascii="Arial" w:hAnsi="Arial" w:cs="Arial"/>
          <w:lang w:val="en-US"/>
        </w:rPr>
        <w:t>kelas</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Annala</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dkk</w:t>
      </w:r>
      <w:proofErr w:type="spellEnd"/>
      <w:r w:rsidR="00864D78" w:rsidRPr="00864D78">
        <w:rPr>
          <w:rFonts w:ascii="Arial" w:hAnsi="Arial" w:cs="Arial"/>
          <w:lang w:val="en-US"/>
        </w:rPr>
        <w:t>, 2018:2).</w:t>
      </w:r>
    </w:p>
    <w:p w14:paraId="669FF63B" w14:textId="7F284A6C" w:rsidR="00067160" w:rsidRPr="00864D78" w:rsidRDefault="00067160" w:rsidP="00067160">
      <w:pPr>
        <w:spacing w:line="276" w:lineRule="auto"/>
        <w:ind w:firstLine="567"/>
        <w:jc w:val="both"/>
        <w:rPr>
          <w:rFonts w:ascii="Arial" w:hAnsi="Arial" w:cs="Arial"/>
          <w:lang w:val="en-US"/>
        </w:rPr>
      </w:pPr>
      <w:r w:rsidRPr="009D4C7A">
        <w:rPr>
          <w:rFonts w:ascii="Arial" w:hAnsi="Arial" w:cs="Arial"/>
        </w:rPr>
        <w:t>Pembaharuan atau inovasi terhadap kurikulum memerlukan landasan kuat yang mengacu berdasarkan penelitian serta hasil pemikiran yang terperinci. Inovasi kurikulum yang tidak didasari dengan landasan yang kuat mampu memicu kegagalan pelaksanaan pendidikan, yang berujung pada tidak tercapainya suatu tujuan pendidikan. P</w:t>
      </w:r>
      <w:proofErr w:type="spellStart"/>
      <w:r w:rsidRPr="009D4C7A">
        <w:rPr>
          <w:rFonts w:ascii="Arial" w:hAnsi="Arial" w:cs="Arial"/>
          <w:lang w:val="en-US"/>
        </w:rPr>
        <w:t>ermasalahan</w:t>
      </w:r>
      <w:proofErr w:type="spellEnd"/>
      <w:r w:rsidRPr="009D4C7A">
        <w:rPr>
          <w:rFonts w:ascii="Arial" w:hAnsi="Arial" w:cs="Arial"/>
          <w:lang w:val="en-US"/>
        </w:rPr>
        <w:t xml:space="preserve"> </w:t>
      </w:r>
      <w:proofErr w:type="spellStart"/>
      <w:r w:rsidRPr="009D4C7A">
        <w:rPr>
          <w:rFonts w:ascii="Arial" w:hAnsi="Arial" w:cs="Arial"/>
          <w:lang w:val="en-US"/>
        </w:rPr>
        <w:t>lainnya</w:t>
      </w:r>
      <w:proofErr w:type="spellEnd"/>
      <w:r w:rsidRPr="009D4C7A">
        <w:rPr>
          <w:rFonts w:ascii="Arial" w:hAnsi="Arial" w:cs="Arial"/>
          <w:lang w:val="en-US"/>
        </w:rPr>
        <w:t xml:space="preserve"> </w:t>
      </w:r>
      <w:proofErr w:type="spellStart"/>
      <w:r w:rsidRPr="009D4C7A">
        <w:rPr>
          <w:rFonts w:ascii="Arial" w:hAnsi="Arial" w:cs="Arial"/>
          <w:lang w:val="en-US"/>
        </w:rPr>
        <w:t>adalah</w:t>
      </w:r>
      <w:proofErr w:type="spellEnd"/>
      <w:r w:rsidRPr="009D4C7A">
        <w:rPr>
          <w:rFonts w:ascii="Arial" w:hAnsi="Arial" w:cs="Arial"/>
        </w:rPr>
        <w:t xml:space="preserve"> berakibat pada kegagalan pengembangan Sumber Daya Manusia (SDM). Pengembangan kurikulum yang kuat harus didasari dengan landasan mengenai pengembangan kurikulum yang mencakup: 1) landasan agama; 2) landasan filosofis; 3) landasan IPTEK; 4) landasan kebutuhan masyarakat; 5) landasan perkembangan masyarakat; </w:t>
      </w:r>
      <w:r w:rsidRPr="009D4C7A">
        <w:rPr>
          <w:rFonts w:ascii="Arial" w:hAnsi="Arial" w:cs="Arial"/>
          <w:lang w:val="en-US"/>
        </w:rPr>
        <w:t>dan</w:t>
      </w:r>
      <w:r w:rsidRPr="009D4C7A">
        <w:rPr>
          <w:rFonts w:ascii="Arial" w:hAnsi="Arial" w:cs="Arial"/>
        </w:rPr>
        <w:t xml:space="preserve"> 6) landasan sosial-budaya. Inovasi </w:t>
      </w:r>
      <w:r w:rsidRPr="009D4C7A">
        <w:rPr>
          <w:rFonts w:ascii="Arial" w:hAnsi="Arial" w:cs="Arial"/>
        </w:rPr>
        <w:lastRenderedPageBreak/>
        <w:t>kurikulum harus mencakup enam landasan tersebut, hal ini dimaksudkan agar inovasi yang terjadi sesuai dengan yang diharapkan. Pembaharuan atau inovasi kurikulum merupakan sesuatu hal yang perlu dilakukan karena kurikulum adalah sesuatu yang bersifat dinamis. Artinya, kurikulum selalu berubah bergantung pada kebutuhan peserta didik dan tuntutan zaman.</w:t>
      </w:r>
      <w:r w:rsidR="00864D78">
        <w:rPr>
          <w:rFonts w:ascii="Arial" w:hAnsi="Arial" w:cs="Arial"/>
          <w:lang w:val="en-US"/>
        </w:rPr>
        <w:t xml:space="preserve"> </w:t>
      </w:r>
      <w:proofErr w:type="spellStart"/>
      <w:r w:rsidR="00864D78" w:rsidRPr="00864D78">
        <w:rPr>
          <w:rFonts w:ascii="Arial" w:hAnsi="Arial" w:cs="Arial"/>
          <w:lang w:val="en-US"/>
        </w:rPr>
        <w:t>Pembaharuan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kurikulum</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dalam</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aspek</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struktural</w:t>
      </w:r>
      <w:proofErr w:type="spellEnd"/>
      <w:r w:rsidR="00864D78" w:rsidRPr="00864D78">
        <w:rPr>
          <w:rFonts w:ascii="Arial" w:hAnsi="Arial" w:cs="Arial"/>
          <w:lang w:val="en-US"/>
        </w:rPr>
        <w:t xml:space="preserve"> dan </w:t>
      </w:r>
      <w:proofErr w:type="spellStart"/>
      <w:r w:rsidR="00864D78" w:rsidRPr="00864D78">
        <w:rPr>
          <w:rFonts w:ascii="Arial" w:hAnsi="Arial" w:cs="Arial"/>
          <w:lang w:val="en-US"/>
        </w:rPr>
        <w:t>teknis</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memiliki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signifikansi</w:t>
      </w:r>
      <w:proofErr w:type="spellEnd"/>
      <w:r w:rsidR="00864D78" w:rsidRPr="00864D78">
        <w:rPr>
          <w:rFonts w:ascii="Arial" w:hAnsi="Arial" w:cs="Arial"/>
          <w:lang w:val="en-US"/>
        </w:rPr>
        <w:t xml:space="preserve"> yang </w:t>
      </w:r>
      <w:proofErr w:type="spellStart"/>
      <w:r w:rsidR="00864D78" w:rsidRPr="00864D78">
        <w:rPr>
          <w:rFonts w:ascii="Arial" w:hAnsi="Arial" w:cs="Arial"/>
          <w:lang w:val="en-US"/>
        </w:rPr>
        <w:t>sangat</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krusial</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mengingat</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secara</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komprehensif</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kurikulum</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diaplikasikan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sebagai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pendukung</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aspek</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implementasi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pendidikan</w:t>
      </w:r>
      <w:proofErr w:type="spellEnd"/>
      <w:r w:rsidR="00864D78" w:rsidRPr="00864D78">
        <w:rPr>
          <w:rFonts w:ascii="Arial" w:hAnsi="Arial" w:cs="Arial"/>
          <w:lang w:val="en-US"/>
        </w:rPr>
        <w:t xml:space="preserve">. Oleh </w:t>
      </w:r>
      <w:proofErr w:type="spellStart"/>
      <w:r w:rsidR="00864D78" w:rsidRPr="00864D78">
        <w:rPr>
          <w:rFonts w:ascii="Arial" w:hAnsi="Arial" w:cs="Arial"/>
          <w:lang w:val="en-US"/>
        </w:rPr>
        <w:t>karenanya</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Mardonas</w:t>
      </w:r>
      <w:proofErr w:type="spellEnd"/>
      <w:r w:rsidR="00864D78" w:rsidRPr="00864D78">
        <w:rPr>
          <w:rFonts w:ascii="Arial" w:hAnsi="Arial" w:cs="Arial"/>
          <w:lang w:val="en-US"/>
        </w:rPr>
        <w:t xml:space="preserve"> (2015: 126) </w:t>
      </w:r>
      <w:proofErr w:type="spellStart"/>
      <w:r w:rsidR="00864D78" w:rsidRPr="00864D78">
        <w:rPr>
          <w:rFonts w:ascii="Arial" w:hAnsi="Arial" w:cs="Arial"/>
          <w:lang w:val="en-US"/>
        </w:rPr>
        <w:t>berpendapat</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bahwa</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pengembangan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atau</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pembahuruan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kurikulum</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haruslah</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didasari</w:t>
      </w:r>
      <w:proofErr w:type="spellEnd"/>
      <w:r w:rsidR="00864D78" w:rsidRPr="00864D78">
        <w:rPr>
          <w:rFonts w:ascii="Arial" w:hAnsi="Arial" w:cs="Arial"/>
          <w:lang w:val="en-US"/>
        </w:rPr>
        <w:t xml:space="preserve"> oleh </w:t>
      </w:r>
      <w:proofErr w:type="spellStart"/>
      <w:r w:rsidR="00864D78" w:rsidRPr="00864D78">
        <w:rPr>
          <w:rFonts w:ascii="Arial" w:hAnsi="Arial" w:cs="Arial"/>
          <w:lang w:val="en-US"/>
        </w:rPr>
        <w:t>aspek</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dimensi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penulisan</w:t>
      </w:r>
      <w:proofErr w:type="spellEnd"/>
      <w:r w:rsidR="00864D78" w:rsidRPr="00864D78">
        <w:rPr>
          <w:rFonts w:ascii="Arial" w:hAnsi="Arial" w:cs="Arial"/>
          <w:lang w:val="en-US"/>
        </w:rPr>
        <w:t xml:space="preserve"> yang </w:t>
      </w:r>
      <w:proofErr w:type="spellStart"/>
      <w:r w:rsidR="00864D78" w:rsidRPr="00864D78">
        <w:rPr>
          <w:rFonts w:ascii="Arial" w:hAnsi="Arial" w:cs="Arial"/>
          <w:lang w:val="en-US"/>
        </w:rPr>
        <w:t>memuat</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ketentuan-ketentuan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kurikulum</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itu</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sendiri</w:t>
      </w:r>
      <w:proofErr w:type="spellEnd"/>
      <w:r w:rsidR="00864D78" w:rsidRPr="00864D78">
        <w:rPr>
          <w:rFonts w:ascii="Arial" w:hAnsi="Arial" w:cs="Arial"/>
          <w:lang w:val="en-US"/>
        </w:rPr>
        <w:t>.</w:t>
      </w:r>
      <w:r w:rsidR="00E027CB">
        <w:rPr>
          <w:rFonts w:ascii="Arial" w:hAnsi="Arial" w:cs="Arial"/>
          <w:lang w:val="en-US"/>
        </w:rPr>
        <w:t xml:space="preserve"> </w:t>
      </w:r>
    </w:p>
    <w:p w14:paraId="21B617F7" w14:textId="13D094A1" w:rsidR="00067160" w:rsidRPr="009D4C7A" w:rsidRDefault="00067160" w:rsidP="00067160">
      <w:pPr>
        <w:spacing w:line="276" w:lineRule="auto"/>
        <w:ind w:firstLine="567"/>
        <w:jc w:val="both"/>
        <w:rPr>
          <w:rFonts w:ascii="Arial" w:hAnsi="Arial" w:cs="Arial"/>
        </w:rPr>
      </w:pPr>
      <w:r w:rsidRPr="009D4C7A">
        <w:rPr>
          <w:rFonts w:ascii="Arial" w:hAnsi="Arial" w:cs="Arial"/>
        </w:rPr>
        <w:t>Penyusunan kurikulum guna mengimplementasikan tujuan pendidikan nasional dengan mengawasi koherensi dengan lingkungan, perkembangan ilmu pengetahuan, serta tahap perkembangan peserta didik. Oleh sebab itu, pembaharuan atau inovasi pada sebuah kurikulum diharuskan tetap merujuk pada penetapan tujuan pendidikan yang sudah disepakati. Ditinjau dari pengembangannya, terdapat dua prinsip yang memengaruhi pengembangan dan inovasi kurikulum, yakni prinsip khusus dengan prinsip umum. Prinsip khusus mencakup pemilihan alat dan media pembelajaran, pemilihan isi pendidikan, serta pemilihan kegiatan penilaian. Sedangkan prinsip umum mencakup efektivitas, fleksibilitas, komunitas, praktis, serta relevansi</w:t>
      </w:r>
      <w:r w:rsidR="002B7FEA">
        <w:rPr>
          <w:rFonts w:ascii="Arial" w:hAnsi="Arial" w:cs="Arial"/>
          <w:lang w:val="en-US"/>
        </w:rPr>
        <w:t xml:space="preserve">. </w:t>
      </w:r>
      <w:r w:rsidRPr="009D4C7A">
        <w:rPr>
          <w:rFonts w:ascii="Arial" w:hAnsi="Arial" w:cs="Arial"/>
        </w:rPr>
        <w:t>Sebagai sebuah proses yang kompleks, pengembangan kurikulum mencakup</w:t>
      </w:r>
      <w:r w:rsidR="00E027CB">
        <w:rPr>
          <w:rFonts w:ascii="Arial" w:hAnsi="Arial" w:cs="Arial"/>
        </w:rPr>
        <w:t xml:space="preserve"> </w:t>
      </w:r>
      <w:r w:rsidRPr="009D4C7A">
        <w:rPr>
          <w:rFonts w:ascii="Arial" w:hAnsi="Arial" w:cs="Arial"/>
        </w:rPr>
        <w:t>berbagai instrumen lainnya yang relevan. Tujuan pengembangan, pembaharuan, dan inovasi kurikulum harus mengarah kepada pembentukan karakter serta kompetensi peserta didik. Hamalik (dalam Bahri, 2017: 20) mendefinisikan pengembangan kurikulum sebagai perencanaan peluang belajar yang membawa peserta didik menuju transisi yang diharapkan serta mengevaluasi sejauh mana transisi yang sudah diimplementasikan dalam diri peserta didik.</w:t>
      </w:r>
    </w:p>
    <w:p w14:paraId="46EE3BF7" w14:textId="11FA2F28" w:rsidR="002C2C4C" w:rsidRPr="009D4C7A" w:rsidRDefault="00067160" w:rsidP="00067160">
      <w:pPr>
        <w:spacing w:line="276" w:lineRule="auto"/>
        <w:ind w:firstLine="567"/>
        <w:jc w:val="both"/>
        <w:rPr>
          <w:rFonts w:ascii="Arial" w:eastAsia="Arial" w:hAnsi="Arial" w:cs="Arial"/>
          <w:sz w:val="22"/>
          <w:szCs w:val="22"/>
        </w:rPr>
      </w:pPr>
      <w:r w:rsidRPr="009D4C7A">
        <w:rPr>
          <w:rFonts w:ascii="Arial" w:hAnsi="Arial" w:cs="Arial"/>
        </w:rPr>
        <w:t>Berdasarkan latar belakang permasalahan tersebut, peneliti akan menguraikan lebih lanjut perihal prosedur pengembangan kurikulum ditinjau dari sudut pandang manajemen inovasi kurikulum.</w:t>
      </w:r>
    </w:p>
    <w:p w14:paraId="3C7F3B69" w14:textId="77777777" w:rsidR="002C2C4C" w:rsidRPr="009D4C7A" w:rsidRDefault="002C2C4C">
      <w:pPr>
        <w:spacing w:line="276" w:lineRule="auto"/>
        <w:rPr>
          <w:rFonts w:ascii="Arial" w:eastAsia="Arial" w:hAnsi="Arial" w:cs="Arial"/>
          <w:sz w:val="22"/>
          <w:szCs w:val="22"/>
        </w:rPr>
      </w:pPr>
    </w:p>
    <w:p w14:paraId="78170C53" w14:textId="77777777" w:rsidR="002C2C4C" w:rsidRPr="009D4C7A" w:rsidRDefault="00C6638D">
      <w:pPr>
        <w:spacing w:line="276" w:lineRule="auto"/>
        <w:jc w:val="center"/>
        <w:rPr>
          <w:rFonts w:ascii="Tahoma" w:eastAsia="Tahoma" w:hAnsi="Tahoma" w:cs="Tahoma"/>
          <w:b/>
        </w:rPr>
      </w:pPr>
      <w:r w:rsidRPr="009D4C7A">
        <w:rPr>
          <w:rFonts w:ascii="Tahoma" w:eastAsia="Tahoma" w:hAnsi="Tahoma" w:cs="Tahoma"/>
          <w:b/>
        </w:rPr>
        <w:t>TINJAUAN PUSTAKA</w:t>
      </w:r>
    </w:p>
    <w:p w14:paraId="2740BC8C" w14:textId="77777777" w:rsidR="002C2C4C" w:rsidRPr="009D4C7A" w:rsidRDefault="002C2C4C">
      <w:pPr>
        <w:spacing w:line="276" w:lineRule="auto"/>
        <w:rPr>
          <w:rFonts w:ascii="Arial" w:eastAsia="Arial" w:hAnsi="Arial" w:cs="Arial"/>
          <w:sz w:val="22"/>
          <w:szCs w:val="22"/>
        </w:rPr>
      </w:pPr>
    </w:p>
    <w:p w14:paraId="798E0C04" w14:textId="77777777" w:rsidR="00BD5329" w:rsidRPr="009D4C7A" w:rsidRDefault="00BD5329" w:rsidP="00BD5329">
      <w:pPr>
        <w:pStyle w:val="ListParagraph"/>
        <w:numPr>
          <w:ilvl w:val="0"/>
          <w:numId w:val="1"/>
        </w:numPr>
        <w:spacing w:line="276" w:lineRule="auto"/>
        <w:ind w:left="284" w:hanging="284"/>
        <w:jc w:val="both"/>
        <w:rPr>
          <w:rFonts w:ascii="Arial" w:hAnsi="Arial" w:cs="Arial"/>
          <w:b/>
          <w:bCs/>
        </w:rPr>
      </w:pPr>
      <w:bookmarkStart w:id="0" w:name="_Hlk97481318"/>
      <w:r w:rsidRPr="009D4C7A">
        <w:rPr>
          <w:rFonts w:ascii="Arial" w:hAnsi="Arial" w:cs="Arial"/>
          <w:b/>
          <w:bCs/>
        </w:rPr>
        <w:t>Kurikulum</w:t>
      </w:r>
    </w:p>
    <w:p w14:paraId="10DB6109" w14:textId="77777777" w:rsidR="00067160" w:rsidRPr="009D4C7A" w:rsidRDefault="00067160" w:rsidP="00067160">
      <w:pPr>
        <w:pStyle w:val="ListParagraph"/>
        <w:spacing w:line="276" w:lineRule="auto"/>
        <w:ind w:left="284"/>
        <w:jc w:val="both"/>
        <w:rPr>
          <w:rFonts w:ascii="Arial" w:hAnsi="Arial" w:cs="Arial"/>
        </w:rPr>
      </w:pPr>
      <w:bookmarkStart w:id="1" w:name="_Hlk98072996"/>
      <w:r w:rsidRPr="009D4C7A">
        <w:rPr>
          <w:rFonts w:ascii="Arial" w:hAnsi="Arial" w:cs="Arial"/>
        </w:rPr>
        <w:t>Sebuah sistem yang memiliki instrumen penunjang juga saling relevan antara salah satu dengan yang lainnya, yang meliputi tujuan, metode, materi pembelajaran, serta penilaian evaluasi pembelajaran merupakan definisi dari kurikulum (Huda, 2017: 54). Sedang menurut UU Nomor 20 Tahun 2003 mengenai Sistem Pendidikan Nasional, kurikulum diartikan sebagai seperangkat rencana serta pengaturan yang mencakup bahan, isi, tujuan pembelajaran, serta cara yang diaplikasikan sebagai acuan terselenggaranya aktivitas pembelajaran guna mencapai tujuan dalam pendidikan. Selain itu, ditemukan definisi kurikulum yang diungkapkan oleh ahli pendidikan, yaitu:</w:t>
      </w:r>
    </w:p>
    <w:p w14:paraId="4B2654FC" w14:textId="77777777" w:rsidR="00067160" w:rsidRPr="009D4C7A" w:rsidRDefault="00067160" w:rsidP="00067160">
      <w:pPr>
        <w:pStyle w:val="ListParagraph"/>
        <w:numPr>
          <w:ilvl w:val="0"/>
          <w:numId w:val="2"/>
        </w:numPr>
        <w:spacing w:line="276" w:lineRule="auto"/>
        <w:ind w:left="567" w:hanging="283"/>
        <w:jc w:val="both"/>
        <w:rPr>
          <w:rFonts w:ascii="Arial" w:hAnsi="Arial" w:cs="Arial"/>
        </w:rPr>
      </w:pPr>
      <w:r w:rsidRPr="009D4C7A">
        <w:rPr>
          <w:rFonts w:ascii="Arial" w:hAnsi="Arial" w:cs="Arial"/>
        </w:rPr>
        <w:t>A. Glattorn (1987) menyatakan bahwasannya kurikulum merupakan perancangan pada sebuah pembimbingan pembelajaran yang umumnya mencakup aktualisasi rencana kelas, dokumen, dan level secara umum sebagai pencatatan pengalaman murid dari seorang pakar, kemudian pengalaman tersebut diposisikan pada lingkungan pembelajaran yang dapat memengaruhinya.</w:t>
      </w:r>
    </w:p>
    <w:p w14:paraId="189722AA" w14:textId="77777777" w:rsidR="00067160" w:rsidRPr="009D4C7A" w:rsidRDefault="00067160" w:rsidP="00067160">
      <w:pPr>
        <w:pStyle w:val="ListParagraph"/>
        <w:numPr>
          <w:ilvl w:val="0"/>
          <w:numId w:val="2"/>
        </w:numPr>
        <w:spacing w:line="276" w:lineRule="auto"/>
        <w:ind w:left="567" w:hanging="283"/>
        <w:jc w:val="both"/>
        <w:rPr>
          <w:rFonts w:ascii="Arial" w:hAnsi="Arial" w:cs="Arial"/>
        </w:rPr>
      </w:pPr>
      <w:r w:rsidRPr="009D4C7A">
        <w:rPr>
          <w:rFonts w:ascii="Arial" w:hAnsi="Arial" w:cs="Arial"/>
        </w:rPr>
        <w:t>Ralp Tyler (1949) menyatakan bahwasannya kurikulum merupakan seluruh pelajaran peserta didik yang telah diatur dan diterapkan pihak sekolah guna meraih tujuan pendidikan.</w:t>
      </w:r>
    </w:p>
    <w:p w14:paraId="7919826F" w14:textId="77777777" w:rsidR="00067160" w:rsidRPr="009D4C7A" w:rsidRDefault="00067160" w:rsidP="00067160">
      <w:pPr>
        <w:pStyle w:val="ListParagraph"/>
        <w:numPr>
          <w:ilvl w:val="0"/>
          <w:numId w:val="2"/>
        </w:numPr>
        <w:spacing w:line="276" w:lineRule="auto"/>
        <w:ind w:left="567" w:hanging="283"/>
        <w:jc w:val="both"/>
        <w:rPr>
          <w:rFonts w:ascii="Arial" w:hAnsi="Arial" w:cs="Arial"/>
        </w:rPr>
      </w:pPr>
      <w:r w:rsidRPr="009D4C7A">
        <w:rPr>
          <w:rFonts w:ascii="Arial" w:hAnsi="Arial" w:cs="Arial"/>
        </w:rPr>
        <w:lastRenderedPageBreak/>
        <w:t>E. Eisner (1979) menyatakan bahwasannya kurikulum adalah penawaran pengalaman terhadap peserta didik pada aktivitas arahan dan bimbingan di sekolah.</w:t>
      </w:r>
    </w:p>
    <w:p w14:paraId="62ADE2BE" w14:textId="77777777" w:rsidR="00067160" w:rsidRPr="009D4C7A" w:rsidRDefault="00067160" w:rsidP="00067160">
      <w:pPr>
        <w:pStyle w:val="ListParagraph"/>
        <w:spacing w:line="276" w:lineRule="auto"/>
        <w:ind w:left="284"/>
        <w:jc w:val="both"/>
        <w:rPr>
          <w:rFonts w:ascii="Arial" w:hAnsi="Arial" w:cs="Arial"/>
        </w:rPr>
      </w:pPr>
      <w:r w:rsidRPr="009D4C7A">
        <w:rPr>
          <w:rFonts w:ascii="Arial" w:hAnsi="Arial" w:cs="Arial"/>
        </w:rPr>
        <w:t>Selain itu, secara semantik pengertian kurikulum dibedakan ke dalam tiga macam, yakni:</w:t>
      </w:r>
    </w:p>
    <w:p w14:paraId="43E08E21" w14:textId="77777777" w:rsidR="00067160" w:rsidRPr="009D4C7A" w:rsidRDefault="00067160" w:rsidP="00067160">
      <w:pPr>
        <w:pStyle w:val="ListParagraph"/>
        <w:numPr>
          <w:ilvl w:val="0"/>
          <w:numId w:val="3"/>
        </w:numPr>
        <w:spacing w:line="276" w:lineRule="auto"/>
        <w:ind w:left="567" w:hanging="283"/>
        <w:jc w:val="both"/>
        <w:rPr>
          <w:rFonts w:ascii="Arial" w:hAnsi="Arial" w:cs="Arial"/>
        </w:rPr>
      </w:pPr>
      <w:r w:rsidRPr="009D4C7A">
        <w:rPr>
          <w:rFonts w:ascii="Arial" w:hAnsi="Arial" w:cs="Arial"/>
        </w:rPr>
        <w:t>Kurikulum tradisional yang berarti seluruh pengajaran bidang studi maupun mata pelajaran di sekolah.</w:t>
      </w:r>
    </w:p>
    <w:p w14:paraId="18B9728A" w14:textId="77777777" w:rsidR="00067160" w:rsidRPr="009D4C7A" w:rsidRDefault="00067160" w:rsidP="00067160">
      <w:pPr>
        <w:pStyle w:val="ListParagraph"/>
        <w:numPr>
          <w:ilvl w:val="0"/>
          <w:numId w:val="3"/>
        </w:numPr>
        <w:spacing w:line="276" w:lineRule="auto"/>
        <w:ind w:left="567" w:hanging="283"/>
        <w:jc w:val="both"/>
        <w:rPr>
          <w:rFonts w:ascii="Arial" w:hAnsi="Arial" w:cs="Arial"/>
        </w:rPr>
      </w:pPr>
      <w:r w:rsidRPr="009D4C7A">
        <w:rPr>
          <w:rFonts w:ascii="Arial" w:hAnsi="Arial" w:cs="Arial"/>
        </w:rPr>
        <w:t xml:space="preserve">Kurikulum </w:t>
      </w:r>
      <w:r w:rsidRPr="009D4C7A">
        <w:rPr>
          <w:rFonts w:ascii="Arial" w:hAnsi="Arial" w:cs="Arial"/>
          <w:i/>
          <w:iCs/>
        </w:rPr>
        <w:t xml:space="preserve">modern </w:t>
      </w:r>
      <w:r w:rsidRPr="009D4C7A">
        <w:rPr>
          <w:rFonts w:ascii="Arial" w:hAnsi="Arial" w:cs="Arial"/>
        </w:rPr>
        <w:t>yakni seluruh pengalaman aktual milik peserta didik dalam pengaruh sekolah, sedang bidang studi merupakan sebagian dari keseluruhan program kurikulum.</w:t>
      </w:r>
    </w:p>
    <w:p w14:paraId="1D6BD6DA" w14:textId="77777777" w:rsidR="00067160" w:rsidRPr="009D4C7A" w:rsidRDefault="00067160" w:rsidP="00067160">
      <w:pPr>
        <w:pStyle w:val="ListParagraph"/>
        <w:numPr>
          <w:ilvl w:val="0"/>
          <w:numId w:val="3"/>
        </w:numPr>
        <w:spacing w:line="276" w:lineRule="auto"/>
        <w:ind w:left="567" w:hanging="283"/>
        <w:jc w:val="both"/>
        <w:rPr>
          <w:rFonts w:ascii="Arial" w:hAnsi="Arial" w:cs="Arial"/>
        </w:rPr>
      </w:pPr>
      <w:r w:rsidRPr="009D4C7A">
        <w:rPr>
          <w:rFonts w:ascii="Arial" w:hAnsi="Arial" w:cs="Arial"/>
        </w:rPr>
        <w:t>Kurikulum masa kini yang berarti strategi yang diadaptasi dari warisan kultural guna mencapai tujuan sekolah.</w:t>
      </w:r>
    </w:p>
    <w:p w14:paraId="4D1E1DF2" w14:textId="6C089E10" w:rsidR="00067160" w:rsidRPr="00C55AC9" w:rsidRDefault="00067160" w:rsidP="00067160">
      <w:pPr>
        <w:pStyle w:val="ListParagraph"/>
        <w:spacing w:line="276" w:lineRule="auto"/>
        <w:ind w:left="284"/>
        <w:jc w:val="both"/>
        <w:rPr>
          <w:rFonts w:ascii="Arial" w:hAnsi="Arial" w:cs="Arial"/>
          <w:lang w:val="en-US"/>
        </w:rPr>
      </w:pPr>
      <w:r w:rsidRPr="009D4C7A">
        <w:rPr>
          <w:rFonts w:ascii="Arial" w:hAnsi="Arial" w:cs="Arial"/>
        </w:rPr>
        <w:t>Kurikulum adalah instrumen yang sangat berkontribusi terhadap keberhasilan sebuah sistem pendidikan, karena jika tujuan pendidikan tidak diiringi dengan kurikulum, maka tidak berjalan sebagaimana mestinya.</w:t>
      </w:r>
      <w:bookmarkEnd w:id="1"/>
      <w:r w:rsidR="00C55AC9">
        <w:rPr>
          <w:rFonts w:ascii="Arial" w:hAnsi="Arial" w:cs="Arial"/>
          <w:lang w:val="en-US"/>
        </w:rPr>
        <w:t xml:space="preserve"> </w:t>
      </w:r>
      <w:proofErr w:type="spellStart"/>
      <w:r w:rsidR="008C0B78">
        <w:rPr>
          <w:rFonts w:ascii="Arial" w:hAnsi="Arial" w:cs="Arial"/>
          <w:lang w:val="en-US"/>
        </w:rPr>
        <w:t>Nurmadiah</w:t>
      </w:r>
      <w:proofErr w:type="spellEnd"/>
      <w:r w:rsidR="008C0B78">
        <w:rPr>
          <w:rFonts w:ascii="Arial" w:hAnsi="Arial" w:cs="Arial"/>
          <w:lang w:val="en-US"/>
        </w:rPr>
        <w:t xml:space="preserve"> (2014: 66) </w:t>
      </w:r>
      <w:proofErr w:type="spellStart"/>
      <w:r w:rsidR="008C0B78">
        <w:rPr>
          <w:rFonts w:ascii="Arial" w:hAnsi="Arial" w:cs="Arial"/>
          <w:lang w:val="en-US"/>
        </w:rPr>
        <w:t>menyatakan</w:t>
      </w:r>
      <w:proofErr w:type="spellEnd"/>
      <w:r w:rsidR="008C0B78">
        <w:rPr>
          <w:rFonts w:ascii="Arial" w:hAnsi="Arial" w:cs="Arial"/>
          <w:lang w:val="en-US"/>
        </w:rPr>
        <w:t xml:space="preserve"> </w:t>
      </w:r>
      <w:proofErr w:type="spellStart"/>
      <w:r w:rsidR="008C0B78">
        <w:rPr>
          <w:rFonts w:ascii="Arial" w:hAnsi="Arial" w:cs="Arial"/>
          <w:lang w:val="en-US"/>
        </w:rPr>
        <w:t>bahwa</w:t>
      </w:r>
      <w:proofErr w:type="spellEnd"/>
      <w:r w:rsidR="008C0B78">
        <w:rPr>
          <w:rFonts w:ascii="Arial" w:hAnsi="Arial" w:cs="Arial"/>
          <w:lang w:val="en-US"/>
        </w:rPr>
        <w:t xml:space="preserve"> </w:t>
      </w:r>
      <w:proofErr w:type="spellStart"/>
      <w:r w:rsidR="008C0B78">
        <w:rPr>
          <w:rFonts w:ascii="Arial" w:hAnsi="Arial" w:cs="Arial"/>
          <w:lang w:val="en-US"/>
        </w:rPr>
        <w:t>kurikulum</w:t>
      </w:r>
      <w:proofErr w:type="spellEnd"/>
      <w:r w:rsidR="008C0B78">
        <w:rPr>
          <w:rFonts w:ascii="Arial" w:hAnsi="Arial" w:cs="Arial"/>
          <w:lang w:val="en-US"/>
        </w:rPr>
        <w:t xml:space="preserve"> </w:t>
      </w:r>
      <w:proofErr w:type="spellStart"/>
      <w:r w:rsidR="008C0B78">
        <w:rPr>
          <w:rFonts w:ascii="Arial" w:hAnsi="Arial" w:cs="Arial"/>
          <w:lang w:val="en-US"/>
        </w:rPr>
        <w:t>dalam</w:t>
      </w:r>
      <w:proofErr w:type="spellEnd"/>
      <w:r w:rsidR="008C0B78">
        <w:rPr>
          <w:rFonts w:ascii="Arial" w:hAnsi="Arial" w:cs="Arial"/>
          <w:lang w:val="en-US"/>
        </w:rPr>
        <w:t xml:space="preserve"> </w:t>
      </w:r>
      <w:proofErr w:type="spellStart"/>
      <w:r w:rsidR="008C0B78">
        <w:rPr>
          <w:rFonts w:ascii="Arial" w:hAnsi="Arial" w:cs="Arial"/>
          <w:lang w:val="en-US"/>
        </w:rPr>
        <w:t>artian</w:t>
      </w:r>
      <w:proofErr w:type="spellEnd"/>
      <w:r w:rsidR="008C0B78">
        <w:rPr>
          <w:rFonts w:ascii="Arial" w:hAnsi="Arial" w:cs="Arial"/>
          <w:lang w:val="en-US"/>
        </w:rPr>
        <w:t xml:space="preserve"> yang modern </w:t>
      </w:r>
      <w:proofErr w:type="spellStart"/>
      <w:r w:rsidR="008C0B78">
        <w:rPr>
          <w:rFonts w:ascii="Arial" w:hAnsi="Arial" w:cs="Arial"/>
          <w:lang w:val="en-US"/>
        </w:rPr>
        <w:t>berarti</w:t>
      </w:r>
      <w:proofErr w:type="spellEnd"/>
      <w:r w:rsidR="008C0B78">
        <w:rPr>
          <w:rFonts w:ascii="Arial" w:hAnsi="Arial" w:cs="Arial"/>
          <w:lang w:val="en-US"/>
        </w:rPr>
        <w:t xml:space="preserve"> </w:t>
      </w:r>
      <w:proofErr w:type="spellStart"/>
      <w:r w:rsidR="008C0B78">
        <w:rPr>
          <w:rFonts w:ascii="Arial" w:hAnsi="Arial" w:cs="Arial"/>
          <w:lang w:val="en-US"/>
        </w:rPr>
        <w:t>sebuah</w:t>
      </w:r>
      <w:proofErr w:type="spellEnd"/>
      <w:r w:rsidR="008C0B78">
        <w:rPr>
          <w:rFonts w:ascii="Arial" w:hAnsi="Arial" w:cs="Arial"/>
          <w:lang w:val="en-US"/>
        </w:rPr>
        <w:t xml:space="preserve"> program </w:t>
      </w:r>
      <w:proofErr w:type="spellStart"/>
      <w:r w:rsidR="008C0B78">
        <w:rPr>
          <w:rFonts w:ascii="Arial" w:hAnsi="Arial" w:cs="Arial"/>
          <w:lang w:val="en-US"/>
        </w:rPr>
        <w:t>pendidikan</w:t>
      </w:r>
      <w:proofErr w:type="spellEnd"/>
      <w:r w:rsidR="008C0B78">
        <w:rPr>
          <w:rFonts w:ascii="Arial" w:hAnsi="Arial" w:cs="Arial"/>
          <w:lang w:val="en-US"/>
        </w:rPr>
        <w:t xml:space="preserve"> yang </w:t>
      </w:r>
      <w:proofErr w:type="spellStart"/>
      <w:r w:rsidR="008C0B78">
        <w:rPr>
          <w:rFonts w:ascii="Arial" w:hAnsi="Arial" w:cs="Arial"/>
          <w:lang w:val="en-US"/>
        </w:rPr>
        <w:t>disediakan</w:t>
      </w:r>
      <w:proofErr w:type="spellEnd"/>
      <w:r w:rsidR="008C0B78">
        <w:rPr>
          <w:rFonts w:ascii="Arial" w:hAnsi="Arial" w:cs="Arial"/>
          <w:lang w:val="en-US"/>
        </w:rPr>
        <w:t xml:space="preserve"> oleh </w:t>
      </w:r>
      <w:proofErr w:type="spellStart"/>
      <w:r w:rsidR="008C0B78">
        <w:rPr>
          <w:rFonts w:ascii="Arial" w:hAnsi="Arial" w:cs="Arial"/>
          <w:lang w:val="en-US"/>
        </w:rPr>
        <w:t>sekolah</w:t>
      </w:r>
      <w:proofErr w:type="spellEnd"/>
      <w:r w:rsidR="008C0B78">
        <w:rPr>
          <w:rFonts w:ascii="Arial" w:hAnsi="Arial" w:cs="Arial"/>
          <w:lang w:val="en-US"/>
        </w:rPr>
        <w:t xml:space="preserve"> dan </w:t>
      </w:r>
      <w:proofErr w:type="spellStart"/>
      <w:r w:rsidR="008C0B78">
        <w:rPr>
          <w:rFonts w:ascii="Arial" w:hAnsi="Arial" w:cs="Arial"/>
          <w:lang w:val="en-US"/>
        </w:rPr>
        <w:t>meliputi</w:t>
      </w:r>
      <w:proofErr w:type="spellEnd"/>
      <w:r w:rsidR="008C0B78">
        <w:rPr>
          <w:rFonts w:ascii="Arial" w:hAnsi="Arial" w:cs="Arial"/>
          <w:lang w:val="en-US"/>
        </w:rPr>
        <w:t xml:space="preserve"> </w:t>
      </w:r>
      <w:proofErr w:type="spellStart"/>
      <w:r w:rsidR="008C0B78">
        <w:rPr>
          <w:rFonts w:ascii="Arial" w:hAnsi="Arial" w:cs="Arial"/>
          <w:lang w:val="en-US"/>
        </w:rPr>
        <w:t>segala</w:t>
      </w:r>
      <w:proofErr w:type="spellEnd"/>
      <w:r w:rsidR="008C0B78">
        <w:rPr>
          <w:rFonts w:ascii="Arial" w:hAnsi="Arial" w:cs="Arial"/>
          <w:lang w:val="en-US"/>
        </w:rPr>
        <w:t xml:space="preserve"> </w:t>
      </w:r>
      <w:proofErr w:type="spellStart"/>
      <w:r w:rsidR="008C0B78">
        <w:rPr>
          <w:rFonts w:ascii="Arial" w:hAnsi="Arial" w:cs="Arial"/>
          <w:lang w:val="en-US"/>
        </w:rPr>
        <w:t>sesuatu</w:t>
      </w:r>
      <w:proofErr w:type="spellEnd"/>
      <w:r w:rsidR="008C0B78">
        <w:rPr>
          <w:rFonts w:ascii="Arial" w:hAnsi="Arial" w:cs="Arial"/>
          <w:lang w:val="en-US"/>
        </w:rPr>
        <w:t xml:space="preserve"> yang </w:t>
      </w:r>
      <w:proofErr w:type="spellStart"/>
      <w:r w:rsidR="008C0B78">
        <w:rPr>
          <w:rFonts w:ascii="Arial" w:hAnsi="Arial" w:cs="Arial"/>
          <w:lang w:val="en-US"/>
        </w:rPr>
        <w:t>berkaitan</w:t>
      </w:r>
      <w:proofErr w:type="spellEnd"/>
      <w:r w:rsidR="008C0B78">
        <w:rPr>
          <w:rFonts w:ascii="Arial" w:hAnsi="Arial" w:cs="Arial"/>
          <w:lang w:val="en-US"/>
        </w:rPr>
        <w:t xml:space="preserve"> dan </w:t>
      </w:r>
      <w:proofErr w:type="spellStart"/>
      <w:r w:rsidR="008C0B78">
        <w:rPr>
          <w:rFonts w:ascii="Arial" w:hAnsi="Arial" w:cs="Arial"/>
          <w:lang w:val="en-US"/>
        </w:rPr>
        <w:t>mempengaruhi</w:t>
      </w:r>
      <w:proofErr w:type="spellEnd"/>
      <w:r w:rsidR="008C0B78">
        <w:rPr>
          <w:rFonts w:ascii="Arial" w:hAnsi="Arial" w:cs="Arial"/>
          <w:lang w:val="en-US"/>
        </w:rPr>
        <w:t xml:space="preserve"> </w:t>
      </w:r>
      <w:proofErr w:type="spellStart"/>
      <w:r w:rsidR="008C0B78">
        <w:rPr>
          <w:rFonts w:ascii="Arial" w:hAnsi="Arial" w:cs="Arial"/>
          <w:lang w:val="en-US"/>
        </w:rPr>
        <w:t>perkembangan</w:t>
      </w:r>
      <w:proofErr w:type="spellEnd"/>
      <w:r w:rsidR="008C0B78">
        <w:rPr>
          <w:rFonts w:ascii="Arial" w:hAnsi="Arial" w:cs="Arial"/>
          <w:lang w:val="en-US"/>
        </w:rPr>
        <w:t xml:space="preserve"> </w:t>
      </w:r>
      <w:proofErr w:type="spellStart"/>
      <w:r w:rsidR="008C0B78">
        <w:rPr>
          <w:rFonts w:ascii="Arial" w:hAnsi="Arial" w:cs="Arial"/>
          <w:lang w:val="en-US"/>
        </w:rPr>
        <w:t>pembentukan</w:t>
      </w:r>
      <w:proofErr w:type="spellEnd"/>
      <w:r w:rsidR="008C0B78">
        <w:rPr>
          <w:rFonts w:ascii="Arial" w:hAnsi="Arial" w:cs="Arial"/>
          <w:lang w:val="en-US"/>
        </w:rPr>
        <w:t xml:space="preserve"> </w:t>
      </w:r>
      <w:proofErr w:type="spellStart"/>
      <w:r w:rsidR="008C0B78">
        <w:rPr>
          <w:rFonts w:ascii="Arial" w:hAnsi="Arial" w:cs="Arial"/>
          <w:lang w:val="en-US"/>
        </w:rPr>
        <w:t>kepribadian</w:t>
      </w:r>
      <w:proofErr w:type="spellEnd"/>
      <w:r w:rsidR="008C0B78">
        <w:rPr>
          <w:rFonts w:ascii="Arial" w:hAnsi="Arial" w:cs="Arial"/>
          <w:lang w:val="en-US"/>
        </w:rPr>
        <w:t xml:space="preserve"> </w:t>
      </w:r>
      <w:proofErr w:type="spellStart"/>
      <w:r w:rsidR="008C0B78">
        <w:rPr>
          <w:rFonts w:ascii="Arial" w:hAnsi="Arial" w:cs="Arial"/>
          <w:lang w:val="en-US"/>
        </w:rPr>
        <w:t>peserta</w:t>
      </w:r>
      <w:proofErr w:type="spellEnd"/>
      <w:r w:rsidR="008C0B78">
        <w:rPr>
          <w:rFonts w:ascii="Arial" w:hAnsi="Arial" w:cs="Arial"/>
          <w:lang w:val="en-US"/>
        </w:rPr>
        <w:t xml:space="preserve"> </w:t>
      </w:r>
      <w:proofErr w:type="spellStart"/>
      <w:r w:rsidR="008C0B78">
        <w:rPr>
          <w:rFonts w:ascii="Arial" w:hAnsi="Arial" w:cs="Arial"/>
          <w:lang w:val="en-US"/>
        </w:rPr>
        <w:t>didik</w:t>
      </w:r>
      <w:proofErr w:type="spellEnd"/>
      <w:r w:rsidR="008C0B78">
        <w:rPr>
          <w:rFonts w:ascii="Arial" w:hAnsi="Arial" w:cs="Arial"/>
          <w:lang w:val="en-US"/>
        </w:rPr>
        <w:t xml:space="preserve"> </w:t>
      </w:r>
      <w:proofErr w:type="spellStart"/>
      <w:r w:rsidR="008C0B78">
        <w:rPr>
          <w:rFonts w:ascii="Arial" w:hAnsi="Arial" w:cs="Arial"/>
          <w:lang w:val="en-US"/>
        </w:rPr>
        <w:t>sesuai</w:t>
      </w:r>
      <w:proofErr w:type="spellEnd"/>
      <w:r w:rsidR="008C0B78">
        <w:rPr>
          <w:rFonts w:ascii="Arial" w:hAnsi="Arial" w:cs="Arial"/>
          <w:lang w:val="en-US"/>
        </w:rPr>
        <w:t xml:space="preserve"> </w:t>
      </w:r>
      <w:proofErr w:type="spellStart"/>
      <w:r w:rsidR="008C0B78">
        <w:rPr>
          <w:rFonts w:ascii="Arial" w:hAnsi="Arial" w:cs="Arial"/>
          <w:lang w:val="en-US"/>
        </w:rPr>
        <w:t>dengan</w:t>
      </w:r>
      <w:proofErr w:type="spellEnd"/>
      <w:r w:rsidR="008C0B78">
        <w:rPr>
          <w:rFonts w:ascii="Arial" w:hAnsi="Arial" w:cs="Arial"/>
          <w:lang w:val="en-US"/>
        </w:rPr>
        <w:t xml:space="preserve"> </w:t>
      </w:r>
      <w:proofErr w:type="spellStart"/>
      <w:r w:rsidR="008C0B78">
        <w:rPr>
          <w:rFonts w:ascii="Arial" w:hAnsi="Arial" w:cs="Arial"/>
          <w:lang w:val="en-US"/>
        </w:rPr>
        <w:t>tujuan</w:t>
      </w:r>
      <w:proofErr w:type="spellEnd"/>
      <w:r w:rsidR="008C0B78">
        <w:rPr>
          <w:rFonts w:ascii="Arial" w:hAnsi="Arial" w:cs="Arial"/>
          <w:lang w:val="en-US"/>
        </w:rPr>
        <w:t xml:space="preserve"> yang </w:t>
      </w:r>
      <w:proofErr w:type="spellStart"/>
      <w:r w:rsidR="008C0B78">
        <w:rPr>
          <w:rFonts w:ascii="Arial" w:hAnsi="Arial" w:cs="Arial"/>
          <w:lang w:val="en-US"/>
        </w:rPr>
        <w:t>hendak</w:t>
      </w:r>
      <w:proofErr w:type="spellEnd"/>
      <w:r w:rsidR="008C0B78">
        <w:rPr>
          <w:rFonts w:ascii="Arial" w:hAnsi="Arial" w:cs="Arial"/>
          <w:lang w:val="en-US"/>
        </w:rPr>
        <w:t xml:space="preserve"> </w:t>
      </w:r>
      <w:proofErr w:type="spellStart"/>
      <w:r w:rsidR="008C0B78">
        <w:rPr>
          <w:rFonts w:ascii="Arial" w:hAnsi="Arial" w:cs="Arial"/>
          <w:lang w:val="en-US"/>
        </w:rPr>
        <w:t>dicapai</w:t>
      </w:r>
      <w:proofErr w:type="spellEnd"/>
      <w:r w:rsidR="008C0B78">
        <w:rPr>
          <w:rFonts w:ascii="Arial" w:hAnsi="Arial" w:cs="Arial"/>
          <w:lang w:val="en-US"/>
        </w:rPr>
        <w:t xml:space="preserve"> </w:t>
      </w:r>
      <w:proofErr w:type="spellStart"/>
      <w:r w:rsidR="008C0B78">
        <w:rPr>
          <w:rFonts w:ascii="Arial" w:hAnsi="Arial" w:cs="Arial"/>
          <w:lang w:val="en-US"/>
        </w:rPr>
        <w:t>sehingga</w:t>
      </w:r>
      <w:proofErr w:type="spellEnd"/>
      <w:r w:rsidR="008C0B78">
        <w:rPr>
          <w:rFonts w:ascii="Arial" w:hAnsi="Arial" w:cs="Arial"/>
          <w:lang w:val="en-US"/>
        </w:rPr>
        <w:t xml:space="preserve"> </w:t>
      </w:r>
      <w:proofErr w:type="spellStart"/>
      <w:r w:rsidR="008C0B78">
        <w:rPr>
          <w:rFonts w:ascii="Arial" w:hAnsi="Arial" w:cs="Arial"/>
          <w:lang w:val="en-US"/>
        </w:rPr>
        <w:t>dapat</w:t>
      </w:r>
      <w:proofErr w:type="spellEnd"/>
      <w:r w:rsidR="008C0B78">
        <w:rPr>
          <w:rFonts w:ascii="Arial" w:hAnsi="Arial" w:cs="Arial"/>
          <w:lang w:val="en-US"/>
        </w:rPr>
        <w:t xml:space="preserve"> </w:t>
      </w:r>
      <w:proofErr w:type="spellStart"/>
      <w:r w:rsidR="008C0B78">
        <w:rPr>
          <w:rFonts w:ascii="Arial" w:hAnsi="Arial" w:cs="Arial"/>
          <w:lang w:val="en-US"/>
        </w:rPr>
        <w:t>meningkatkan</w:t>
      </w:r>
      <w:proofErr w:type="spellEnd"/>
      <w:r w:rsidR="008C0B78">
        <w:rPr>
          <w:rFonts w:ascii="Arial" w:hAnsi="Arial" w:cs="Arial"/>
          <w:lang w:val="en-US"/>
        </w:rPr>
        <w:t xml:space="preserve"> </w:t>
      </w:r>
      <w:proofErr w:type="spellStart"/>
      <w:r w:rsidR="008C0B78">
        <w:rPr>
          <w:rFonts w:ascii="Arial" w:hAnsi="Arial" w:cs="Arial"/>
          <w:lang w:val="en-US"/>
        </w:rPr>
        <w:t>mutu</w:t>
      </w:r>
      <w:proofErr w:type="spellEnd"/>
      <w:r w:rsidR="008C0B78">
        <w:rPr>
          <w:rFonts w:ascii="Arial" w:hAnsi="Arial" w:cs="Arial"/>
          <w:lang w:val="en-US"/>
        </w:rPr>
        <w:t xml:space="preserve"> </w:t>
      </w:r>
      <w:proofErr w:type="spellStart"/>
      <w:r w:rsidR="008C0B78">
        <w:rPr>
          <w:rFonts w:ascii="Arial" w:hAnsi="Arial" w:cs="Arial"/>
          <w:lang w:val="en-US"/>
        </w:rPr>
        <w:t>kehidupan</w:t>
      </w:r>
      <w:proofErr w:type="spellEnd"/>
      <w:r w:rsidR="008C0B78">
        <w:rPr>
          <w:rFonts w:ascii="Arial" w:hAnsi="Arial" w:cs="Arial"/>
          <w:lang w:val="en-US"/>
        </w:rPr>
        <w:t xml:space="preserve">. </w:t>
      </w:r>
      <w:proofErr w:type="spellStart"/>
      <w:r w:rsidR="008C0B78">
        <w:rPr>
          <w:rFonts w:ascii="Arial" w:hAnsi="Arial" w:cs="Arial"/>
          <w:lang w:val="en-US"/>
        </w:rPr>
        <w:t>Kurikulum</w:t>
      </w:r>
      <w:proofErr w:type="spellEnd"/>
      <w:r w:rsidR="008C0B78">
        <w:rPr>
          <w:rFonts w:ascii="Arial" w:hAnsi="Arial" w:cs="Arial"/>
          <w:lang w:val="en-US"/>
        </w:rPr>
        <w:t xml:space="preserve"> juga </w:t>
      </w:r>
      <w:proofErr w:type="spellStart"/>
      <w:r w:rsidR="008C0B78">
        <w:rPr>
          <w:rFonts w:ascii="Arial" w:hAnsi="Arial" w:cs="Arial"/>
          <w:lang w:val="en-US"/>
        </w:rPr>
        <w:t>merupakan</w:t>
      </w:r>
      <w:proofErr w:type="spellEnd"/>
      <w:r w:rsidR="008C0B78">
        <w:rPr>
          <w:rFonts w:ascii="Arial" w:hAnsi="Arial" w:cs="Arial"/>
          <w:lang w:val="en-US"/>
        </w:rPr>
        <w:t xml:space="preserve"> </w:t>
      </w:r>
      <w:proofErr w:type="spellStart"/>
      <w:r w:rsidR="008C0B78">
        <w:rPr>
          <w:rFonts w:ascii="Arial" w:hAnsi="Arial" w:cs="Arial"/>
          <w:lang w:val="en-US"/>
        </w:rPr>
        <w:t>bentuk</w:t>
      </w:r>
      <w:proofErr w:type="spellEnd"/>
      <w:r w:rsidR="008C0B78">
        <w:rPr>
          <w:rFonts w:ascii="Arial" w:hAnsi="Arial" w:cs="Arial"/>
          <w:lang w:val="en-US"/>
        </w:rPr>
        <w:t xml:space="preserve"> </w:t>
      </w:r>
      <w:proofErr w:type="spellStart"/>
      <w:r w:rsidR="008C0B78">
        <w:rPr>
          <w:rFonts w:ascii="Arial" w:hAnsi="Arial" w:cs="Arial"/>
          <w:lang w:val="en-US"/>
        </w:rPr>
        <w:t>penyusunan</w:t>
      </w:r>
      <w:proofErr w:type="spellEnd"/>
      <w:r w:rsidR="008C0B78">
        <w:rPr>
          <w:rFonts w:ascii="Arial" w:hAnsi="Arial" w:cs="Arial"/>
          <w:lang w:val="en-US"/>
        </w:rPr>
        <w:t xml:space="preserve"> </w:t>
      </w:r>
      <w:proofErr w:type="spellStart"/>
      <w:r w:rsidR="008C0B78">
        <w:rPr>
          <w:rFonts w:ascii="Arial" w:hAnsi="Arial" w:cs="Arial"/>
          <w:lang w:val="en-US"/>
        </w:rPr>
        <w:t>materi</w:t>
      </w:r>
      <w:proofErr w:type="spellEnd"/>
      <w:r w:rsidR="008C0B78">
        <w:rPr>
          <w:rFonts w:ascii="Arial" w:hAnsi="Arial" w:cs="Arial"/>
          <w:lang w:val="en-US"/>
        </w:rPr>
        <w:t xml:space="preserve"> </w:t>
      </w:r>
      <w:proofErr w:type="spellStart"/>
      <w:r w:rsidR="008C0B78">
        <w:rPr>
          <w:rFonts w:ascii="Arial" w:hAnsi="Arial" w:cs="Arial"/>
          <w:lang w:val="en-US"/>
        </w:rPr>
        <w:t>atau</w:t>
      </w:r>
      <w:proofErr w:type="spellEnd"/>
      <w:r w:rsidR="008C0B78">
        <w:rPr>
          <w:rFonts w:ascii="Arial" w:hAnsi="Arial" w:cs="Arial"/>
          <w:lang w:val="en-US"/>
        </w:rPr>
        <w:t xml:space="preserve"> </w:t>
      </w:r>
      <w:proofErr w:type="spellStart"/>
      <w:r w:rsidR="008C0B78">
        <w:rPr>
          <w:rFonts w:ascii="Arial" w:hAnsi="Arial" w:cs="Arial"/>
          <w:lang w:val="en-US"/>
        </w:rPr>
        <w:t>bahan</w:t>
      </w:r>
      <w:proofErr w:type="spellEnd"/>
      <w:r w:rsidR="008C0B78">
        <w:rPr>
          <w:rFonts w:ascii="Arial" w:hAnsi="Arial" w:cs="Arial"/>
          <w:lang w:val="en-US"/>
        </w:rPr>
        <w:t xml:space="preserve"> ajar yang </w:t>
      </w:r>
      <w:proofErr w:type="spellStart"/>
      <w:r w:rsidR="008C0B78">
        <w:rPr>
          <w:rFonts w:ascii="Arial" w:hAnsi="Arial" w:cs="Arial"/>
          <w:lang w:val="en-US"/>
        </w:rPr>
        <w:t>hendak</w:t>
      </w:r>
      <w:proofErr w:type="spellEnd"/>
      <w:r w:rsidR="008C0B78">
        <w:rPr>
          <w:rFonts w:ascii="Arial" w:hAnsi="Arial" w:cs="Arial"/>
          <w:lang w:val="en-US"/>
        </w:rPr>
        <w:t xml:space="preserve"> </w:t>
      </w:r>
      <w:proofErr w:type="spellStart"/>
      <w:r w:rsidR="008C0B78">
        <w:rPr>
          <w:rFonts w:ascii="Arial" w:hAnsi="Arial" w:cs="Arial"/>
          <w:lang w:val="en-US"/>
        </w:rPr>
        <w:t>diajarkan</w:t>
      </w:r>
      <w:proofErr w:type="spellEnd"/>
      <w:r w:rsidR="008C0B78">
        <w:rPr>
          <w:rFonts w:ascii="Arial" w:hAnsi="Arial" w:cs="Arial"/>
          <w:lang w:val="en-US"/>
        </w:rPr>
        <w:t xml:space="preserve"> </w:t>
      </w:r>
      <w:proofErr w:type="spellStart"/>
      <w:r w:rsidR="008C0B78">
        <w:rPr>
          <w:rFonts w:ascii="Arial" w:hAnsi="Arial" w:cs="Arial"/>
          <w:lang w:val="en-US"/>
        </w:rPr>
        <w:t>kepada</w:t>
      </w:r>
      <w:proofErr w:type="spellEnd"/>
      <w:r w:rsidR="008C0B78">
        <w:rPr>
          <w:rFonts w:ascii="Arial" w:hAnsi="Arial" w:cs="Arial"/>
          <w:lang w:val="en-US"/>
        </w:rPr>
        <w:t xml:space="preserve"> </w:t>
      </w:r>
      <w:proofErr w:type="spellStart"/>
      <w:r w:rsidR="008C0B78">
        <w:rPr>
          <w:rFonts w:ascii="Arial" w:hAnsi="Arial" w:cs="Arial"/>
          <w:lang w:val="en-US"/>
        </w:rPr>
        <w:t>peserta</w:t>
      </w:r>
      <w:proofErr w:type="spellEnd"/>
      <w:r w:rsidR="008C0B78">
        <w:rPr>
          <w:rFonts w:ascii="Arial" w:hAnsi="Arial" w:cs="Arial"/>
          <w:lang w:val="en-US"/>
        </w:rPr>
        <w:t xml:space="preserve"> </w:t>
      </w:r>
      <w:proofErr w:type="spellStart"/>
      <w:r w:rsidR="008C0B78">
        <w:rPr>
          <w:rFonts w:ascii="Arial" w:hAnsi="Arial" w:cs="Arial"/>
          <w:lang w:val="en-US"/>
        </w:rPr>
        <w:t>didik</w:t>
      </w:r>
      <w:proofErr w:type="spellEnd"/>
      <w:r w:rsidR="008C0B78">
        <w:rPr>
          <w:rFonts w:ascii="Arial" w:hAnsi="Arial" w:cs="Arial"/>
          <w:lang w:val="en-US"/>
        </w:rPr>
        <w:t xml:space="preserve"> (Aprilia, 2020: 211). </w:t>
      </w:r>
      <w:proofErr w:type="spellStart"/>
      <w:r w:rsidR="00C55AC9">
        <w:rPr>
          <w:rFonts w:ascii="Arial" w:hAnsi="Arial" w:cs="Arial"/>
          <w:lang w:val="en-US"/>
        </w:rPr>
        <w:t>Julaeha</w:t>
      </w:r>
      <w:proofErr w:type="spellEnd"/>
      <w:r w:rsidR="00C55AC9">
        <w:rPr>
          <w:rFonts w:ascii="Arial" w:hAnsi="Arial" w:cs="Arial"/>
          <w:lang w:val="en-US"/>
        </w:rPr>
        <w:t xml:space="preserve"> (2019: 1) </w:t>
      </w:r>
      <w:proofErr w:type="spellStart"/>
      <w:r w:rsidR="00C55AC9">
        <w:rPr>
          <w:rFonts w:ascii="Arial" w:hAnsi="Arial" w:cs="Arial"/>
          <w:lang w:val="en-US"/>
        </w:rPr>
        <w:t>mengungkapkan</w:t>
      </w:r>
      <w:proofErr w:type="spellEnd"/>
      <w:r w:rsidR="00C55AC9">
        <w:rPr>
          <w:rFonts w:ascii="Arial" w:hAnsi="Arial" w:cs="Arial"/>
          <w:lang w:val="en-US"/>
        </w:rPr>
        <w:t xml:space="preserve"> </w:t>
      </w:r>
      <w:proofErr w:type="spellStart"/>
      <w:r w:rsidR="00C55AC9">
        <w:rPr>
          <w:rFonts w:ascii="Arial" w:hAnsi="Arial" w:cs="Arial"/>
          <w:lang w:val="en-US"/>
        </w:rPr>
        <w:t>bahwa</w:t>
      </w:r>
      <w:proofErr w:type="spellEnd"/>
      <w:r w:rsidR="00C55AC9">
        <w:rPr>
          <w:rFonts w:ascii="Arial" w:hAnsi="Arial" w:cs="Arial"/>
          <w:lang w:val="en-US"/>
        </w:rPr>
        <w:t xml:space="preserve"> </w:t>
      </w:r>
      <w:proofErr w:type="spellStart"/>
      <w:r w:rsidR="00C55AC9">
        <w:rPr>
          <w:rFonts w:ascii="Arial" w:hAnsi="Arial" w:cs="Arial"/>
          <w:lang w:val="en-US"/>
        </w:rPr>
        <w:t>kurikulum</w:t>
      </w:r>
      <w:proofErr w:type="spellEnd"/>
      <w:r w:rsidR="00C55AC9">
        <w:rPr>
          <w:rFonts w:ascii="Arial" w:hAnsi="Arial" w:cs="Arial"/>
          <w:lang w:val="en-US"/>
        </w:rPr>
        <w:t xml:space="preserve"> </w:t>
      </w:r>
      <w:proofErr w:type="spellStart"/>
      <w:r w:rsidR="00C55AC9">
        <w:rPr>
          <w:rFonts w:ascii="Arial" w:hAnsi="Arial" w:cs="Arial"/>
          <w:lang w:val="en-US"/>
        </w:rPr>
        <w:t>memegang</w:t>
      </w:r>
      <w:proofErr w:type="spellEnd"/>
      <w:r w:rsidR="00C55AC9">
        <w:rPr>
          <w:rFonts w:ascii="Arial" w:hAnsi="Arial" w:cs="Arial"/>
          <w:lang w:val="en-US"/>
        </w:rPr>
        <w:t xml:space="preserve"> </w:t>
      </w:r>
      <w:proofErr w:type="spellStart"/>
      <w:r w:rsidR="00C55AC9">
        <w:rPr>
          <w:rFonts w:ascii="Arial" w:hAnsi="Arial" w:cs="Arial"/>
          <w:lang w:val="en-US"/>
        </w:rPr>
        <w:t>peranan</w:t>
      </w:r>
      <w:proofErr w:type="spellEnd"/>
      <w:r w:rsidR="00C55AC9">
        <w:rPr>
          <w:rFonts w:ascii="Arial" w:hAnsi="Arial" w:cs="Arial"/>
          <w:lang w:val="en-US"/>
        </w:rPr>
        <w:t xml:space="preserve"> </w:t>
      </w:r>
      <w:proofErr w:type="spellStart"/>
      <w:r w:rsidR="00C55AC9">
        <w:rPr>
          <w:rFonts w:ascii="Arial" w:hAnsi="Arial" w:cs="Arial"/>
          <w:lang w:val="en-US"/>
        </w:rPr>
        <w:t>penting</w:t>
      </w:r>
      <w:proofErr w:type="spellEnd"/>
      <w:r w:rsidR="00C55AC9">
        <w:rPr>
          <w:rFonts w:ascii="Arial" w:hAnsi="Arial" w:cs="Arial"/>
          <w:lang w:val="en-US"/>
        </w:rPr>
        <w:t xml:space="preserve"> </w:t>
      </w:r>
      <w:proofErr w:type="spellStart"/>
      <w:r w:rsidR="00C55AC9">
        <w:rPr>
          <w:rFonts w:ascii="Arial" w:hAnsi="Arial" w:cs="Arial"/>
          <w:lang w:val="en-US"/>
        </w:rPr>
        <w:t>dalam</w:t>
      </w:r>
      <w:proofErr w:type="spellEnd"/>
      <w:r w:rsidR="00C55AC9">
        <w:rPr>
          <w:rFonts w:ascii="Arial" w:hAnsi="Arial" w:cs="Arial"/>
          <w:lang w:val="en-US"/>
        </w:rPr>
        <w:t xml:space="preserve"> </w:t>
      </w:r>
      <w:proofErr w:type="spellStart"/>
      <w:r w:rsidR="00C55AC9">
        <w:rPr>
          <w:rFonts w:ascii="Arial" w:hAnsi="Arial" w:cs="Arial"/>
          <w:lang w:val="en-US"/>
        </w:rPr>
        <w:t>mewujudkan</w:t>
      </w:r>
      <w:proofErr w:type="spellEnd"/>
      <w:r w:rsidR="00C55AC9">
        <w:rPr>
          <w:rFonts w:ascii="Arial" w:hAnsi="Arial" w:cs="Arial"/>
          <w:lang w:val="en-US"/>
        </w:rPr>
        <w:t xml:space="preserve"> </w:t>
      </w:r>
      <w:proofErr w:type="spellStart"/>
      <w:r w:rsidR="00C55AC9">
        <w:rPr>
          <w:rFonts w:ascii="Arial" w:hAnsi="Arial" w:cs="Arial"/>
          <w:lang w:val="en-US"/>
        </w:rPr>
        <w:t>generasi</w:t>
      </w:r>
      <w:proofErr w:type="spellEnd"/>
      <w:r w:rsidR="00C55AC9">
        <w:rPr>
          <w:rFonts w:ascii="Arial" w:hAnsi="Arial" w:cs="Arial"/>
          <w:lang w:val="en-US"/>
        </w:rPr>
        <w:t xml:space="preserve"> yang </w:t>
      </w:r>
      <w:proofErr w:type="spellStart"/>
      <w:r w:rsidR="00C55AC9">
        <w:rPr>
          <w:rFonts w:ascii="Arial" w:hAnsi="Arial" w:cs="Arial"/>
          <w:lang w:val="en-US"/>
        </w:rPr>
        <w:t>berguna</w:t>
      </w:r>
      <w:proofErr w:type="spellEnd"/>
      <w:r w:rsidR="00C55AC9">
        <w:rPr>
          <w:rFonts w:ascii="Arial" w:hAnsi="Arial" w:cs="Arial"/>
          <w:lang w:val="en-US"/>
        </w:rPr>
        <w:t xml:space="preserve"> </w:t>
      </w:r>
      <w:proofErr w:type="spellStart"/>
      <w:r w:rsidR="00C55AC9">
        <w:rPr>
          <w:rFonts w:ascii="Arial" w:hAnsi="Arial" w:cs="Arial"/>
          <w:lang w:val="en-US"/>
        </w:rPr>
        <w:t>bagi</w:t>
      </w:r>
      <w:proofErr w:type="spellEnd"/>
      <w:r w:rsidR="00C55AC9">
        <w:rPr>
          <w:rFonts w:ascii="Arial" w:hAnsi="Arial" w:cs="Arial"/>
          <w:lang w:val="en-US"/>
        </w:rPr>
        <w:t xml:space="preserve"> </w:t>
      </w:r>
      <w:proofErr w:type="spellStart"/>
      <w:r w:rsidR="00C55AC9">
        <w:rPr>
          <w:rFonts w:ascii="Arial" w:hAnsi="Arial" w:cs="Arial"/>
          <w:lang w:val="en-US"/>
        </w:rPr>
        <w:t>bangsa</w:t>
      </w:r>
      <w:proofErr w:type="spellEnd"/>
      <w:r w:rsidR="00C55AC9">
        <w:rPr>
          <w:rFonts w:ascii="Arial" w:hAnsi="Arial" w:cs="Arial"/>
          <w:lang w:val="en-US"/>
        </w:rPr>
        <w:t xml:space="preserve"> dan negara di masa </w:t>
      </w:r>
      <w:proofErr w:type="spellStart"/>
      <w:r w:rsidR="00C55AC9">
        <w:rPr>
          <w:rFonts w:ascii="Arial" w:hAnsi="Arial" w:cs="Arial"/>
          <w:lang w:val="en-US"/>
        </w:rPr>
        <w:t>depan</w:t>
      </w:r>
      <w:proofErr w:type="spellEnd"/>
      <w:r w:rsidR="00C55AC9">
        <w:rPr>
          <w:rFonts w:ascii="Arial" w:hAnsi="Arial" w:cs="Arial"/>
          <w:lang w:val="en-US"/>
        </w:rPr>
        <w:t xml:space="preserve">, </w:t>
      </w:r>
      <w:proofErr w:type="spellStart"/>
      <w:r w:rsidR="00C55AC9">
        <w:rPr>
          <w:rFonts w:ascii="Arial" w:hAnsi="Arial" w:cs="Arial"/>
          <w:lang w:val="en-US"/>
        </w:rPr>
        <w:t>yakni</w:t>
      </w:r>
      <w:proofErr w:type="spellEnd"/>
      <w:r w:rsidR="00C55AC9">
        <w:rPr>
          <w:rFonts w:ascii="Arial" w:hAnsi="Arial" w:cs="Arial"/>
          <w:lang w:val="en-US"/>
        </w:rPr>
        <w:t xml:space="preserve"> </w:t>
      </w:r>
      <w:proofErr w:type="spellStart"/>
      <w:r w:rsidR="00C55AC9">
        <w:rPr>
          <w:rFonts w:ascii="Arial" w:hAnsi="Arial" w:cs="Arial"/>
          <w:lang w:val="en-US"/>
        </w:rPr>
        <w:t>generasi</w:t>
      </w:r>
      <w:proofErr w:type="spellEnd"/>
      <w:r w:rsidR="00C55AC9">
        <w:rPr>
          <w:rFonts w:ascii="Arial" w:hAnsi="Arial" w:cs="Arial"/>
          <w:lang w:val="en-US"/>
        </w:rPr>
        <w:t xml:space="preserve"> yang </w:t>
      </w:r>
      <w:proofErr w:type="spellStart"/>
      <w:r w:rsidR="00C55AC9">
        <w:rPr>
          <w:rFonts w:ascii="Arial" w:hAnsi="Arial" w:cs="Arial"/>
          <w:lang w:val="en-US"/>
        </w:rPr>
        <w:t>memiliki</w:t>
      </w:r>
      <w:proofErr w:type="spellEnd"/>
      <w:r w:rsidR="00C55AC9">
        <w:rPr>
          <w:rFonts w:ascii="Arial" w:hAnsi="Arial" w:cs="Arial"/>
          <w:lang w:val="en-US"/>
        </w:rPr>
        <w:t xml:space="preserve"> </w:t>
      </w:r>
      <w:proofErr w:type="spellStart"/>
      <w:r w:rsidR="00C55AC9">
        <w:rPr>
          <w:rFonts w:ascii="Arial" w:hAnsi="Arial" w:cs="Arial"/>
          <w:lang w:val="en-US"/>
        </w:rPr>
        <w:t>kreatifitas</w:t>
      </w:r>
      <w:proofErr w:type="spellEnd"/>
      <w:r w:rsidR="00C55AC9">
        <w:rPr>
          <w:rFonts w:ascii="Arial" w:hAnsi="Arial" w:cs="Arial"/>
          <w:lang w:val="en-US"/>
        </w:rPr>
        <w:t xml:space="preserve">, </w:t>
      </w:r>
      <w:proofErr w:type="spellStart"/>
      <w:r w:rsidR="00C55AC9">
        <w:rPr>
          <w:rFonts w:ascii="Arial" w:hAnsi="Arial" w:cs="Arial"/>
          <w:lang w:val="en-US"/>
        </w:rPr>
        <w:t>inovatif</w:t>
      </w:r>
      <w:proofErr w:type="spellEnd"/>
      <w:r w:rsidR="00C55AC9">
        <w:rPr>
          <w:rFonts w:ascii="Arial" w:hAnsi="Arial" w:cs="Arial"/>
          <w:lang w:val="en-US"/>
        </w:rPr>
        <w:t xml:space="preserve">, </w:t>
      </w:r>
      <w:proofErr w:type="spellStart"/>
      <w:r w:rsidR="00C55AC9">
        <w:rPr>
          <w:rFonts w:ascii="Arial" w:hAnsi="Arial" w:cs="Arial"/>
          <w:lang w:val="en-US"/>
        </w:rPr>
        <w:t>bertanggung</w:t>
      </w:r>
      <w:proofErr w:type="spellEnd"/>
      <w:r w:rsidR="00C55AC9">
        <w:rPr>
          <w:rFonts w:ascii="Arial" w:hAnsi="Arial" w:cs="Arial"/>
          <w:lang w:val="en-US"/>
        </w:rPr>
        <w:t xml:space="preserve"> </w:t>
      </w:r>
      <w:proofErr w:type="spellStart"/>
      <w:r w:rsidR="00C55AC9">
        <w:rPr>
          <w:rFonts w:ascii="Arial" w:hAnsi="Arial" w:cs="Arial"/>
          <w:lang w:val="en-US"/>
        </w:rPr>
        <w:t>jawab</w:t>
      </w:r>
      <w:proofErr w:type="spellEnd"/>
      <w:r w:rsidR="00C55AC9">
        <w:rPr>
          <w:rFonts w:ascii="Arial" w:hAnsi="Arial" w:cs="Arial"/>
          <w:lang w:val="en-US"/>
        </w:rPr>
        <w:t xml:space="preserve">, dan </w:t>
      </w:r>
      <w:proofErr w:type="spellStart"/>
      <w:r w:rsidR="00C55AC9">
        <w:rPr>
          <w:rFonts w:ascii="Arial" w:hAnsi="Arial" w:cs="Arial"/>
          <w:lang w:val="en-US"/>
        </w:rPr>
        <w:t>dapat</w:t>
      </w:r>
      <w:proofErr w:type="spellEnd"/>
      <w:r w:rsidR="00C55AC9">
        <w:rPr>
          <w:rFonts w:ascii="Arial" w:hAnsi="Arial" w:cs="Arial"/>
          <w:lang w:val="en-US"/>
        </w:rPr>
        <w:t xml:space="preserve"> </w:t>
      </w:r>
      <w:proofErr w:type="spellStart"/>
      <w:r w:rsidR="00C55AC9">
        <w:rPr>
          <w:rFonts w:ascii="Arial" w:hAnsi="Arial" w:cs="Arial"/>
          <w:lang w:val="en-US"/>
        </w:rPr>
        <w:t>menjadi</w:t>
      </w:r>
      <w:proofErr w:type="spellEnd"/>
      <w:r w:rsidR="00C55AC9">
        <w:rPr>
          <w:rFonts w:ascii="Arial" w:hAnsi="Arial" w:cs="Arial"/>
          <w:lang w:val="en-US"/>
        </w:rPr>
        <w:t xml:space="preserve"> </w:t>
      </w:r>
      <w:proofErr w:type="spellStart"/>
      <w:r w:rsidR="00C55AC9">
        <w:rPr>
          <w:rFonts w:ascii="Arial" w:hAnsi="Arial" w:cs="Arial"/>
          <w:lang w:val="en-US"/>
        </w:rPr>
        <w:t>seorang</w:t>
      </w:r>
      <w:proofErr w:type="spellEnd"/>
      <w:r w:rsidR="00C55AC9">
        <w:rPr>
          <w:rFonts w:ascii="Arial" w:hAnsi="Arial" w:cs="Arial"/>
          <w:lang w:val="en-US"/>
        </w:rPr>
        <w:t xml:space="preserve"> </w:t>
      </w:r>
      <w:proofErr w:type="spellStart"/>
      <w:r w:rsidR="00C55AC9">
        <w:rPr>
          <w:rFonts w:ascii="Arial" w:hAnsi="Arial" w:cs="Arial"/>
          <w:lang w:val="en-US"/>
        </w:rPr>
        <w:t>ahli</w:t>
      </w:r>
      <w:proofErr w:type="spellEnd"/>
      <w:r w:rsidR="00C55AC9">
        <w:rPr>
          <w:rFonts w:ascii="Arial" w:hAnsi="Arial" w:cs="Arial"/>
          <w:lang w:val="en-US"/>
        </w:rPr>
        <w:t>.</w:t>
      </w:r>
    </w:p>
    <w:p w14:paraId="1E3FA30B" w14:textId="77777777" w:rsidR="004872AC" w:rsidRPr="009D4C7A" w:rsidRDefault="004872AC" w:rsidP="00067160">
      <w:pPr>
        <w:pStyle w:val="ListParagraph"/>
        <w:spacing w:line="276" w:lineRule="auto"/>
        <w:ind w:left="284"/>
        <w:jc w:val="both"/>
        <w:rPr>
          <w:rFonts w:ascii="Arial" w:hAnsi="Arial" w:cs="Arial"/>
        </w:rPr>
      </w:pPr>
    </w:p>
    <w:p w14:paraId="616AB43F" w14:textId="77777777" w:rsidR="00BD5329" w:rsidRPr="009D4C7A" w:rsidRDefault="00BD5329" w:rsidP="00BD5329">
      <w:pPr>
        <w:pStyle w:val="ListParagraph"/>
        <w:numPr>
          <w:ilvl w:val="0"/>
          <w:numId w:val="1"/>
        </w:numPr>
        <w:spacing w:line="276" w:lineRule="auto"/>
        <w:ind w:left="284" w:hanging="284"/>
        <w:jc w:val="both"/>
        <w:rPr>
          <w:rFonts w:ascii="Arial" w:hAnsi="Arial" w:cs="Arial"/>
          <w:b/>
          <w:bCs/>
        </w:rPr>
      </w:pPr>
      <w:r w:rsidRPr="009D4C7A">
        <w:rPr>
          <w:rFonts w:ascii="Arial" w:hAnsi="Arial" w:cs="Arial"/>
          <w:b/>
          <w:bCs/>
        </w:rPr>
        <w:t>Pengembangan Kurikulum</w:t>
      </w:r>
    </w:p>
    <w:p w14:paraId="5F84EA05" w14:textId="67A787FE" w:rsidR="00864D78" w:rsidRPr="00793FC7" w:rsidRDefault="00067160" w:rsidP="00864D78">
      <w:pPr>
        <w:pStyle w:val="ListParagraph"/>
        <w:spacing w:line="276" w:lineRule="auto"/>
        <w:ind w:left="284"/>
        <w:jc w:val="both"/>
        <w:rPr>
          <w:rFonts w:ascii="Arial" w:hAnsi="Arial" w:cs="Arial"/>
          <w:lang w:val="en-US"/>
        </w:rPr>
      </w:pPr>
      <w:r w:rsidRPr="009D4C7A">
        <w:rPr>
          <w:rFonts w:ascii="Arial" w:hAnsi="Arial" w:cs="Arial"/>
        </w:rPr>
        <w:t>Pengembangan kurikulum yakni istilah komprehensif yang mencakup perencanaan, implementasi, serta evaluasi dikarenakan pengembangan kurikulum mengindikasikan kemajuan serta transisi (Wahyudin, 2014). Lebih lanjut, Bahri (2017: 20) mengungkapkan bahwasannya pengembangan kurikulum yakni perancangan kesempatan belajar yang bertujuan guna mengarahkan siswa menuju kepada transisi yang diharapkan serta mengevaluasi</w:t>
      </w:r>
      <w:r w:rsidR="00E027CB">
        <w:rPr>
          <w:rFonts w:ascii="Arial" w:hAnsi="Arial" w:cs="Arial"/>
        </w:rPr>
        <w:t xml:space="preserve"> </w:t>
      </w:r>
      <w:r w:rsidRPr="009D4C7A">
        <w:rPr>
          <w:rFonts w:ascii="Arial" w:hAnsi="Arial" w:cs="Arial"/>
        </w:rPr>
        <w:t>sampai mana transisi tersebut sudah terlaksana kepada para peserta didik. Pengembangan kurikulum berdasarkan cara tradisional dilaksanakan dengan jenis deduktif yang urutannya seperti berikut: 1) Penetapan kebijakan dasar serta prinsipnya; 2) Mendesain kurikulum yang secara menyeluruh berdasarkan sebuah komitmen secara spesifik; 3) Menata berbagai kurikulum yang sejalan dengan desain secara menyeluruh; d</w:t>
      </w:r>
      <w:r w:rsidRPr="009D4C7A">
        <w:rPr>
          <w:rFonts w:ascii="Arial" w:hAnsi="Arial" w:cs="Arial"/>
          <w:lang w:val="en-US"/>
        </w:rPr>
        <w:t>an</w:t>
      </w:r>
      <w:r w:rsidRPr="009D4C7A">
        <w:rPr>
          <w:rFonts w:ascii="Arial" w:hAnsi="Arial" w:cs="Arial"/>
        </w:rPr>
        <w:t xml:space="preserve"> 4) Mengimplementasikan kurikulum tersebut dalam pembelajaran di kelas. </w:t>
      </w:r>
      <w:proofErr w:type="spellStart"/>
      <w:r w:rsidR="00975DD8">
        <w:rPr>
          <w:rFonts w:ascii="Arial" w:hAnsi="Arial" w:cs="Arial"/>
          <w:lang w:val="en-US"/>
        </w:rPr>
        <w:t>Pengembangan</w:t>
      </w:r>
      <w:proofErr w:type="spellEnd"/>
      <w:r w:rsidR="00975DD8">
        <w:rPr>
          <w:rFonts w:ascii="Arial" w:hAnsi="Arial" w:cs="Arial"/>
          <w:lang w:val="en-US"/>
        </w:rPr>
        <w:t xml:space="preserve"> </w:t>
      </w:r>
      <w:proofErr w:type="spellStart"/>
      <w:r w:rsidR="00975DD8">
        <w:rPr>
          <w:rFonts w:ascii="Arial" w:hAnsi="Arial" w:cs="Arial"/>
          <w:lang w:val="en-US"/>
        </w:rPr>
        <w:t>kurikulum</w:t>
      </w:r>
      <w:proofErr w:type="spellEnd"/>
      <w:r w:rsidR="00975DD8">
        <w:rPr>
          <w:rFonts w:ascii="Arial" w:hAnsi="Arial" w:cs="Arial"/>
          <w:lang w:val="en-US"/>
        </w:rPr>
        <w:t xml:space="preserve"> juga </w:t>
      </w:r>
      <w:proofErr w:type="spellStart"/>
      <w:r w:rsidR="00975DD8">
        <w:rPr>
          <w:rFonts w:ascii="Arial" w:hAnsi="Arial" w:cs="Arial"/>
          <w:lang w:val="en-US"/>
        </w:rPr>
        <w:t>dapat</w:t>
      </w:r>
      <w:proofErr w:type="spellEnd"/>
      <w:r w:rsidR="00975DD8">
        <w:rPr>
          <w:rFonts w:ascii="Arial" w:hAnsi="Arial" w:cs="Arial"/>
          <w:lang w:val="en-US"/>
        </w:rPr>
        <w:t xml:space="preserve"> </w:t>
      </w:r>
      <w:proofErr w:type="spellStart"/>
      <w:r w:rsidR="00975DD8">
        <w:rPr>
          <w:rFonts w:ascii="Arial" w:hAnsi="Arial" w:cs="Arial"/>
          <w:lang w:val="en-US"/>
        </w:rPr>
        <w:t>diartikan</w:t>
      </w:r>
      <w:proofErr w:type="spellEnd"/>
      <w:r w:rsidR="00975DD8">
        <w:rPr>
          <w:rFonts w:ascii="Arial" w:hAnsi="Arial" w:cs="Arial"/>
          <w:lang w:val="en-US"/>
        </w:rPr>
        <w:t xml:space="preserve"> </w:t>
      </w:r>
      <w:proofErr w:type="spellStart"/>
      <w:r w:rsidR="00975DD8">
        <w:rPr>
          <w:rFonts w:ascii="Arial" w:hAnsi="Arial" w:cs="Arial"/>
          <w:lang w:val="en-US"/>
        </w:rPr>
        <w:t>sebagai</w:t>
      </w:r>
      <w:proofErr w:type="spellEnd"/>
      <w:r w:rsidR="00975DD8">
        <w:rPr>
          <w:rFonts w:ascii="Arial" w:hAnsi="Arial" w:cs="Arial"/>
          <w:lang w:val="en-US"/>
        </w:rPr>
        <w:t xml:space="preserve"> </w:t>
      </w:r>
      <w:proofErr w:type="spellStart"/>
      <w:r w:rsidR="00975DD8">
        <w:rPr>
          <w:rFonts w:ascii="Arial" w:hAnsi="Arial" w:cs="Arial"/>
          <w:lang w:val="en-US"/>
        </w:rPr>
        <w:t>suatu</w:t>
      </w:r>
      <w:proofErr w:type="spellEnd"/>
      <w:r w:rsidR="00975DD8">
        <w:rPr>
          <w:rFonts w:ascii="Arial" w:hAnsi="Arial" w:cs="Arial"/>
          <w:lang w:val="en-US"/>
        </w:rPr>
        <w:t xml:space="preserve"> proses </w:t>
      </w:r>
      <w:proofErr w:type="spellStart"/>
      <w:r w:rsidR="00975DD8">
        <w:rPr>
          <w:rFonts w:ascii="Arial" w:hAnsi="Arial" w:cs="Arial"/>
          <w:lang w:val="en-US"/>
        </w:rPr>
        <w:t>dalam</w:t>
      </w:r>
      <w:proofErr w:type="spellEnd"/>
      <w:r w:rsidR="00975DD8">
        <w:rPr>
          <w:rFonts w:ascii="Arial" w:hAnsi="Arial" w:cs="Arial"/>
          <w:lang w:val="en-US"/>
        </w:rPr>
        <w:t xml:space="preserve"> </w:t>
      </w:r>
      <w:proofErr w:type="spellStart"/>
      <w:r w:rsidR="00975DD8">
        <w:rPr>
          <w:rFonts w:ascii="Arial" w:hAnsi="Arial" w:cs="Arial"/>
          <w:lang w:val="en-US"/>
        </w:rPr>
        <w:t>memaksimalkan</w:t>
      </w:r>
      <w:proofErr w:type="spellEnd"/>
      <w:r w:rsidR="00975DD8">
        <w:rPr>
          <w:rFonts w:ascii="Arial" w:hAnsi="Arial" w:cs="Arial"/>
          <w:lang w:val="en-US"/>
        </w:rPr>
        <w:t xml:space="preserve"> </w:t>
      </w:r>
      <w:proofErr w:type="spellStart"/>
      <w:r w:rsidR="00975DD8">
        <w:rPr>
          <w:rFonts w:ascii="Arial" w:hAnsi="Arial" w:cs="Arial"/>
          <w:lang w:val="en-US"/>
        </w:rPr>
        <w:t>pelaksanaan</w:t>
      </w:r>
      <w:proofErr w:type="spellEnd"/>
      <w:r w:rsidR="00975DD8">
        <w:rPr>
          <w:rFonts w:ascii="Arial" w:hAnsi="Arial" w:cs="Arial"/>
          <w:lang w:val="en-US"/>
        </w:rPr>
        <w:t xml:space="preserve"> </w:t>
      </w:r>
      <w:proofErr w:type="spellStart"/>
      <w:r w:rsidR="00975DD8">
        <w:rPr>
          <w:rFonts w:ascii="Arial" w:hAnsi="Arial" w:cs="Arial"/>
          <w:lang w:val="en-US"/>
        </w:rPr>
        <w:t>kurikulum</w:t>
      </w:r>
      <w:proofErr w:type="spellEnd"/>
      <w:r w:rsidR="00975DD8">
        <w:rPr>
          <w:rFonts w:ascii="Arial" w:hAnsi="Arial" w:cs="Arial"/>
          <w:lang w:val="en-US"/>
        </w:rPr>
        <w:t xml:space="preserve"> </w:t>
      </w:r>
      <w:proofErr w:type="spellStart"/>
      <w:r w:rsidR="00975DD8">
        <w:rPr>
          <w:rFonts w:ascii="Arial" w:hAnsi="Arial" w:cs="Arial"/>
          <w:lang w:val="en-US"/>
        </w:rPr>
        <w:t>guna</w:t>
      </w:r>
      <w:proofErr w:type="spellEnd"/>
      <w:r w:rsidR="00975DD8">
        <w:rPr>
          <w:rFonts w:ascii="Arial" w:hAnsi="Arial" w:cs="Arial"/>
          <w:lang w:val="en-US"/>
        </w:rPr>
        <w:t xml:space="preserve"> </w:t>
      </w:r>
      <w:proofErr w:type="spellStart"/>
      <w:r w:rsidR="00975DD8">
        <w:rPr>
          <w:rFonts w:ascii="Arial" w:hAnsi="Arial" w:cs="Arial"/>
          <w:lang w:val="en-US"/>
        </w:rPr>
        <w:t>mencapai</w:t>
      </w:r>
      <w:proofErr w:type="spellEnd"/>
      <w:r w:rsidR="00975DD8">
        <w:rPr>
          <w:rFonts w:ascii="Arial" w:hAnsi="Arial" w:cs="Arial"/>
          <w:lang w:val="en-US"/>
        </w:rPr>
        <w:t xml:space="preserve"> </w:t>
      </w:r>
      <w:proofErr w:type="spellStart"/>
      <w:r w:rsidR="00975DD8">
        <w:rPr>
          <w:rFonts w:ascii="Arial" w:hAnsi="Arial" w:cs="Arial"/>
          <w:lang w:val="en-US"/>
        </w:rPr>
        <w:t>tujuan</w:t>
      </w:r>
      <w:proofErr w:type="spellEnd"/>
      <w:r w:rsidR="00975DD8">
        <w:rPr>
          <w:rFonts w:ascii="Arial" w:hAnsi="Arial" w:cs="Arial"/>
          <w:lang w:val="en-US"/>
        </w:rPr>
        <w:t xml:space="preserve"> </w:t>
      </w:r>
      <w:proofErr w:type="spellStart"/>
      <w:r w:rsidR="00975DD8">
        <w:rPr>
          <w:rFonts w:ascii="Arial" w:hAnsi="Arial" w:cs="Arial"/>
          <w:lang w:val="en-US"/>
        </w:rPr>
        <w:t>pembelajaran</w:t>
      </w:r>
      <w:proofErr w:type="spellEnd"/>
      <w:r w:rsidR="00975DD8">
        <w:rPr>
          <w:rFonts w:ascii="Arial" w:hAnsi="Arial" w:cs="Arial"/>
          <w:lang w:val="en-US"/>
        </w:rPr>
        <w:t xml:space="preserve"> yang </w:t>
      </w:r>
      <w:proofErr w:type="spellStart"/>
      <w:r w:rsidR="00975DD8">
        <w:rPr>
          <w:rFonts w:ascii="Arial" w:hAnsi="Arial" w:cs="Arial"/>
          <w:lang w:val="en-US"/>
        </w:rPr>
        <w:t>sebelumnya</w:t>
      </w:r>
      <w:proofErr w:type="spellEnd"/>
      <w:r w:rsidR="00975DD8">
        <w:rPr>
          <w:rFonts w:ascii="Arial" w:hAnsi="Arial" w:cs="Arial"/>
          <w:lang w:val="en-US"/>
        </w:rPr>
        <w:t xml:space="preserve"> </w:t>
      </w:r>
      <w:proofErr w:type="spellStart"/>
      <w:r w:rsidR="00975DD8">
        <w:rPr>
          <w:rFonts w:ascii="Arial" w:hAnsi="Arial" w:cs="Arial"/>
          <w:lang w:val="en-US"/>
        </w:rPr>
        <w:t>telah</w:t>
      </w:r>
      <w:proofErr w:type="spellEnd"/>
      <w:r w:rsidR="00975DD8">
        <w:rPr>
          <w:rFonts w:ascii="Arial" w:hAnsi="Arial" w:cs="Arial"/>
          <w:lang w:val="en-US"/>
        </w:rPr>
        <w:t xml:space="preserve"> </w:t>
      </w:r>
      <w:proofErr w:type="spellStart"/>
      <w:r w:rsidR="00975DD8">
        <w:rPr>
          <w:rFonts w:ascii="Arial" w:hAnsi="Arial" w:cs="Arial"/>
          <w:lang w:val="en-US"/>
        </w:rPr>
        <w:t>ditetapkan</w:t>
      </w:r>
      <w:proofErr w:type="spellEnd"/>
      <w:r w:rsidR="00975DD8">
        <w:rPr>
          <w:rFonts w:ascii="Arial" w:hAnsi="Arial" w:cs="Arial"/>
          <w:lang w:val="en-US"/>
        </w:rPr>
        <w:t xml:space="preserve"> dan </w:t>
      </w:r>
      <w:proofErr w:type="spellStart"/>
      <w:r w:rsidR="00975DD8">
        <w:rPr>
          <w:rFonts w:ascii="Arial" w:hAnsi="Arial" w:cs="Arial"/>
          <w:lang w:val="en-US"/>
        </w:rPr>
        <w:t>dilaksanakan</w:t>
      </w:r>
      <w:proofErr w:type="spellEnd"/>
      <w:r w:rsidR="00975DD8">
        <w:rPr>
          <w:rFonts w:ascii="Arial" w:hAnsi="Arial" w:cs="Arial"/>
          <w:lang w:val="en-US"/>
        </w:rPr>
        <w:t xml:space="preserve"> </w:t>
      </w:r>
      <w:proofErr w:type="spellStart"/>
      <w:r w:rsidR="00975DD8">
        <w:rPr>
          <w:rFonts w:ascii="Arial" w:hAnsi="Arial" w:cs="Arial"/>
          <w:lang w:val="en-US"/>
        </w:rPr>
        <w:t>dalam</w:t>
      </w:r>
      <w:proofErr w:type="spellEnd"/>
      <w:r w:rsidR="00975DD8">
        <w:rPr>
          <w:rFonts w:ascii="Arial" w:hAnsi="Arial" w:cs="Arial"/>
          <w:lang w:val="en-US"/>
        </w:rPr>
        <w:t xml:space="preserve"> </w:t>
      </w:r>
      <w:proofErr w:type="spellStart"/>
      <w:r w:rsidR="00975DD8">
        <w:rPr>
          <w:rFonts w:ascii="Arial" w:hAnsi="Arial" w:cs="Arial"/>
          <w:lang w:val="en-US"/>
        </w:rPr>
        <w:t>kurun</w:t>
      </w:r>
      <w:proofErr w:type="spellEnd"/>
      <w:r w:rsidR="00975DD8">
        <w:rPr>
          <w:rFonts w:ascii="Arial" w:hAnsi="Arial" w:cs="Arial"/>
          <w:lang w:val="en-US"/>
        </w:rPr>
        <w:t xml:space="preserve"> </w:t>
      </w:r>
      <w:proofErr w:type="spellStart"/>
      <w:r w:rsidR="00975DD8">
        <w:rPr>
          <w:rFonts w:ascii="Arial" w:hAnsi="Arial" w:cs="Arial"/>
          <w:lang w:val="en-US"/>
        </w:rPr>
        <w:t>waktu</w:t>
      </w:r>
      <w:proofErr w:type="spellEnd"/>
      <w:r w:rsidR="00975DD8">
        <w:rPr>
          <w:rFonts w:ascii="Arial" w:hAnsi="Arial" w:cs="Arial"/>
          <w:lang w:val="en-US"/>
        </w:rPr>
        <w:t xml:space="preserve"> </w:t>
      </w:r>
      <w:proofErr w:type="spellStart"/>
      <w:r w:rsidR="00975DD8">
        <w:rPr>
          <w:rFonts w:ascii="Arial" w:hAnsi="Arial" w:cs="Arial"/>
          <w:lang w:val="en-US"/>
        </w:rPr>
        <w:t>tertentu</w:t>
      </w:r>
      <w:proofErr w:type="spellEnd"/>
      <w:r w:rsidR="00975DD8">
        <w:rPr>
          <w:rFonts w:ascii="Arial" w:hAnsi="Arial" w:cs="Arial"/>
          <w:lang w:val="en-US"/>
        </w:rPr>
        <w:t>.</w:t>
      </w:r>
      <w:r w:rsidR="00864D78">
        <w:rPr>
          <w:rFonts w:ascii="Arial" w:hAnsi="Arial" w:cs="Arial"/>
          <w:lang w:val="en-US"/>
        </w:rPr>
        <w:t xml:space="preserve"> </w:t>
      </w:r>
      <w:proofErr w:type="spellStart"/>
      <w:r w:rsidR="00864D78" w:rsidRPr="00864D78">
        <w:rPr>
          <w:rFonts w:ascii="Arial" w:hAnsi="Arial" w:cs="Arial"/>
          <w:lang w:val="en-US"/>
        </w:rPr>
        <w:t>Lebih</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lanjut</w:t>
      </w:r>
      <w:proofErr w:type="spellEnd"/>
      <w:r w:rsidR="00864D78" w:rsidRPr="00864D78">
        <w:rPr>
          <w:rFonts w:ascii="Arial" w:hAnsi="Arial" w:cs="Arial"/>
          <w:lang w:val="en-US"/>
        </w:rPr>
        <w:t xml:space="preserve">, Das &amp; Mondal (2021: 263) </w:t>
      </w:r>
      <w:proofErr w:type="spellStart"/>
      <w:r w:rsidR="00864D78" w:rsidRPr="00864D78">
        <w:rPr>
          <w:rFonts w:ascii="Arial" w:hAnsi="Arial" w:cs="Arial"/>
          <w:lang w:val="en-US"/>
        </w:rPr>
        <w:t>mengatakan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bahwa</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pengembangan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kurikulum</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dilakukan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berdasarkan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beberapa</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prinsip</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diantaranya</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prinsip</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kebaharuan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teknologi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pengembangan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ilmu</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pengetahuan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perubahan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kebutuhan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ketertatikan</w:t>
      </w:r>
      <w:proofErr w:type="spellEnd"/>
      <w:r w:rsidR="00864D78" w:rsidRPr="00864D78">
        <w:rPr>
          <w:rFonts w:ascii="Arial" w:hAnsi="Arial" w:cs="Arial"/>
          <w:lang w:val="en-US"/>
        </w:rPr>
        <w:t xml:space="preserve">, dan </w:t>
      </w:r>
      <w:proofErr w:type="spellStart"/>
      <w:r w:rsidR="00864D78" w:rsidRPr="00864D78">
        <w:rPr>
          <w:rFonts w:ascii="Arial" w:hAnsi="Arial" w:cs="Arial"/>
          <w:lang w:val="en-US"/>
        </w:rPr>
        <w:t>kemampuan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siswa</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rekonstruksi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kurikulum</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berdasarkan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metode</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pembelajaran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penelitian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terbaru</w:t>
      </w:r>
      <w:proofErr w:type="spellEnd"/>
      <w:r w:rsidR="00864D78" w:rsidRPr="00864D78">
        <w:rPr>
          <w:rFonts w:ascii="Arial" w:hAnsi="Arial" w:cs="Arial"/>
          <w:lang w:val="en-US"/>
        </w:rPr>
        <w:t xml:space="preserve"> yang </w:t>
      </w:r>
      <w:proofErr w:type="spellStart"/>
      <w:r w:rsidR="00864D78" w:rsidRPr="00864D78">
        <w:rPr>
          <w:rFonts w:ascii="Arial" w:hAnsi="Arial" w:cs="Arial"/>
          <w:lang w:val="en-US"/>
        </w:rPr>
        <w:t>dilakukan</w:t>
      </w:r>
      <w:proofErr w:type="spellEnd"/>
      <w:r w:rsidR="00864D78" w:rsidRPr="00864D78">
        <w:rPr>
          <w:rFonts w:ascii="Arial" w:hAnsi="Arial" w:cs="Arial"/>
          <w:lang w:val="en-US"/>
        </w:rPr>
        <w:t xml:space="preserve"> oleh </w:t>
      </w:r>
      <w:proofErr w:type="spellStart"/>
      <w:r w:rsidR="00864D78" w:rsidRPr="00864D78">
        <w:rPr>
          <w:rFonts w:ascii="Arial" w:hAnsi="Arial" w:cs="Arial"/>
          <w:lang w:val="en-US"/>
        </w:rPr>
        <w:t>peneliti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hingga</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globalisasi</w:t>
      </w:r>
      <w:proofErr w:type="spellEnd"/>
      <w:r w:rsidR="00864D78" w:rsidRPr="00864D78">
        <w:rPr>
          <w:rFonts w:ascii="Arial" w:hAnsi="Arial" w:cs="Arial"/>
          <w:lang w:val="en-US"/>
        </w:rPr>
        <w:t>.</w:t>
      </w:r>
      <w:r w:rsidR="00864D78">
        <w:rPr>
          <w:rFonts w:ascii="Arial" w:hAnsi="Arial" w:cs="Arial"/>
          <w:lang w:val="en-US"/>
        </w:rPr>
        <w:t xml:space="preserve"> </w:t>
      </w:r>
      <w:proofErr w:type="spellStart"/>
      <w:r w:rsidR="00975DD8" w:rsidRPr="00864D78">
        <w:rPr>
          <w:rFonts w:ascii="Arial" w:hAnsi="Arial" w:cs="Arial"/>
          <w:lang w:val="en-US"/>
        </w:rPr>
        <w:t>Pengembangan</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kurikulum</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biasanya</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dilakukan</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setelah</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evaluasi</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kurikulum</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dilaksanakan</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hal</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ini</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terjadi</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sebagai</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bagian</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dari</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kebijakan</w:t>
      </w:r>
      <w:proofErr w:type="spellEnd"/>
      <w:r w:rsidR="00975DD8" w:rsidRPr="00864D78">
        <w:rPr>
          <w:rFonts w:ascii="Arial" w:hAnsi="Arial" w:cs="Arial"/>
          <w:lang w:val="en-US"/>
        </w:rPr>
        <w:t xml:space="preserve"> yang </w:t>
      </w:r>
      <w:proofErr w:type="spellStart"/>
      <w:r w:rsidR="00975DD8" w:rsidRPr="00864D78">
        <w:rPr>
          <w:rFonts w:ascii="Arial" w:hAnsi="Arial" w:cs="Arial"/>
          <w:lang w:val="en-US"/>
        </w:rPr>
        <w:t>ditetapkan</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pemerintah</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atau</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pihak</w:t>
      </w:r>
      <w:proofErr w:type="spellEnd"/>
      <w:r w:rsidR="00975DD8" w:rsidRPr="00864D78">
        <w:rPr>
          <w:rFonts w:ascii="Arial" w:hAnsi="Arial" w:cs="Arial"/>
          <w:lang w:val="en-US"/>
        </w:rPr>
        <w:t xml:space="preserve"> lain yang </w:t>
      </w:r>
      <w:proofErr w:type="spellStart"/>
      <w:r w:rsidR="00975DD8" w:rsidRPr="00864D78">
        <w:rPr>
          <w:rFonts w:ascii="Arial" w:hAnsi="Arial" w:cs="Arial"/>
          <w:lang w:val="en-US"/>
        </w:rPr>
        <w:t>bersangkutan</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guna</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mewujudkan</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perkembangan</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terhadap</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peserta</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didik</w:t>
      </w:r>
      <w:proofErr w:type="spellEnd"/>
      <w:r w:rsidR="00975DD8" w:rsidRPr="00864D78">
        <w:rPr>
          <w:rFonts w:ascii="Arial" w:hAnsi="Arial" w:cs="Arial"/>
          <w:lang w:val="en-US"/>
        </w:rPr>
        <w:t xml:space="preserve"> (</w:t>
      </w:r>
      <w:proofErr w:type="spellStart"/>
      <w:r w:rsidR="00975DD8" w:rsidRPr="00864D78">
        <w:rPr>
          <w:rFonts w:ascii="Arial" w:hAnsi="Arial" w:cs="Arial"/>
          <w:lang w:val="en-US"/>
        </w:rPr>
        <w:t>Prasetyo</w:t>
      </w:r>
      <w:proofErr w:type="spellEnd"/>
      <w:r w:rsidR="00975DD8" w:rsidRPr="00864D78">
        <w:rPr>
          <w:rFonts w:ascii="Arial" w:hAnsi="Arial" w:cs="Arial"/>
          <w:lang w:val="en-US"/>
        </w:rPr>
        <w:t xml:space="preserve"> &amp; </w:t>
      </w:r>
      <w:proofErr w:type="spellStart"/>
      <w:r w:rsidR="00975DD8" w:rsidRPr="00864D78">
        <w:rPr>
          <w:rFonts w:ascii="Arial" w:hAnsi="Arial" w:cs="Arial"/>
          <w:lang w:val="en-US"/>
        </w:rPr>
        <w:t>Hamami</w:t>
      </w:r>
      <w:proofErr w:type="spellEnd"/>
      <w:r w:rsidR="00975DD8" w:rsidRPr="00864D78">
        <w:rPr>
          <w:rFonts w:ascii="Arial" w:hAnsi="Arial" w:cs="Arial"/>
          <w:lang w:val="en-US"/>
        </w:rPr>
        <w:t>, 2020: 47).</w:t>
      </w:r>
      <w:r w:rsidRPr="00864D78">
        <w:rPr>
          <w:rFonts w:ascii="Arial" w:hAnsi="Arial" w:cs="Arial"/>
        </w:rPr>
        <w:t xml:space="preserve"> Umumnya, terdapat dua pendekatan yang mampu diimplementasikan pada pengembangan kurikulum. </w:t>
      </w:r>
      <w:r w:rsidRPr="00864D78">
        <w:rPr>
          <w:rFonts w:ascii="Arial" w:hAnsi="Arial" w:cs="Arial"/>
          <w:i/>
          <w:iCs/>
        </w:rPr>
        <w:t>Pertama</w:t>
      </w:r>
      <w:r w:rsidRPr="00864D78">
        <w:rPr>
          <w:rFonts w:ascii="Arial" w:hAnsi="Arial" w:cs="Arial"/>
        </w:rPr>
        <w:t xml:space="preserve">, pendekatan </w:t>
      </w:r>
      <w:r w:rsidRPr="00864D78">
        <w:rPr>
          <w:rFonts w:ascii="Arial" w:hAnsi="Arial" w:cs="Arial"/>
          <w:i/>
          <w:iCs/>
        </w:rPr>
        <w:t xml:space="preserve">top-down </w:t>
      </w:r>
      <w:r w:rsidRPr="00864D78">
        <w:rPr>
          <w:rFonts w:ascii="Arial" w:hAnsi="Arial" w:cs="Arial"/>
        </w:rPr>
        <w:t xml:space="preserve">yakni pendekatan yang </w:t>
      </w:r>
      <w:r w:rsidRPr="00864D78">
        <w:rPr>
          <w:rFonts w:ascii="Arial" w:hAnsi="Arial" w:cs="Arial"/>
        </w:rPr>
        <w:lastRenderedPageBreak/>
        <w:t xml:space="preserve">menggunakan sistem komando secara vertikal (dari atas ke bawah). </w:t>
      </w:r>
      <w:r w:rsidRPr="00864D78">
        <w:rPr>
          <w:rFonts w:ascii="Arial" w:hAnsi="Arial" w:cs="Arial"/>
          <w:i/>
          <w:iCs/>
        </w:rPr>
        <w:t>Kedua</w:t>
      </w:r>
      <w:r w:rsidRPr="00864D78">
        <w:rPr>
          <w:rFonts w:ascii="Arial" w:hAnsi="Arial" w:cs="Arial"/>
        </w:rPr>
        <w:t xml:space="preserve">, pendekatan </w:t>
      </w:r>
      <w:r w:rsidRPr="00864D78">
        <w:rPr>
          <w:rFonts w:ascii="Arial" w:hAnsi="Arial" w:cs="Arial"/>
          <w:i/>
          <w:iCs/>
        </w:rPr>
        <w:t>grassroots</w:t>
      </w:r>
      <w:r w:rsidRPr="00864D78">
        <w:rPr>
          <w:rFonts w:ascii="Arial" w:hAnsi="Arial" w:cs="Arial"/>
        </w:rPr>
        <w:t xml:space="preserve"> yakni pengembangan kurikulum yang bermula oleh intisari dari bawah kemudian menyebarluaskan intisari tersebut kepada skala maupun tingkat lainnya yang lebih luas. Model pengembangan kurikulum pendekatan </w:t>
      </w:r>
      <w:r w:rsidRPr="00864D78">
        <w:rPr>
          <w:rFonts w:ascii="Arial" w:hAnsi="Arial" w:cs="Arial"/>
          <w:i/>
          <w:iCs/>
        </w:rPr>
        <w:t xml:space="preserve">grassroot </w:t>
      </w:r>
      <w:r w:rsidRPr="00864D78">
        <w:rPr>
          <w:rFonts w:ascii="Arial" w:hAnsi="Arial" w:cs="Arial"/>
        </w:rPr>
        <w:t>atau induktif dikembangkan dari guru sebagai pengembang kurikulum yang melewati lima tahap hingga pada penentuan kerangka kerja sebelum diimplementasikan pada lembaga pendidikan</w:t>
      </w:r>
      <w:r w:rsidRPr="00864D78">
        <w:rPr>
          <w:rFonts w:ascii="Arial" w:hAnsi="Arial" w:cs="Arial"/>
          <w:lang w:val="en-US"/>
        </w:rPr>
        <w:t>,</w:t>
      </w:r>
      <w:r w:rsidRPr="00864D78">
        <w:rPr>
          <w:rFonts w:ascii="Arial" w:hAnsi="Arial" w:cs="Arial"/>
        </w:rPr>
        <w:t xml:space="preserve"> misalnya di sekolah.</w:t>
      </w:r>
      <w:r w:rsidR="00793FC7" w:rsidRPr="00864D78">
        <w:rPr>
          <w:rFonts w:ascii="Arial" w:hAnsi="Arial" w:cs="Arial"/>
          <w:lang w:val="en-US"/>
        </w:rPr>
        <w:t xml:space="preserve"> </w:t>
      </w:r>
      <w:proofErr w:type="spellStart"/>
      <w:r w:rsidR="00864D78" w:rsidRPr="00864D78">
        <w:rPr>
          <w:rFonts w:ascii="Arial" w:hAnsi="Arial" w:cs="Arial"/>
          <w:lang w:val="en-US"/>
        </w:rPr>
        <w:t>Namun</w:t>
      </w:r>
      <w:proofErr w:type="spellEnd"/>
      <w:r w:rsidR="00864D78" w:rsidRPr="00864D78">
        <w:rPr>
          <w:rFonts w:ascii="Arial" w:hAnsi="Arial" w:cs="Arial"/>
          <w:lang w:val="en-US"/>
        </w:rPr>
        <w:t xml:space="preserve">, yang </w:t>
      </w:r>
      <w:proofErr w:type="spellStart"/>
      <w:r w:rsidR="00864D78" w:rsidRPr="00864D78">
        <w:rPr>
          <w:rFonts w:ascii="Arial" w:hAnsi="Arial" w:cs="Arial"/>
          <w:lang w:val="en-US"/>
        </w:rPr>
        <w:t>perlu</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digarisbawahi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adalah</w:t>
      </w:r>
      <w:proofErr w:type="spellEnd"/>
      <w:r w:rsidR="00864D78" w:rsidRPr="00864D78">
        <w:rPr>
          <w:rFonts w:ascii="Arial" w:hAnsi="Arial" w:cs="Arial"/>
          <w:lang w:val="en-US"/>
        </w:rPr>
        <w:t xml:space="preserve"> proses </w:t>
      </w:r>
      <w:proofErr w:type="spellStart"/>
      <w:r w:rsidR="00864D78" w:rsidRPr="00864D78">
        <w:rPr>
          <w:rFonts w:ascii="Arial" w:hAnsi="Arial" w:cs="Arial"/>
          <w:lang w:val="en-US"/>
        </w:rPr>
        <w:t>perumusan</w:t>
      </w:r>
      <w:proofErr w:type="spellEnd"/>
      <w:r w:rsidR="00864D78" w:rsidRPr="00864D78">
        <w:rPr>
          <w:rFonts w:ascii="Arial" w:hAnsi="Arial" w:cs="Arial"/>
          <w:lang w:val="en-US"/>
        </w:rPr>
        <w:t xml:space="preserve"> dan </w:t>
      </w:r>
      <w:proofErr w:type="spellStart"/>
      <w:r w:rsidR="00864D78" w:rsidRPr="00864D78">
        <w:rPr>
          <w:rFonts w:ascii="Arial" w:hAnsi="Arial" w:cs="Arial"/>
          <w:lang w:val="en-US"/>
        </w:rPr>
        <w:t>pengembangan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kurikulum</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harus</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difasilitasi</w:t>
      </w:r>
      <w:proofErr w:type="spellEnd"/>
      <w:r w:rsidR="00864D78" w:rsidRPr="00864D78">
        <w:rPr>
          <w:rFonts w:ascii="Arial" w:hAnsi="Arial" w:cs="Arial"/>
          <w:lang w:val="en-US"/>
        </w:rPr>
        <w:t xml:space="preserve"> oleh </w:t>
      </w:r>
      <w:proofErr w:type="spellStart"/>
      <w:r w:rsidR="00864D78" w:rsidRPr="00864D78">
        <w:rPr>
          <w:rFonts w:ascii="Arial" w:hAnsi="Arial" w:cs="Arial"/>
          <w:lang w:val="en-US"/>
        </w:rPr>
        <w:t>kepentingan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kritis</w:t>
      </w:r>
      <w:proofErr w:type="spellEnd"/>
      <w:r w:rsidR="00864D78" w:rsidRPr="00864D78">
        <w:rPr>
          <w:rFonts w:ascii="Arial" w:hAnsi="Arial" w:cs="Arial"/>
          <w:lang w:val="en-US"/>
        </w:rPr>
        <w:t xml:space="preserve"> dan </w:t>
      </w:r>
      <w:proofErr w:type="spellStart"/>
      <w:r w:rsidR="00864D78" w:rsidRPr="00864D78">
        <w:rPr>
          <w:rFonts w:ascii="Arial" w:hAnsi="Arial" w:cs="Arial"/>
          <w:lang w:val="en-US"/>
        </w:rPr>
        <w:t>kebutuhan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siswa</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serta</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peran-peran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kependidikan</w:t>
      </w:r>
      <w:proofErr w:type="spellEnd"/>
      <w:r w:rsidR="00864D78" w:rsidRPr="00864D78">
        <w:rPr>
          <w:rFonts w:ascii="Arial" w:hAnsi="Arial" w:cs="Arial"/>
          <w:lang w:val="en-US"/>
        </w:rPr>
        <w:t xml:space="preserve"> yang </w:t>
      </w:r>
      <w:proofErr w:type="spellStart"/>
      <w:r w:rsidR="00864D78" w:rsidRPr="00864D78">
        <w:rPr>
          <w:rFonts w:ascii="Arial" w:hAnsi="Arial" w:cs="Arial"/>
          <w:lang w:val="en-US"/>
        </w:rPr>
        <w:t>lainnya</w:t>
      </w:r>
      <w:proofErr w:type="spellEnd"/>
      <w:r w:rsidR="00864D78" w:rsidRPr="00864D78">
        <w:rPr>
          <w:rFonts w:ascii="Arial" w:hAnsi="Arial" w:cs="Arial"/>
          <w:lang w:val="en-US"/>
        </w:rPr>
        <w:t xml:space="preserve"> (Hurlimann, 2013: 639).</w:t>
      </w:r>
    </w:p>
    <w:p w14:paraId="525FDBF0" w14:textId="77777777" w:rsidR="00067160" w:rsidRPr="009D4C7A" w:rsidRDefault="00067160" w:rsidP="00BD5329">
      <w:pPr>
        <w:pStyle w:val="ListParagraph"/>
        <w:spacing w:line="276" w:lineRule="auto"/>
        <w:ind w:left="284"/>
        <w:jc w:val="both"/>
        <w:rPr>
          <w:rFonts w:ascii="Arial" w:hAnsi="Arial" w:cs="Arial"/>
          <w:b/>
          <w:bCs/>
        </w:rPr>
      </w:pPr>
    </w:p>
    <w:p w14:paraId="09E40A3C" w14:textId="77777777" w:rsidR="00BD5329" w:rsidRPr="009D4C7A" w:rsidRDefault="00BD5329" w:rsidP="00BD5329">
      <w:pPr>
        <w:pStyle w:val="ListParagraph"/>
        <w:numPr>
          <w:ilvl w:val="0"/>
          <w:numId w:val="1"/>
        </w:numPr>
        <w:spacing w:line="276" w:lineRule="auto"/>
        <w:ind w:left="284" w:hanging="284"/>
        <w:jc w:val="both"/>
        <w:rPr>
          <w:rFonts w:ascii="Arial" w:hAnsi="Arial" w:cs="Arial"/>
          <w:b/>
          <w:bCs/>
        </w:rPr>
      </w:pPr>
      <w:r w:rsidRPr="009D4C7A">
        <w:rPr>
          <w:rFonts w:ascii="Arial" w:hAnsi="Arial" w:cs="Arial"/>
          <w:b/>
          <w:bCs/>
        </w:rPr>
        <w:t>Manajemen Pengembangan Kurikulum</w:t>
      </w:r>
    </w:p>
    <w:bookmarkEnd w:id="0"/>
    <w:p w14:paraId="0C694CC2" w14:textId="71E6C5AB" w:rsidR="00BD5329" w:rsidRPr="00864D78" w:rsidRDefault="00067160" w:rsidP="00BD5329">
      <w:pPr>
        <w:spacing w:line="276" w:lineRule="auto"/>
        <w:ind w:left="284"/>
        <w:jc w:val="both"/>
        <w:rPr>
          <w:rFonts w:ascii="Arial" w:hAnsi="Arial" w:cs="Arial"/>
          <w:lang w:val="en-US"/>
        </w:rPr>
      </w:pPr>
      <w:r w:rsidRPr="009D4C7A">
        <w:rPr>
          <w:rFonts w:ascii="Arial" w:hAnsi="Arial" w:cs="Arial"/>
        </w:rPr>
        <w:t>Hamalik (2008: 16) mengungkapkan bahwa manajemen yakni sebuah proses sosial yang relevan dengan segenap upaya manusia yang dibantu dengan sesamanya serta berbagai sumber yang lain, mengaplikasikan metode yang efektif dan efisien demi meraih</w:t>
      </w:r>
      <w:r w:rsidR="00E027CB">
        <w:rPr>
          <w:rFonts w:ascii="Arial" w:hAnsi="Arial" w:cs="Arial"/>
        </w:rPr>
        <w:t xml:space="preserve"> </w:t>
      </w:r>
      <w:r w:rsidRPr="009D4C7A">
        <w:rPr>
          <w:rFonts w:ascii="Arial" w:hAnsi="Arial" w:cs="Arial"/>
        </w:rPr>
        <w:t xml:space="preserve">tujuan yang sebelumnya sudah ditetapkan. </w:t>
      </w:r>
      <w:proofErr w:type="spellStart"/>
      <w:r w:rsidR="00864D78" w:rsidRPr="00864D78">
        <w:rPr>
          <w:rFonts w:ascii="Arial" w:hAnsi="Arial" w:cs="Arial"/>
          <w:lang w:val="en-US"/>
        </w:rPr>
        <w:t>Perlu</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diketahui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bahwasannya</w:t>
      </w:r>
      <w:proofErr w:type="spellEnd"/>
      <w:r w:rsidR="00864D78" w:rsidRPr="00864D78">
        <w:rPr>
          <w:rFonts w:ascii="Arial" w:hAnsi="Arial" w:cs="Arial"/>
          <w:lang w:val="en-US"/>
        </w:rPr>
        <w:t xml:space="preserve"> proses </w:t>
      </w:r>
      <w:proofErr w:type="spellStart"/>
      <w:r w:rsidR="00864D78" w:rsidRPr="00864D78">
        <w:rPr>
          <w:rFonts w:ascii="Arial" w:hAnsi="Arial" w:cs="Arial"/>
          <w:lang w:val="en-US"/>
        </w:rPr>
        <w:t>pengembangan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kurikulum</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didasari</w:t>
      </w:r>
      <w:proofErr w:type="spellEnd"/>
      <w:r w:rsidR="00864D78" w:rsidRPr="00864D78">
        <w:rPr>
          <w:rFonts w:ascii="Arial" w:hAnsi="Arial" w:cs="Arial"/>
          <w:lang w:val="en-US"/>
        </w:rPr>
        <w:t xml:space="preserve"> oleh </w:t>
      </w:r>
      <w:proofErr w:type="spellStart"/>
      <w:r w:rsidR="00864D78" w:rsidRPr="00864D78">
        <w:rPr>
          <w:rFonts w:ascii="Arial" w:hAnsi="Arial" w:cs="Arial"/>
          <w:lang w:val="en-US"/>
        </w:rPr>
        <w:t>tiga</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tingkatan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makro</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yakni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tingkatan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konstruksi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tingkatan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implementasi</w:t>
      </w:r>
      <w:proofErr w:type="spellEnd"/>
      <w:r w:rsidR="00864D78" w:rsidRPr="00864D78">
        <w:rPr>
          <w:rFonts w:ascii="Arial" w:hAnsi="Arial" w:cs="Arial"/>
          <w:lang w:val="en-US"/>
        </w:rPr>
        <w:t xml:space="preserve">, dan </w:t>
      </w:r>
      <w:proofErr w:type="spellStart"/>
      <w:r w:rsidR="00864D78" w:rsidRPr="00864D78">
        <w:rPr>
          <w:rFonts w:ascii="Arial" w:hAnsi="Arial" w:cs="Arial"/>
          <w:lang w:val="en-US"/>
        </w:rPr>
        <w:t>tingkatan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evaluasi</w:t>
      </w:r>
      <w:proofErr w:type="spellEnd"/>
      <w:r w:rsidR="00864D78" w:rsidRPr="00864D78">
        <w:rPr>
          <w:rFonts w:ascii="Arial" w:hAnsi="Arial" w:cs="Arial"/>
          <w:lang w:val="en-US"/>
        </w:rPr>
        <w:t xml:space="preserve">. Hal </w:t>
      </w:r>
      <w:proofErr w:type="spellStart"/>
      <w:r w:rsidR="00864D78" w:rsidRPr="00864D78">
        <w:rPr>
          <w:rFonts w:ascii="Arial" w:hAnsi="Arial" w:cs="Arial"/>
          <w:lang w:val="en-US"/>
        </w:rPr>
        <w:t>ini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dikarenakan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pengembangan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kurikulum</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secara</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esensial</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perlu</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didasarkan</w:t>
      </w:r>
      <w:proofErr w:type="spellEnd"/>
      <w:r w:rsidR="00864D78" w:rsidRPr="00864D78">
        <w:rPr>
          <w:rFonts w:ascii="Arial" w:hAnsi="Arial" w:cs="Arial"/>
          <w:lang w:val="en-US"/>
        </w:rPr>
        <w:t xml:space="preserve"> pada </w:t>
      </w:r>
      <w:proofErr w:type="spellStart"/>
      <w:r w:rsidR="00864D78" w:rsidRPr="00864D78">
        <w:rPr>
          <w:rFonts w:ascii="Arial" w:hAnsi="Arial" w:cs="Arial"/>
          <w:lang w:val="en-US"/>
        </w:rPr>
        <w:t>kebutuhan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komunitas</w:t>
      </w:r>
      <w:proofErr w:type="spellEnd"/>
      <w:r w:rsidR="00864D78" w:rsidRPr="00864D78">
        <w:rPr>
          <w:rFonts w:ascii="Arial" w:hAnsi="Arial" w:cs="Arial"/>
          <w:lang w:val="en-US"/>
        </w:rPr>
        <w:t xml:space="preserve"> agar </w:t>
      </w:r>
      <w:proofErr w:type="spellStart"/>
      <w:r w:rsidR="00864D78" w:rsidRPr="00864D78">
        <w:rPr>
          <w:rFonts w:ascii="Arial" w:hAnsi="Arial" w:cs="Arial"/>
          <w:lang w:val="en-US"/>
        </w:rPr>
        <w:t>kedepannya</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komunitas</w:t>
      </w:r>
      <w:proofErr w:type="spellEnd"/>
      <w:r w:rsidR="00864D78" w:rsidRPr="00864D78">
        <w:rPr>
          <w:rFonts w:ascii="Arial" w:hAnsi="Arial" w:cs="Arial"/>
          <w:lang w:val="en-US"/>
        </w:rPr>
        <w:t xml:space="preserve"> dan </w:t>
      </w:r>
      <w:proofErr w:type="spellStart"/>
      <w:r w:rsidR="00864D78" w:rsidRPr="00864D78">
        <w:rPr>
          <w:rFonts w:ascii="Arial" w:hAnsi="Arial" w:cs="Arial"/>
          <w:lang w:val="en-US"/>
        </w:rPr>
        <w:t>kehidupannya</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dapat</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berjalan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dengan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baik</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Bachri</w:t>
      </w:r>
      <w:proofErr w:type="spellEnd"/>
      <w:r w:rsidR="00864D78" w:rsidRPr="00864D78">
        <w:rPr>
          <w:rFonts w:ascii="Arial" w:hAnsi="Arial" w:cs="Arial"/>
          <w:lang w:val="en-US"/>
        </w:rPr>
        <w:t>, 2018: 496).</w:t>
      </w:r>
      <w:r w:rsidR="00E027CB">
        <w:rPr>
          <w:rFonts w:ascii="Arial" w:hAnsi="Arial" w:cs="Arial"/>
          <w:lang w:val="en-US"/>
        </w:rPr>
        <w:t xml:space="preserve"> </w:t>
      </w:r>
      <w:r w:rsidRPr="009D4C7A">
        <w:rPr>
          <w:rFonts w:ascii="Arial" w:hAnsi="Arial" w:cs="Arial"/>
        </w:rPr>
        <w:t>Berikutnya,</w:t>
      </w:r>
      <w:bookmarkStart w:id="2" w:name="_Toc97399848"/>
      <w:bookmarkStart w:id="3" w:name="_Toc97400102"/>
      <w:r w:rsidRPr="009D4C7A">
        <w:rPr>
          <w:rFonts w:ascii="Arial" w:hAnsi="Arial" w:cs="Arial"/>
        </w:rPr>
        <w:t xml:space="preserve"> Rusman (2018) menyatakan bahwasannya manajemen kurikulum yakni sebuah sistem pengelolaan kurikulum yang komprehensif, serta sistematis terhadap upaya mengimplementasikan pencapaian tujuan kurikulum. Singkatnya, manajemen kurikulum dapat diartikan sebagai sebuah proses pengelolaan kurikulum yang dilakukan guna mencapai tujuan kurikulum.</w:t>
      </w:r>
      <w:bookmarkEnd w:id="2"/>
      <w:bookmarkEnd w:id="3"/>
      <w:r w:rsidRPr="009D4C7A">
        <w:rPr>
          <w:rFonts w:ascii="Arial" w:hAnsi="Arial" w:cs="Arial"/>
        </w:rPr>
        <w:t xml:space="preserve"> Pengertian manajemen kurikulum juga dapat dilihat dalam konteks desentralisasi pendidikan dan otonomi daerah, dimana sebuah institusi pendidikan memperoleh kebebasan demi menetapkan kebijakan dalam menata dan menyelenggarakan kurikulum berdasarkan kebutuhan antara peserta didik juga masyarakat. Kemudian peran pemerintah hanya mengesahkan standar nasional yang seluruh pengembangannya diberikan kepada institusi pendidikan yang bersangkutan (Huda, 2017: 56-57). Kontribusi masyarakat terhadap manajemen kurikulum bertujuan supaya masyarakat mampu mempelajari, mengontrol, serta turut mengimplementasikan atau melaksanakan kurikulum. Hal ini berarti lembaga pendidikan tidak hanya dikehendaki untuk bersikap kooperatif, namun juga turut secara independen mendesain kurikulum, mengenali kebutuhan kurikulum, mengelola kurikulum, dan menyampaikan hasil beserta sumber</w:t>
      </w:r>
      <w:r w:rsidRPr="009D4C7A">
        <w:rPr>
          <w:rFonts w:ascii="Arial" w:hAnsi="Arial" w:cs="Arial"/>
          <w:lang w:val="en-US"/>
        </w:rPr>
        <w:t xml:space="preserve"> </w:t>
      </w:r>
      <w:r w:rsidRPr="009D4C7A">
        <w:rPr>
          <w:rFonts w:ascii="Arial" w:hAnsi="Arial" w:cs="Arial"/>
        </w:rPr>
        <w:t>ha</w:t>
      </w:r>
      <w:proofErr w:type="spellStart"/>
      <w:r w:rsidRPr="009D4C7A">
        <w:rPr>
          <w:rFonts w:ascii="Arial" w:hAnsi="Arial" w:cs="Arial"/>
          <w:lang w:val="en-US"/>
        </w:rPr>
        <w:t>sil</w:t>
      </w:r>
      <w:proofErr w:type="spellEnd"/>
      <w:r w:rsidRPr="009D4C7A">
        <w:rPr>
          <w:rFonts w:ascii="Arial" w:hAnsi="Arial" w:cs="Arial"/>
        </w:rPr>
        <w:t xml:space="preserve"> kurikulum baik terhadap pemerintah maupun masyarakat (</w:t>
      </w:r>
      <w:proofErr w:type="spellStart"/>
      <w:r w:rsidRPr="009D4C7A">
        <w:rPr>
          <w:rFonts w:ascii="Arial" w:hAnsi="Arial" w:cs="Arial"/>
        </w:rPr>
        <w:t>Nasbi</w:t>
      </w:r>
      <w:proofErr w:type="spellEnd"/>
      <w:r w:rsidRPr="009D4C7A">
        <w:rPr>
          <w:rFonts w:ascii="Arial" w:hAnsi="Arial" w:cs="Arial"/>
        </w:rPr>
        <w:t>, 2017: 319).</w:t>
      </w:r>
      <w:r w:rsidR="00864D78">
        <w:rPr>
          <w:rFonts w:ascii="Arial" w:hAnsi="Arial" w:cs="Arial"/>
          <w:lang w:val="en-US"/>
        </w:rPr>
        <w:t xml:space="preserve"> </w:t>
      </w:r>
      <w:r w:rsidR="00864D78" w:rsidRPr="00864D78">
        <w:rPr>
          <w:rFonts w:ascii="Arial" w:hAnsi="Arial" w:cs="Arial"/>
          <w:lang w:val="en-US"/>
        </w:rPr>
        <w:t xml:space="preserve">Hal </w:t>
      </w:r>
      <w:proofErr w:type="spellStart"/>
      <w:r w:rsidR="00864D78" w:rsidRPr="00864D78">
        <w:rPr>
          <w:rFonts w:ascii="Arial" w:hAnsi="Arial" w:cs="Arial"/>
          <w:lang w:val="en-US"/>
        </w:rPr>
        <w:t>ini</w:t>
      </w:r>
      <w:proofErr w:type="spellEnd"/>
      <w:r w:rsidR="00864D78" w:rsidRPr="00864D78">
        <w:rPr>
          <w:rFonts w:ascii="Arial" w:hAnsi="Arial" w:cs="Arial"/>
          <w:lang w:val="en-US"/>
        </w:rPr>
        <w:t xml:space="preserve"> juga </w:t>
      </w:r>
      <w:proofErr w:type="spellStart"/>
      <w:r w:rsidR="00864D78" w:rsidRPr="00864D78">
        <w:rPr>
          <w:rFonts w:ascii="Arial" w:hAnsi="Arial" w:cs="Arial"/>
          <w:lang w:val="en-US"/>
        </w:rPr>
        <w:t>sejalan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dengan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pendapat</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Mohanasundaran</w:t>
      </w:r>
      <w:proofErr w:type="spellEnd"/>
      <w:r w:rsidR="00864D78" w:rsidRPr="00864D78">
        <w:rPr>
          <w:rFonts w:ascii="Arial" w:hAnsi="Arial" w:cs="Arial"/>
          <w:lang w:val="en-US"/>
        </w:rPr>
        <w:t xml:space="preserve"> (2018: 4), </w:t>
      </w:r>
      <w:proofErr w:type="spellStart"/>
      <w:r w:rsidR="00864D78" w:rsidRPr="00864D78">
        <w:rPr>
          <w:rFonts w:ascii="Arial" w:hAnsi="Arial" w:cs="Arial"/>
          <w:lang w:val="en-US"/>
        </w:rPr>
        <w:t>bahwa</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manajemen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kurikulum</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memiliki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interkoneksi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dengan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kurikulum</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desain</w:t>
      </w:r>
      <w:proofErr w:type="spellEnd"/>
      <w:r w:rsidR="00864D78" w:rsidRPr="00864D78">
        <w:rPr>
          <w:rFonts w:ascii="Arial" w:hAnsi="Arial" w:cs="Arial"/>
          <w:lang w:val="en-US"/>
        </w:rPr>
        <w:t xml:space="preserve"> yang </w:t>
      </w:r>
      <w:proofErr w:type="spellStart"/>
      <w:r w:rsidR="00864D78" w:rsidRPr="00864D78">
        <w:rPr>
          <w:rFonts w:ascii="Arial" w:hAnsi="Arial" w:cs="Arial"/>
          <w:lang w:val="en-US"/>
        </w:rPr>
        <w:t>tujuan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esensialnya</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untuk</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dapat</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memposisikan</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kurikulum</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tersebut</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sebagai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komponen-komponen</w:t>
      </w:r>
      <w:proofErr w:type="spellEnd"/>
      <w:r w:rsidR="00864D78" w:rsidRPr="00864D78">
        <w:rPr>
          <w:rFonts w:ascii="Arial" w:hAnsi="Arial" w:cs="Arial"/>
          <w:lang w:val="en-US"/>
        </w:rPr>
        <w:t xml:space="preserve"> yang </w:t>
      </w:r>
      <w:proofErr w:type="spellStart"/>
      <w:r w:rsidR="00864D78" w:rsidRPr="00864D78">
        <w:rPr>
          <w:rFonts w:ascii="Arial" w:hAnsi="Arial" w:cs="Arial"/>
          <w:lang w:val="en-US"/>
        </w:rPr>
        <w:t>saling</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terintegrasi</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satu</w:t>
      </w:r>
      <w:proofErr w:type="spellEnd"/>
      <w:r w:rsidR="00864D78" w:rsidRPr="00864D78">
        <w:rPr>
          <w:rFonts w:ascii="Arial" w:hAnsi="Arial" w:cs="Arial"/>
          <w:lang w:val="en-US"/>
        </w:rPr>
        <w:t xml:space="preserve"> </w:t>
      </w:r>
      <w:proofErr w:type="spellStart"/>
      <w:r w:rsidR="00864D78" w:rsidRPr="00864D78">
        <w:rPr>
          <w:rFonts w:ascii="Arial" w:hAnsi="Arial" w:cs="Arial"/>
          <w:lang w:val="en-US"/>
        </w:rPr>
        <w:t>sama</w:t>
      </w:r>
      <w:proofErr w:type="spellEnd"/>
      <w:r w:rsidR="00864D78" w:rsidRPr="00864D78">
        <w:rPr>
          <w:rFonts w:ascii="Arial" w:hAnsi="Arial" w:cs="Arial"/>
          <w:lang w:val="en-US"/>
        </w:rPr>
        <w:t xml:space="preserve"> lain.</w:t>
      </w:r>
    </w:p>
    <w:p w14:paraId="46090BF7" w14:textId="77777777" w:rsidR="00067160" w:rsidRPr="009D4C7A" w:rsidRDefault="00067160" w:rsidP="00BD5329">
      <w:pPr>
        <w:spacing w:line="276" w:lineRule="auto"/>
        <w:ind w:left="284"/>
        <w:jc w:val="both"/>
        <w:rPr>
          <w:rFonts w:ascii="Arial" w:hAnsi="Arial" w:cs="Arial"/>
        </w:rPr>
      </w:pPr>
    </w:p>
    <w:p w14:paraId="7DE943BD" w14:textId="77777777" w:rsidR="002C2C4C" w:rsidRPr="009D4C7A" w:rsidRDefault="00C6638D">
      <w:pPr>
        <w:spacing w:line="276" w:lineRule="auto"/>
        <w:jc w:val="center"/>
        <w:rPr>
          <w:rFonts w:ascii="Tahoma" w:eastAsia="Tahoma" w:hAnsi="Tahoma" w:cs="Tahoma"/>
          <w:b/>
        </w:rPr>
      </w:pPr>
      <w:r w:rsidRPr="009D4C7A">
        <w:rPr>
          <w:rFonts w:ascii="Tahoma" w:eastAsia="Tahoma" w:hAnsi="Tahoma" w:cs="Tahoma"/>
          <w:b/>
        </w:rPr>
        <w:t>METODE</w:t>
      </w:r>
    </w:p>
    <w:p w14:paraId="78D8B7F2" w14:textId="77777777" w:rsidR="002C2C4C" w:rsidRPr="009D4C7A" w:rsidRDefault="002C2C4C">
      <w:pPr>
        <w:spacing w:line="276" w:lineRule="auto"/>
        <w:rPr>
          <w:rFonts w:ascii="Arial" w:eastAsia="Arial" w:hAnsi="Arial" w:cs="Arial"/>
          <w:sz w:val="22"/>
          <w:szCs w:val="22"/>
        </w:rPr>
      </w:pPr>
    </w:p>
    <w:p w14:paraId="1B40A09F" w14:textId="0C7D8E25" w:rsidR="00067160" w:rsidRPr="009D4C7A" w:rsidRDefault="00D85E4B" w:rsidP="00067160">
      <w:pPr>
        <w:spacing w:line="276" w:lineRule="auto"/>
        <w:ind w:firstLine="567"/>
        <w:jc w:val="both"/>
        <w:rPr>
          <w:rFonts w:ascii="Arial" w:hAnsi="Arial" w:cs="Arial"/>
        </w:rPr>
      </w:pPr>
      <w:sdt>
        <w:sdtPr>
          <w:tag w:val="goog_rdk_13"/>
          <w:id w:val="-2069790442"/>
        </w:sdtPr>
        <w:sdtEndPr/>
        <w:sdtContent/>
      </w:sdt>
      <w:r w:rsidR="00BD5329" w:rsidRPr="009D4C7A">
        <w:rPr>
          <w:rFonts w:ascii="Arial" w:hAnsi="Arial" w:cs="Arial"/>
        </w:rPr>
        <w:t xml:space="preserve"> </w:t>
      </w:r>
      <w:r w:rsidR="00067160" w:rsidRPr="009D4C7A">
        <w:rPr>
          <w:rFonts w:ascii="Arial" w:hAnsi="Arial" w:cs="Arial"/>
        </w:rPr>
        <w:t xml:space="preserve">Metode penelitian yang diaplikasikan yakni kajian literatur, sebagai proses umum yang </w:t>
      </w:r>
      <w:proofErr w:type="spellStart"/>
      <w:r w:rsidR="00067160" w:rsidRPr="009D4C7A">
        <w:rPr>
          <w:rFonts w:ascii="Arial" w:hAnsi="Arial" w:cs="Arial"/>
        </w:rPr>
        <w:t>semestinya</w:t>
      </w:r>
      <w:proofErr w:type="spellEnd"/>
      <w:r w:rsidR="00067160" w:rsidRPr="009D4C7A">
        <w:rPr>
          <w:rFonts w:ascii="Arial" w:hAnsi="Arial" w:cs="Arial"/>
        </w:rPr>
        <w:t xml:space="preserve"> dilalui guna memperoleh</w:t>
      </w:r>
      <w:r w:rsidR="00E027CB">
        <w:rPr>
          <w:rFonts w:ascii="Arial" w:hAnsi="Arial" w:cs="Arial"/>
        </w:rPr>
        <w:t xml:space="preserve"> </w:t>
      </w:r>
      <w:r w:rsidR="00067160" w:rsidRPr="009D4C7A">
        <w:rPr>
          <w:rFonts w:ascii="Arial" w:hAnsi="Arial" w:cs="Arial"/>
        </w:rPr>
        <w:t xml:space="preserve">teori terdahulu. Mencari literatur yang relevan adalah kewajiban yang semestinya dilaksanakan, lalu disusun secara rapi dan sistematis guna kebutuhan penelitian (Kharisma, 2020). Penyusunan kajian literatur ini memuat identifikasi </w:t>
      </w:r>
      <w:r w:rsidR="00067160" w:rsidRPr="009D4C7A">
        <w:rPr>
          <w:rFonts w:ascii="Arial" w:hAnsi="Arial" w:cs="Arial"/>
        </w:rPr>
        <w:lastRenderedPageBreak/>
        <w:t xml:space="preserve">secara sistematis terhadap invensi serta melakukan analisa dokumen yang relevan dengan permasalahan yang diungkapkan pada penelitian ini. Kajian literatur berperan sebagai </w:t>
      </w:r>
      <w:proofErr w:type="spellStart"/>
      <w:r w:rsidR="00067160" w:rsidRPr="009D4C7A">
        <w:rPr>
          <w:rFonts w:ascii="Arial" w:hAnsi="Arial" w:cs="Arial"/>
          <w:i/>
          <w:iCs/>
        </w:rPr>
        <w:t>content</w:t>
      </w:r>
      <w:proofErr w:type="spellEnd"/>
      <w:r w:rsidR="00067160" w:rsidRPr="009D4C7A">
        <w:rPr>
          <w:rFonts w:ascii="Arial" w:hAnsi="Arial" w:cs="Arial"/>
          <w:i/>
          <w:iCs/>
        </w:rPr>
        <w:t xml:space="preserve"> </w:t>
      </w:r>
      <w:proofErr w:type="spellStart"/>
      <w:r w:rsidR="00067160" w:rsidRPr="009D4C7A">
        <w:rPr>
          <w:rFonts w:ascii="Arial" w:hAnsi="Arial" w:cs="Arial"/>
          <w:i/>
          <w:iCs/>
        </w:rPr>
        <w:t>review</w:t>
      </w:r>
      <w:proofErr w:type="spellEnd"/>
      <w:r w:rsidR="00E027CB">
        <w:rPr>
          <w:rFonts w:ascii="Arial" w:hAnsi="Arial" w:cs="Arial"/>
          <w:i/>
          <w:iCs/>
        </w:rPr>
        <w:t xml:space="preserve"> </w:t>
      </w:r>
      <w:r w:rsidR="00067160" w:rsidRPr="009D4C7A">
        <w:rPr>
          <w:rFonts w:ascii="Arial" w:hAnsi="Arial" w:cs="Arial"/>
        </w:rPr>
        <w:t xml:space="preserve">karena turut memberikan makna dan konteks penulisan yang sedang dilaksanakan. Selain itu, dengan adanya kajian literatur, peneliti mampu mengungkapkan secara eksplisit sehingga pembaca mampu memahami mengenai hal yang sedang diteliti merupakan permasalahan yang seharusnya diteliti (Nova, dkk., 2020: 211). </w:t>
      </w:r>
    </w:p>
    <w:p w14:paraId="35F5B7C9" w14:textId="673FADDE" w:rsidR="002C2C4C" w:rsidRPr="009D4C7A" w:rsidRDefault="00067160" w:rsidP="00067160">
      <w:pPr>
        <w:spacing w:line="276" w:lineRule="auto"/>
        <w:ind w:firstLine="567"/>
        <w:jc w:val="both"/>
        <w:rPr>
          <w:rFonts w:ascii="Arial" w:hAnsi="Arial" w:cs="Arial"/>
        </w:rPr>
      </w:pPr>
      <w:r w:rsidRPr="009D4C7A">
        <w:rPr>
          <w:rFonts w:ascii="Arial" w:hAnsi="Arial" w:cs="Arial"/>
        </w:rPr>
        <w:t xml:space="preserve">Memperoleh variabel yang hendak diteliti, mengklasifikasikan sesuatu yang telah dilaksanakan, melaksanakan sintesis serta memperoleh perspektif (sudut pandang) baru, dan menetapkan hubungan serta makna antar variabel adalah tujuan utama dari kajian literatur. Oleh karena itu, peneliti menggunakan kemudian menganalisa kumpulan artikel ilmiah yang bersumber dari jurnal nasional dan internasional tahun 2015-2022 sebagai metode penelitian dalam kajian literatur. Tahapan yang diaplikasikan dalam penelitian kajian </w:t>
      </w:r>
      <w:proofErr w:type="spellStart"/>
      <w:r w:rsidRPr="009D4C7A">
        <w:rPr>
          <w:rFonts w:ascii="Arial" w:hAnsi="Arial" w:cs="Arial"/>
        </w:rPr>
        <w:t>literatur</w:t>
      </w:r>
      <w:proofErr w:type="spellEnd"/>
      <w:r w:rsidRPr="009D4C7A">
        <w:rPr>
          <w:rFonts w:ascii="Arial" w:hAnsi="Arial" w:cs="Arial"/>
        </w:rPr>
        <w:t xml:space="preserve"> </w:t>
      </w:r>
      <w:proofErr w:type="spellStart"/>
      <w:r w:rsidR="004872AC">
        <w:rPr>
          <w:rFonts w:ascii="Arial" w:hAnsi="Arial" w:cs="Arial"/>
          <w:lang w:val="en-US"/>
        </w:rPr>
        <w:t>dapat</w:t>
      </w:r>
      <w:proofErr w:type="spellEnd"/>
      <w:r w:rsidRPr="009D4C7A">
        <w:rPr>
          <w:rFonts w:ascii="Arial" w:hAnsi="Arial" w:cs="Arial"/>
        </w:rPr>
        <w:t xml:space="preserve"> diamati </w:t>
      </w:r>
      <w:r w:rsidRPr="009D4C7A">
        <w:rPr>
          <w:rFonts w:ascii="Arial" w:hAnsi="Arial" w:cs="Arial"/>
          <w:lang w:val="en-US"/>
        </w:rPr>
        <w:t>pada</w:t>
      </w:r>
      <w:r w:rsidRPr="009D4C7A">
        <w:rPr>
          <w:rFonts w:ascii="Arial" w:hAnsi="Arial" w:cs="Arial"/>
        </w:rPr>
        <w:t xml:space="preserve"> gambar di bawah ini.</w:t>
      </w:r>
    </w:p>
    <w:p w14:paraId="2E9864CD" w14:textId="2F618BDE" w:rsidR="00BD5329" w:rsidRPr="009D4C7A" w:rsidRDefault="008C0B78" w:rsidP="00BD5329">
      <w:pPr>
        <w:spacing w:line="276" w:lineRule="auto"/>
        <w:ind w:firstLine="567"/>
        <w:jc w:val="both"/>
        <w:rPr>
          <w:rFonts w:ascii="Arial" w:hAnsi="Arial" w:cs="Arial"/>
        </w:rPr>
      </w:pPr>
      <w:r w:rsidRPr="009D4C7A">
        <w:rPr>
          <w:rFonts w:ascii="Arial" w:hAnsi="Arial" w:cs="Arial"/>
          <w:noProof/>
        </w:rPr>
        <mc:AlternateContent>
          <mc:Choice Requires="wpg">
            <w:drawing>
              <wp:anchor distT="0" distB="0" distL="114300" distR="114300" simplePos="0" relativeHeight="251659264" behindDoc="0" locked="0" layoutInCell="1" allowOverlap="1" wp14:anchorId="2E321451" wp14:editId="38BE2EFE">
                <wp:simplePos x="0" y="0"/>
                <wp:positionH relativeFrom="margin">
                  <wp:align>center</wp:align>
                </wp:positionH>
                <wp:positionV relativeFrom="paragraph">
                  <wp:posOffset>89877</wp:posOffset>
                </wp:positionV>
                <wp:extent cx="4346917" cy="2173459"/>
                <wp:effectExtent l="0" t="0" r="15875" b="17780"/>
                <wp:wrapNone/>
                <wp:docPr id="6" name="Group 6"/>
                <wp:cNvGraphicFramePr/>
                <a:graphic xmlns:a="http://schemas.openxmlformats.org/drawingml/2006/main">
                  <a:graphicData uri="http://schemas.microsoft.com/office/word/2010/wordprocessingGroup">
                    <wpg:wgp>
                      <wpg:cNvGrpSpPr/>
                      <wpg:grpSpPr>
                        <a:xfrm>
                          <a:off x="0" y="0"/>
                          <a:ext cx="4346917" cy="2173459"/>
                          <a:chOff x="0" y="0"/>
                          <a:chExt cx="5692637" cy="5057030"/>
                        </a:xfrm>
                      </wpg:grpSpPr>
                      <wps:wsp>
                        <wps:cNvPr id="1" name="Oval 1"/>
                        <wps:cNvSpPr/>
                        <wps:spPr>
                          <a:xfrm>
                            <a:off x="1653872" y="0"/>
                            <a:ext cx="2385391" cy="61225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FE492B" w14:textId="77777777" w:rsidR="00BD5329" w:rsidRPr="008C0B78" w:rsidRDefault="00BD5329" w:rsidP="00BD5329">
                              <w:pPr>
                                <w:jc w:val="center"/>
                                <w:rPr>
                                  <w:rFonts w:ascii="Arial" w:hAnsi="Arial" w:cs="Arial"/>
                                  <w:sz w:val="12"/>
                                  <w:szCs w:val="12"/>
                                </w:rPr>
                              </w:pPr>
                              <w:r w:rsidRPr="008C0B78">
                                <w:rPr>
                                  <w:rFonts w:ascii="Arial" w:hAnsi="Arial" w:cs="Arial"/>
                                  <w:sz w:val="12"/>
                                  <w:szCs w:val="12"/>
                                </w:rPr>
                                <w:t>Pengumpulan artikel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0" y="930303"/>
                            <a:ext cx="5692637" cy="104957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340309" w14:textId="77777777" w:rsidR="00BD5329" w:rsidRPr="008C0B78" w:rsidRDefault="00BD5329" w:rsidP="00BD5329">
                              <w:pPr>
                                <w:jc w:val="center"/>
                                <w:rPr>
                                  <w:rFonts w:ascii="Arial" w:hAnsi="Arial" w:cs="Arial"/>
                                  <w:sz w:val="12"/>
                                  <w:szCs w:val="12"/>
                                </w:rPr>
                              </w:pPr>
                              <w:r w:rsidRPr="008C0B78">
                                <w:rPr>
                                  <w:rFonts w:ascii="Arial" w:hAnsi="Arial" w:cs="Arial"/>
                                  <w:sz w:val="12"/>
                                  <w:szCs w:val="12"/>
                                </w:rPr>
                                <w:t>Reduksi artikel</w:t>
                              </w:r>
                            </w:p>
                            <w:p w14:paraId="41653128" w14:textId="77777777" w:rsidR="00BD5329" w:rsidRPr="008C0B78" w:rsidRDefault="00BD5329" w:rsidP="00BD5329">
                              <w:pPr>
                                <w:jc w:val="center"/>
                                <w:rPr>
                                  <w:rFonts w:ascii="Arial" w:hAnsi="Arial" w:cs="Arial"/>
                                  <w:sz w:val="12"/>
                                  <w:szCs w:val="12"/>
                                </w:rPr>
                              </w:pPr>
                              <w:r w:rsidRPr="008C0B78">
                                <w:rPr>
                                  <w:rFonts w:ascii="Arial" w:hAnsi="Arial" w:cs="Arial"/>
                                  <w:sz w:val="12"/>
                                  <w:szCs w:val="12"/>
                                </w:rPr>
                                <w:t>(Mengurangi jumlah artikel berdasarkan variabel yang ditentukan dalam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0" y="2289976"/>
                            <a:ext cx="5692637" cy="88259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5EAB44" w14:textId="77777777" w:rsidR="00BD5329" w:rsidRPr="008C0B78" w:rsidRDefault="00BD5329" w:rsidP="00BD5329">
                              <w:pPr>
                                <w:jc w:val="center"/>
                                <w:rPr>
                                  <w:rFonts w:ascii="Arial" w:hAnsi="Arial" w:cs="Arial"/>
                                  <w:sz w:val="12"/>
                                  <w:szCs w:val="12"/>
                                </w:rPr>
                              </w:pPr>
                              <w:r w:rsidRPr="008C0B78">
                                <w:rPr>
                                  <w:rFonts w:ascii="Arial" w:hAnsi="Arial" w:cs="Arial"/>
                                  <w:i/>
                                  <w:iCs/>
                                  <w:sz w:val="12"/>
                                  <w:szCs w:val="12"/>
                                </w:rPr>
                                <w:t>DIsplay</w:t>
                              </w:r>
                              <w:r w:rsidRPr="008C0B78">
                                <w:rPr>
                                  <w:rFonts w:ascii="Arial" w:hAnsi="Arial" w:cs="Arial"/>
                                  <w:sz w:val="12"/>
                                  <w:szCs w:val="12"/>
                                </w:rPr>
                                <w:t xml:space="preserve"> artikel</w:t>
                              </w:r>
                            </w:p>
                            <w:p w14:paraId="59DD3AA0" w14:textId="77777777" w:rsidR="00BD5329" w:rsidRPr="008C0B78" w:rsidRDefault="00BD5329" w:rsidP="00BD5329">
                              <w:pPr>
                                <w:jc w:val="center"/>
                                <w:rPr>
                                  <w:rFonts w:ascii="Arial" w:hAnsi="Arial" w:cs="Arial"/>
                                  <w:sz w:val="12"/>
                                  <w:szCs w:val="12"/>
                                </w:rPr>
                              </w:pPr>
                              <w:r w:rsidRPr="008C0B78">
                                <w:rPr>
                                  <w:rFonts w:ascii="Arial" w:hAnsi="Arial" w:cs="Arial"/>
                                  <w:sz w:val="12"/>
                                  <w:szCs w:val="12"/>
                                </w:rPr>
                                <w:t>(Menata artikel dalam lembar 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1653872" y="3506525"/>
                            <a:ext cx="2385060" cy="61214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911916" w14:textId="77777777" w:rsidR="00BD5329" w:rsidRPr="008C0B78" w:rsidRDefault="00BD5329" w:rsidP="00BD5329">
                              <w:pPr>
                                <w:jc w:val="center"/>
                                <w:rPr>
                                  <w:rFonts w:ascii="Arial" w:hAnsi="Arial" w:cs="Arial"/>
                                  <w:sz w:val="12"/>
                                  <w:szCs w:val="12"/>
                                </w:rPr>
                              </w:pPr>
                              <w:r w:rsidRPr="008C0B78">
                                <w:rPr>
                                  <w:rFonts w:ascii="Arial" w:hAnsi="Arial" w:cs="Arial"/>
                                  <w:sz w:val="12"/>
                                  <w:szCs w:val="12"/>
                                </w:rPr>
                                <w:t>Pembahasan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1653872" y="4444779"/>
                            <a:ext cx="2385391" cy="61225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B9F64F" w14:textId="77777777" w:rsidR="00BD5329" w:rsidRPr="008C0B78" w:rsidRDefault="00BD5329" w:rsidP="00BD5329">
                              <w:pPr>
                                <w:jc w:val="center"/>
                                <w:rPr>
                                  <w:rFonts w:ascii="Arial" w:hAnsi="Arial" w:cs="Arial"/>
                                  <w:sz w:val="12"/>
                                  <w:szCs w:val="12"/>
                                </w:rPr>
                              </w:pPr>
                              <w:r w:rsidRPr="008C0B78">
                                <w:rPr>
                                  <w:rFonts w:ascii="Arial" w:hAnsi="Arial" w:cs="Arial"/>
                                  <w:sz w:val="12"/>
                                  <w:szCs w:val="12"/>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2859157" y="612250"/>
                            <a:ext cx="2117" cy="30056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2859157" y="1971924"/>
                            <a:ext cx="2117" cy="30056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a:off x="2859157" y="3164619"/>
                            <a:ext cx="1905" cy="30035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a:off x="2859157" y="4110824"/>
                            <a:ext cx="1905" cy="30035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E321451" id="Group 6" o:spid="_x0000_s1026" style="position:absolute;left:0;text-align:left;margin-left:0;margin-top:7.1pt;width:342.3pt;height:171.15pt;z-index:251659264;mso-position-horizontal:center;mso-position-horizontal-relative:margin;mso-width-relative:margin;mso-height-relative:margin" coordsize="56926,505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">
                <v:oval id="Oval 1" o:spid="_x0000_s1027" style="position:absolute;left:16538;width:23854;height:61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" fillcolor="white [3201]" strokecolor="black [3213]" strokeweight="1pt">
                  <v:stroke joinstyle="miter"/>
                  <v:textbox>
                    <w:txbxContent>
                      <w:p w14:paraId="50FE492B" w14:textId="77777777" w:rsidR="00BD5329" w:rsidRPr="008C0B78" w:rsidRDefault="00BD5329" w:rsidP="00BD5329">
                        <w:pPr>
                          <w:jc w:val="center"/>
                          <w:rPr>
                            <w:rFonts w:ascii="Arial" w:hAnsi="Arial" w:cs="Arial"/>
                            <w:sz w:val="12"/>
                            <w:szCs w:val="12"/>
                          </w:rPr>
                        </w:pPr>
                        <w:r w:rsidRPr="008C0B78">
                          <w:rPr>
                            <w:rFonts w:ascii="Arial" w:hAnsi="Arial" w:cs="Arial"/>
                            <w:sz w:val="12"/>
                            <w:szCs w:val="12"/>
                          </w:rPr>
                          <w:t>Pengumpulan artikel</w:t>
                        </w:r>
                      </w:p>
                    </w:txbxContent>
                  </v:textbox>
                </v:oval>
                <v:oval id="Oval 2" o:spid="_x0000_s1028" style="position:absolute;top:9303;width:56926;height:104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" fillcolor="white [3201]" strokecolor="black [3213]" strokeweight="1pt">
                  <v:stroke joinstyle="miter"/>
                  <v:textbox>
                    <w:txbxContent>
                      <w:p w14:paraId="17340309" w14:textId="77777777" w:rsidR="00BD5329" w:rsidRPr="008C0B78" w:rsidRDefault="00BD5329" w:rsidP="00BD5329">
                        <w:pPr>
                          <w:jc w:val="center"/>
                          <w:rPr>
                            <w:rFonts w:ascii="Arial" w:hAnsi="Arial" w:cs="Arial"/>
                            <w:sz w:val="12"/>
                            <w:szCs w:val="12"/>
                          </w:rPr>
                        </w:pPr>
                        <w:r w:rsidRPr="008C0B78">
                          <w:rPr>
                            <w:rFonts w:ascii="Arial" w:hAnsi="Arial" w:cs="Arial"/>
                            <w:sz w:val="12"/>
                            <w:szCs w:val="12"/>
                          </w:rPr>
                          <w:t>Reduksi artikel</w:t>
                        </w:r>
                      </w:p>
                      <w:p w14:paraId="41653128" w14:textId="77777777" w:rsidR="00BD5329" w:rsidRPr="008C0B78" w:rsidRDefault="00BD5329" w:rsidP="00BD5329">
                        <w:pPr>
                          <w:jc w:val="center"/>
                          <w:rPr>
                            <w:rFonts w:ascii="Arial" w:hAnsi="Arial" w:cs="Arial"/>
                            <w:sz w:val="12"/>
                            <w:szCs w:val="12"/>
                          </w:rPr>
                        </w:pPr>
                        <w:r w:rsidRPr="008C0B78">
                          <w:rPr>
                            <w:rFonts w:ascii="Arial" w:hAnsi="Arial" w:cs="Arial"/>
                            <w:sz w:val="12"/>
                            <w:szCs w:val="12"/>
                          </w:rPr>
                          <w:t>(Mengurangi jumlah artikel berdasarkan variabel yang ditentukan dalam penelitian)</w:t>
                        </w:r>
                      </w:p>
                    </w:txbxContent>
                  </v:textbox>
                </v:oval>
                <v:oval id="Oval 3" o:spid="_x0000_s1029" style="position:absolute;top:22899;width:56926;height:882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" fillcolor="white [3201]" strokecolor="black [3213]" strokeweight="1pt">
                  <v:stroke joinstyle="miter"/>
                  <v:textbox>
                    <w:txbxContent>
                      <w:p w14:paraId="5B5EAB44" w14:textId="77777777" w:rsidR="00BD5329" w:rsidRPr="008C0B78" w:rsidRDefault="00BD5329" w:rsidP="00BD5329">
                        <w:pPr>
                          <w:jc w:val="center"/>
                          <w:rPr>
                            <w:rFonts w:ascii="Arial" w:hAnsi="Arial" w:cs="Arial"/>
                            <w:sz w:val="12"/>
                            <w:szCs w:val="12"/>
                          </w:rPr>
                        </w:pPr>
                        <w:r w:rsidRPr="008C0B78">
                          <w:rPr>
                            <w:rFonts w:ascii="Arial" w:hAnsi="Arial" w:cs="Arial"/>
                            <w:i/>
                            <w:iCs/>
                            <w:sz w:val="12"/>
                            <w:szCs w:val="12"/>
                          </w:rPr>
                          <w:t>DIsplay</w:t>
                        </w:r>
                        <w:r w:rsidRPr="008C0B78">
                          <w:rPr>
                            <w:rFonts w:ascii="Arial" w:hAnsi="Arial" w:cs="Arial"/>
                            <w:sz w:val="12"/>
                            <w:szCs w:val="12"/>
                          </w:rPr>
                          <w:t xml:space="preserve"> artikel</w:t>
                        </w:r>
                      </w:p>
                      <w:p w14:paraId="59DD3AA0" w14:textId="77777777" w:rsidR="00BD5329" w:rsidRPr="008C0B78" w:rsidRDefault="00BD5329" w:rsidP="00BD5329">
                        <w:pPr>
                          <w:jc w:val="center"/>
                          <w:rPr>
                            <w:rFonts w:ascii="Arial" w:hAnsi="Arial" w:cs="Arial"/>
                            <w:sz w:val="12"/>
                            <w:szCs w:val="12"/>
                          </w:rPr>
                        </w:pPr>
                        <w:r w:rsidRPr="008C0B78">
                          <w:rPr>
                            <w:rFonts w:ascii="Arial" w:hAnsi="Arial" w:cs="Arial"/>
                            <w:sz w:val="12"/>
                            <w:szCs w:val="12"/>
                          </w:rPr>
                          <w:t>(Menata artikel dalam lembar analisis)</w:t>
                        </w:r>
                      </w:p>
                    </w:txbxContent>
                  </v:textbox>
                </v:oval>
                <v:oval id="Oval 4" o:spid="_x0000_s1030" style="position:absolute;left:16538;top:35065;width:23851;height:61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" fillcolor="white [3201]" strokecolor="black [3213]" strokeweight="1pt">
                  <v:stroke joinstyle="miter"/>
                  <v:textbox>
                    <w:txbxContent>
                      <w:p w14:paraId="18911916" w14:textId="77777777" w:rsidR="00BD5329" w:rsidRPr="008C0B78" w:rsidRDefault="00BD5329" w:rsidP="00BD5329">
                        <w:pPr>
                          <w:jc w:val="center"/>
                          <w:rPr>
                            <w:rFonts w:ascii="Arial" w:hAnsi="Arial" w:cs="Arial"/>
                            <w:sz w:val="12"/>
                            <w:szCs w:val="12"/>
                          </w:rPr>
                        </w:pPr>
                        <w:r w:rsidRPr="008C0B78">
                          <w:rPr>
                            <w:rFonts w:ascii="Arial" w:hAnsi="Arial" w:cs="Arial"/>
                            <w:sz w:val="12"/>
                            <w:szCs w:val="12"/>
                          </w:rPr>
                          <w:t>Pembahasan</w:t>
                        </w:r>
                      </w:p>
                    </w:txbxContent>
                  </v:textbox>
                </v:oval>
                <v:oval id="Oval 5" o:spid="_x0000_s1031" style="position:absolute;left:16538;top:44447;width:23854;height:61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" fillcolor="white [3201]" strokecolor="black [3213]" strokeweight="1pt">
                  <v:stroke joinstyle="miter"/>
                  <v:textbox>
                    <w:txbxContent>
                      <w:p w14:paraId="5FB9F64F" w14:textId="77777777" w:rsidR="00BD5329" w:rsidRPr="008C0B78" w:rsidRDefault="00BD5329" w:rsidP="00BD5329">
                        <w:pPr>
                          <w:jc w:val="center"/>
                          <w:rPr>
                            <w:rFonts w:ascii="Arial" w:hAnsi="Arial" w:cs="Arial"/>
                            <w:sz w:val="12"/>
                            <w:szCs w:val="12"/>
                          </w:rPr>
                        </w:pPr>
                        <w:r w:rsidRPr="008C0B78">
                          <w:rPr>
                            <w:rFonts w:ascii="Arial" w:hAnsi="Arial" w:cs="Arial"/>
                            <w:sz w:val="12"/>
                            <w:szCs w:val="12"/>
                          </w:rPr>
                          <w:t>Kesimpulan</w:t>
                        </w:r>
                      </w:p>
                    </w:txbxContent>
                  </v:textbox>
                </v:oval>
                <v:shapetype id="_x0000_t32" coordsize="21600,21600" o:spt="32" o:oned="t" path="m,l21600,21600e" filled="f">
                  <v:path arrowok="t" fillok="f" o:connecttype="none"/>
                  <o:lock v:ext="edit" shapetype="t"/>
                </v:shapetype>
                <v:shape id="Straight Arrow Connector 8" o:spid="_x0000_s1032" type="#_x0000_t32" style="position:absolute;left:28591;top:6122;width:21;height:300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" strokecolor="black [3200]" strokeweight="1pt">
                  <v:stroke endarrow="block" joinstyle="miter"/>
                </v:shape>
                <v:shape id="Straight Arrow Connector 9" o:spid="_x0000_s1033" type="#_x0000_t32" style="position:absolute;left:28591;top:19719;width:21;height:300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" strokecolor="black [3200]" strokeweight="1pt">
                  <v:stroke endarrow="block" joinstyle="miter"/>
                </v:shape>
                <v:shape id="Straight Arrow Connector 10" o:spid="_x0000_s1034" type="#_x0000_t32" style="position:absolute;left:28591;top:31646;width:19;height:300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" strokecolor="black [3200]" strokeweight="1pt">
                  <v:stroke endarrow="block" joinstyle="miter"/>
                </v:shape>
                <v:shape id="Straight Arrow Connector 11" o:spid="_x0000_s1035" type="#_x0000_t32" style="position:absolute;left:28591;top:41108;width:19;height:300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" strokecolor="black [3200]" strokeweight="1pt">
                  <v:stroke endarrow="block" joinstyle="miter"/>
                </v:shape>
                <w10:wrap anchorx="margin"/>
              </v:group>
            </w:pict>
          </mc:Fallback>
        </mc:AlternateContent>
      </w:r>
    </w:p>
    <w:p w14:paraId="275FCA97" w14:textId="22C9B640" w:rsidR="00BD5329" w:rsidRPr="009D4C7A" w:rsidRDefault="00BD5329" w:rsidP="00BD5329">
      <w:pPr>
        <w:spacing w:line="276" w:lineRule="auto"/>
        <w:ind w:firstLine="567"/>
        <w:jc w:val="both"/>
        <w:rPr>
          <w:rFonts w:ascii="Arial" w:hAnsi="Arial" w:cs="Arial"/>
        </w:rPr>
      </w:pPr>
    </w:p>
    <w:p w14:paraId="20EBCC96" w14:textId="77777777" w:rsidR="00BD5329" w:rsidRPr="009D4C7A" w:rsidRDefault="00BD5329" w:rsidP="00BD5329">
      <w:pPr>
        <w:spacing w:line="276" w:lineRule="auto"/>
        <w:ind w:firstLine="567"/>
        <w:jc w:val="both"/>
        <w:rPr>
          <w:rFonts w:ascii="Arial" w:hAnsi="Arial" w:cs="Arial"/>
        </w:rPr>
      </w:pPr>
    </w:p>
    <w:p w14:paraId="11146625" w14:textId="77777777" w:rsidR="00BD5329" w:rsidRPr="009D4C7A" w:rsidRDefault="00BD5329" w:rsidP="00BD5329">
      <w:pPr>
        <w:spacing w:line="276" w:lineRule="auto"/>
        <w:ind w:firstLine="567"/>
        <w:jc w:val="both"/>
        <w:rPr>
          <w:rFonts w:ascii="Arial" w:hAnsi="Arial" w:cs="Arial"/>
        </w:rPr>
      </w:pPr>
    </w:p>
    <w:p w14:paraId="569F5023" w14:textId="77777777" w:rsidR="00BD5329" w:rsidRPr="009D4C7A" w:rsidRDefault="00BD5329" w:rsidP="00BD5329">
      <w:pPr>
        <w:spacing w:line="276" w:lineRule="auto"/>
        <w:ind w:firstLine="567"/>
        <w:jc w:val="both"/>
        <w:rPr>
          <w:rFonts w:ascii="Arial" w:hAnsi="Arial" w:cs="Arial"/>
        </w:rPr>
      </w:pPr>
    </w:p>
    <w:p w14:paraId="38D23F7C" w14:textId="77777777" w:rsidR="00BD5329" w:rsidRPr="009D4C7A" w:rsidRDefault="00BD5329" w:rsidP="00BD5329">
      <w:pPr>
        <w:spacing w:line="276" w:lineRule="auto"/>
        <w:ind w:firstLine="567"/>
        <w:jc w:val="both"/>
        <w:rPr>
          <w:rFonts w:ascii="Arial" w:hAnsi="Arial" w:cs="Arial"/>
        </w:rPr>
      </w:pPr>
    </w:p>
    <w:p w14:paraId="74DA39AE" w14:textId="77777777" w:rsidR="00BD5329" w:rsidRPr="009D4C7A" w:rsidRDefault="00BD5329" w:rsidP="00BD5329">
      <w:pPr>
        <w:spacing w:line="276" w:lineRule="auto"/>
        <w:ind w:firstLine="567"/>
        <w:jc w:val="both"/>
        <w:rPr>
          <w:rFonts w:ascii="Arial" w:hAnsi="Arial" w:cs="Arial"/>
        </w:rPr>
      </w:pPr>
    </w:p>
    <w:p w14:paraId="72E3CCE8" w14:textId="77777777" w:rsidR="00BD5329" w:rsidRPr="009D4C7A" w:rsidRDefault="00BD5329" w:rsidP="00BD5329">
      <w:pPr>
        <w:spacing w:line="276" w:lineRule="auto"/>
        <w:ind w:firstLine="567"/>
        <w:jc w:val="both"/>
        <w:rPr>
          <w:rFonts w:ascii="Tahoma" w:eastAsia="Tahoma" w:hAnsi="Tahoma" w:cs="Tahoma"/>
          <w:b/>
          <w:sz w:val="22"/>
          <w:szCs w:val="22"/>
        </w:rPr>
      </w:pPr>
    </w:p>
    <w:p w14:paraId="2838D47F" w14:textId="77777777" w:rsidR="00BD5329" w:rsidRPr="009D4C7A" w:rsidRDefault="00BD5329" w:rsidP="00BD5329">
      <w:pPr>
        <w:spacing w:line="276" w:lineRule="auto"/>
        <w:ind w:firstLine="567"/>
        <w:jc w:val="both"/>
        <w:rPr>
          <w:rFonts w:ascii="Tahoma" w:eastAsia="Tahoma" w:hAnsi="Tahoma" w:cs="Tahoma"/>
          <w:b/>
          <w:sz w:val="22"/>
          <w:szCs w:val="22"/>
        </w:rPr>
      </w:pPr>
    </w:p>
    <w:p w14:paraId="273CDB7D" w14:textId="77777777" w:rsidR="00BD5329" w:rsidRPr="009D4C7A" w:rsidRDefault="00BD5329" w:rsidP="00BD5329">
      <w:pPr>
        <w:spacing w:line="276" w:lineRule="auto"/>
        <w:ind w:firstLine="567"/>
        <w:jc w:val="both"/>
        <w:rPr>
          <w:rFonts w:ascii="Tahoma" w:eastAsia="Tahoma" w:hAnsi="Tahoma" w:cs="Tahoma"/>
          <w:b/>
          <w:sz w:val="22"/>
          <w:szCs w:val="22"/>
        </w:rPr>
      </w:pPr>
    </w:p>
    <w:p w14:paraId="255B2D19" w14:textId="77777777" w:rsidR="00BD5329" w:rsidRPr="009D4C7A" w:rsidRDefault="00BD5329" w:rsidP="00BD5329">
      <w:pPr>
        <w:spacing w:line="276" w:lineRule="auto"/>
        <w:ind w:firstLine="567"/>
        <w:jc w:val="both"/>
        <w:rPr>
          <w:rFonts w:ascii="Tahoma" w:eastAsia="Tahoma" w:hAnsi="Tahoma" w:cs="Tahoma"/>
          <w:b/>
          <w:sz w:val="22"/>
          <w:szCs w:val="22"/>
        </w:rPr>
      </w:pPr>
    </w:p>
    <w:p w14:paraId="35DDDE24" w14:textId="77777777" w:rsidR="00BD5329" w:rsidRPr="009D4C7A" w:rsidRDefault="00BD5329" w:rsidP="00BD5329">
      <w:pPr>
        <w:spacing w:line="276" w:lineRule="auto"/>
        <w:ind w:firstLine="567"/>
        <w:jc w:val="both"/>
        <w:rPr>
          <w:rFonts w:ascii="Tahoma" w:eastAsia="Tahoma" w:hAnsi="Tahoma" w:cs="Tahoma"/>
          <w:b/>
          <w:sz w:val="22"/>
          <w:szCs w:val="22"/>
        </w:rPr>
      </w:pPr>
    </w:p>
    <w:p w14:paraId="21FE0F39" w14:textId="65831C5E" w:rsidR="00FA098C" w:rsidRPr="009D4C7A" w:rsidRDefault="008C0B78" w:rsidP="00FA098C">
      <w:pPr>
        <w:spacing w:line="276" w:lineRule="auto"/>
        <w:jc w:val="center"/>
        <w:rPr>
          <w:rFonts w:ascii="Arial" w:hAnsi="Arial" w:cs="Arial"/>
          <w:sz w:val="20"/>
          <w:szCs w:val="20"/>
        </w:rPr>
      </w:pPr>
      <w:r>
        <w:rPr>
          <w:rFonts w:ascii="Arial" w:hAnsi="Arial" w:cs="Arial"/>
          <w:sz w:val="20"/>
          <w:szCs w:val="20"/>
          <w:lang w:val="en-US"/>
        </w:rPr>
        <w:t>G</w:t>
      </w:r>
      <w:r w:rsidR="00FA098C" w:rsidRPr="009D4C7A">
        <w:rPr>
          <w:rFonts w:ascii="Arial" w:hAnsi="Arial" w:cs="Arial"/>
          <w:sz w:val="20"/>
          <w:szCs w:val="20"/>
        </w:rPr>
        <w:t>ambar 1.</w:t>
      </w:r>
    </w:p>
    <w:p w14:paraId="2A9AB767" w14:textId="77777777" w:rsidR="00FA098C" w:rsidRPr="009D4C7A" w:rsidRDefault="00FA098C" w:rsidP="00FA098C">
      <w:pPr>
        <w:spacing w:line="276" w:lineRule="auto"/>
        <w:jc w:val="center"/>
        <w:rPr>
          <w:rFonts w:ascii="Arial" w:hAnsi="Arial" w:cs="Arial"/>
          <w:b/>
          <w:bCs/>
          <w:sz w:val="20"/>
          <w:szCs w:val="20"/>
        </w:rPr>
      </w:pPr>
      <w:r w:rsidRPr="009D4C7A">
        <w:rPr>
          <w:rFonts w:ascii="Arial" w:hAnsi="Arial" w:cs="Arial"/>
          <w:b/>
          <w:bCs/>
          <w:sz w:val="20"/>
          <w:szCs w:val="20"/>
        </w:rPr>
        <w:t>Tahapan Penelitian Kajian Literatur</w:t>
      </w:r>
    </w:p>
    <w:p w14:paraId="0C7ABF04" w14:textId="218DCDF0" w:rsidR="00BD5329" w:rsidRDefault="00FA098C" w:rsidP="00FA098C">
      <w:pPr>
        <w:spacing w:line="276" w:lineRule="auto"/>
        <w:ind w:firstLine="567"/>
        <w:jc w:val="center"/>
        <w:rPr>
          <w:rFonts w:ascii="Arial" w:hAnsi="Arial" w:cs="Arial"/>
          <w:i/>
          <w:iCs/>
          <w:sz w:val="20"/>
          <w:szCs w:val="20"/>
        </w:rPr>
      </w:pPr>
      <w:r w:rsidRPr="009D4C7A">
        <w:rPr>
          <w:rFonts w:ascii="Arial" w:hAnsi="Arial" w:cs="Arial"/>
          <w:i/>
          <w:iCs/>
          <w:sz w:val="20"/>
          <w:szCs w:val="20"/>
        </w:rPr>
        <w:t>Sumber: Kurniawan, 2020</w:t>
      </w:r>
    </w:p>
    <w:p w14:paraId="58222F6D" w14:textId="77777777" w:rsidR="00AE7C35" w:rsidRPr="00AE7C35" w:rsidRDefault="00AE7C35" w:rsidP="00FA098C">
      <w:pPr>
        <w:spacing w:line="276" w:lineRule="auto"/>
        <w:ind w:firstLine="567"/>
        <w:jc w:val="center"/>
        <w:rPr>
          <w:rFonts w:ascii="Tahoma" w:eastAsia="Tahoma" w:hAnsi="Tahoma" w:cs="Tahoma"/>
          <w:b/>
        </w:rPr>
      </w:pPr>
    </w:p>
    <w:p w14:paraId="3ECA32C0" w14:textId="77777777" w:rsidR="002C2C4C" w:rsidRPr="009D4C7A" w:rsidRDefault="00C6638D">
      <w:pPr>
        <w:spacing w:line="276" w:lineRule="auto"/>
        <w:jc w:val="center"/>
        <w:rPr>
          <w:rFonts w:ascii="Tahoma" w:eastAsia="Tahoma" w:hAnsi="Tahoma" w:cs="Tahoma"/>
          <w:b/>
        </w:rPr>
      </w:pPr>
      <w:r w:rsidRPr="009D4C7A">
        <w:rPr>
          <w:rFonts w:ascii="Tahoma" w:eastAsia="Tahoma" w:hAnsi="Tahoma" w:cs="Tahoma"/>
          <w:b/>
        </w:rPr>
        <w:t>HASIL DAN PEMBAHASAN</w:t>
      </w:r>
    </w:p>
    <w:p w14:paraId="6E09D2BA" w14:textId="77777777" w:rsidR="002C2C4C" w:rsidRPr="009D4C7A" w:rsidRDefault="002C2C4C">
      <w:pPr>
        <w:spacing w:line="276" w:lineRule="auto"/>
        <w:rPr>
          <w:rFonts w:ascii="Arial" w:eastAsia="Arial" w:hAnsi="Arial" w:cs="Arial"/>
        </w:rPr>
      </w:pPr>
    </w:p>
    <w:p w14:paraId="70E33D2F" w14:textId="6BCC06E1" w:rsidR="002C2C4C" w:rsidRDefault="00067160" w:rsidP="00FA098C">
      <w:pPr>
        <w:spacing w:line="276" w:lineRule="auto"/>
        <w:ind w:firstLine="567"/>
        <w:jc w:val="both"/>
        <w:rPr>
          <w:rFonts w:ascii="Arial" w:hAnsi="Arial" w:cs="Arial"/>
        </w:rPr>
      </w:pPr>
      <w:r w:rsidRPr="009D4C7A">
        <w:rPr>
          <w:rFonts w:ascii="Arial" w:hAnsi="Arial" w:cs="Arial"/>
        </w:rPr>
        <w:t xml:space="preserve">Berdasarkan telaah </w:t>
      </w:r>
      <w:proofErr w:type="spellStart"/>
      <w:r w:rsidRPr="009D4C7A">
        <w:rPr>
          <w:rFonts w:ascii="Arial" w:hAnsi="Arial" w:cs="Arial"/>
        </w:rPr>
        <w:t>literatur</w:t>
      </w:r>
      <w:proofErr w:type="spellEnd"/>
      <w:r w:rsidRPr="009D4C7A">
        <w:rPr>
          <w:rFonts w:ascii="Arial" w:hAnsi="Arial" w:cs="Arial"/>
        </w:rPr>
        <w:t xml:space="preserve"> </w:t>
      </w:r>
      <w:proofErr w:type="spellStart"/>
      <w:r w:rsidR="004872AC">
        <w:rPr>
          <w:rFonts w:ascii="Arial" w:hAnsi="Arial" w:cs="Arial"/>
          <w:lang w:val="en-US"/>
        </w:rPr>
        <w:t>terhadap</w:t>
      </w:r>
      <w:proofErr w:type="spellEnd"/>
      <w:r w:rsidR="004872AC">
        <w:rPr>
          <w:rFonts w:ascii="Arial" w:hAnsi="Arial" w:cs="Arial"/>
          <w:lang w:val="en-US"/>
        </w:rPr>
        <w:t xml:space="preserve"> </w:t>
      </w:r>
      <w:proofErr w:type="spellStart"/>
      <w:r w:rsidR="004872AC">
        <w:rPr>
          <w:rFonts w:ascii="Arial" w:hAnsi="Arial" w:cs="Arial"/>
          <w:lang w:val="en-US"/>
        </w:rPr>
        <w:t>beberapa</w:t>
      </w:r>
      <w:proofErr w:type="spellEnd"/>
      <w:r w:rsidRPr="009D4C7A">
        <w:rPr>
          <w:rFonts w:ascii="Arial" w:hAnsi="Arial" w:cs="Arial"/>
        </w:rPr>
        <w:t xml:space="preserve"> artikel </w:t>
      </w:r>
      <w:r w:rsidR="004872AC">
        <w:rPr>
          <w:rFonts w:ascii="Arial" w:hAnsi="Arial" w:cs="Arial"/>
          <w:lang w:val="en-US"/>
        </w:rPr>
        <w:t xml:space="preserve">yang </w:t>
      </w:r>
      <w:proofErr w:type="spellStart"/>
      <w:r w:rsidR="004872AC">
        <w:rPr>
          <w:rFonts w:ascii="Arial" w:hAnsi="Arial" w:cs="Arial"/>
          <w:lang w:val="en-US"/>
        </w:rPr>
        <w:t>relevan</w:t>
      </w:r>
      <w:proofErr w:type="spellEnd"/>
      <w:r w:rsidRPr="009D4C7A">
        <w:rPr>
          <w:rFonts w:ascii="Arial" w:hAnsi="Arial" w:cs="Arial"/>
        </w:rPr>
        <w:t>, didapatkan beberapa temuan pembahasan yang berkaitan dengan penelitian ini. Hasil temuan tersebut akan diuraikan di bawah ini:</w:t>
      </w:r>
    </w:p>
    <w:p w14:paraId="0D30D95B" w14:textId="77777777" w:rsidR="00975DD8" w:rsidRPr="009D4C7A" w:rsidRDefault="00975DD8" w:rsidP="00FA098C">
      <w:pPr>
        <w:spacing w:line="276" w:lineRule="auto"/>
        <w:ind w:firstLine="567"/>
        <w:jc w:val="both"/>
        <w:rPr>
          <w:rFonts w:ascii="Arial" w:hAnsi="Arial" w:cs="Arial"/>
        </w:rPr>
      </w:pPr>
    </w:p>
    <w:p w14:paraId="54305CA5" w14:textId="77777777" w:rsidR="00FA098C" w:rsidRPr="009D4C7A" w:rsidRDefault="00FA098C" w:rsidP="00FA098C">
      <w:pPr>
        <w:pStyle w:val="ListParagraph"/>
        <w:numPr>
          <w:ilvl w:val="0"/>
          <w:numId w:val="4"/>
        </w:numPr>
        <w:spacing w:line="276" w:lineRule="auto"/>
        <w:ind w:left="284" w:hanging="284"/>
        <w:jc w:val="both"/>
        <w:rPr>
          <w:rFonts w:ascii="Arial" w:hAnsi="Arial" w:cs="Arial"/>
        </w:rPr>
      </w:pPr>
      <w:r w:rsidRPr="009D4C7A">
        <w:rPr>
          <w:rFonts w:ascii="Arial" w:hAnsi="Arial" w:cs="Arial"/>
          <w:b/>
          <w:bCs/>
        </w:rPr>
        <w:t>Karakteristik Kurikulum</w:t>
      </w:r>
    </w:p>
    <w:p w14:paraId="42392842" w14:textId="77777777" w:rsidR="00067160" w:rsidRPr="009D4C7A" w:rsidRDefault="00067160" w:rsidP="00067160">
      <w:pPr>
        <w:pStyle w:val="ListParagraph"/>
        <w:spacing w:line="276" w:lineRule="auto"/>
        <w:ind w:left="284" w:firstLine="283"/>
        <w:jc w:val="both"/>
        <w:rPr>
          <w:rFonts w:ascii="Arial" w:hAnsi="Arial" w:cs="Arial"/>
        </w:rPr>
      </w:pPr>
      <w:r w:rsidRPr="009D4C7A">
        <w:rPr>
          <w:rFonts w:ascii="Arial" w:hAnsi="Arial" w:cs="Arial"/>
        </w:rPr>
        <w:t>James A. Bane (dalam Thaib &amp; Siswanto, 2015: 25) menggolongkan karakteristik kurikulum ke dalam empat kategori yang berbeda, yakni:</w:t>
      </w:r>
    </w:p>
    <w:p w14:paraId="25CA4F42" w14:textId="77777777" w:rsidR="00067160" w:rsidRPr="009D4C7A" w:rsidRDefault="00067160" w:rsidP="00067160">
      <w:pPr>
        <w:pStyle w:val="ListParagraph"/>
        <w:numPr>
          <w:ilvl w:val="0"/>
          <w:numId w:val="5"/>
        </w:numPr>
        <w:spacing w:line="276" w:lineRule="auto"/>
        <w:ind w:left="567" w:hanging="283"/>
        <w:jc w:val="both"/>
        <w:rPr>
          <w:rFonts w:ascii="Arial" w:hAnsi="Arial" w:cs="Arial"/>
        </w:rPr>
      </w:pPr>
      <w:r w:rsidRPr="009D4C7A">
        <w:rPr>
          <w:rFonts w:ascii="Arial" w:hAnsi="Arial" w:cs="Arial"/>
        </w:rPr>
        <w:t>Kurikulum sebagai program</w:t>
      </w:r>
    </w:p>
    <w:p w14:paraId="5D4F644D" w14:textId="32824E20" w:rsidR="00067160" w:rsidRDefault="00067160" w:rsidP="00067160">
      <w:pPr>
        <w:pStyle w:val="ListParagraph"/>
        <w:spacing w:line="276" w:lineRule="auto"/>
        <w:ind w:left="567"/>
        <w:jc w:val="both"/>
        <w:rPr>
          <w:rFonts w:ascii="Arial" w:hAnsi="Arial" w:cs="Arial"/>
        </w:rPr>
      </w:pPr>
      <w:r w:rsidRPr="009D4C7A">
        <w:rPr>
          <w:rFonts w:ascii="Arial" w:hAnsi="Arial" w:cs="Arial"/>
        </w:rPr>
        <w:t>Yakni susunan mata pelajaran yang tersedia di sekolah maupun lembaga pendidikan yang memuat mata pelajaran wajib serta pilihan. K</w:t>
      </w:r>
      <w:proofErr w:type="spellStart"/>
      <w:r w:rsidRPr="009D4C7A">
        <w:rPr>
          <w:rFonts w:ascii="Arial" w:hAnsi="Arial" w:cs="Arial"/>
          <w:lang w:val="en-US"/>
        </w:rPr>
        <w:t>urikulum</w:t>
      </w:r>
      <w:proofErr w:type="spellEnd"/>
      <w:r w:rsidRPr="009D4C7A">
        <w:rPr>
          <w:rFonts w:ascii="Arial" w:hAnsi="Arial" w:cs="Arial"/>
        </w:rPr>
        <w:t xml:space="preserve"> dipandang sebagai program yang berisikan berbagai pengalaman belajar dan bahan ajar yang kemudian direncanakan secara sistematis terhadap dasar norma yang diterapkan sebagai acuan pada pelaksanaan pembelajaran.</w:t>
      </w:r>
    </w:p>
    <w:p w14:paraId="4BFC002F" w14:textId="77777777" w:rsidR="00AE7C35" w:rsidRPr="009D4C7A" w:rsidRDefault="00AE7C35" w:rsidP="00067160">
      <w:pPr>
        <w:pStyle w:val="ListParagraph"/>
        <w:spacing w:line="276" w:lineRule="auto"/>
        <w:ind w:left="567"/>
        <w:jc w:val="both"/>
        <w:rPr>
          <w:rFonts w:ascii="Arial" w:hAnsi="Arial" w:cs="Arial"/>
        </w:rPr>
      </w:pPr>
    </w:p>
    <w:p w14:paraId="49C7C932" w14:textId="77777777" w:rsidR="00067160" w:rsidRPr="009D4C7A" w:rsidRDefault="00067160" w:rsidP="00067160">
      <w:pPr>
        <w:pStyle w:val="ListParagraph"/>
        <w:numPr>
          <w:ilvl w:val="0"/>
          <w:numId w:val="5"/>
        </w:numPr>
        <w:spacing w:line="276" w:lineRule="auto"/>
        <w:ind w:left="567" w:hanging="283"/>
        <w:jc w:val="both"/>
        <w:rPr>
          <w:rFonts w:ascii="Arial" w:hAnsi="Arial" w:cs="Arial"/>
        </w:rPr>
      </w:pPr>
      <w:r w:rsidRPr="009D4C7A">
        <w:rPr>
          <w:rFonts w:ascii="Arial" w:hAnsi="Arial" w:cs="Arial"/>
        </w:rPr>
        <w:lastRenderedPageBreak/>
        <w:t>Kurikulum sebagai pengalaman peserta didik</w:t>
      </w:r>
    </w:p>
    <w:p w14:paraId="107E5A3C" w14:textId="77777777" w:rsidR="00067160" w:rsidRPr="009D4C7A" w:rsidRDefault="00067160" w:rsidP="00067160">
      <w:pPr>
        <w:pStyle w:val="ListParagraph"/>
        <w:spacing w:line="276" w:lineRule="auto"/>
        <w:ind w:left="567"/>
        <w:jc w:val="both"/>
        <w:rPr>
          <w:rFonts w:ascii="Arial" w:hAnsi="Arial" w:cs="Arial"/>
        </w:rPr>
      </w:pPr>
      <w:r w:rsidRPr="009D4C7A">
        <w:rPr>
          <w:rFonts w:ascii="Arial" w:hAnsi="Arial" w:cs="Arial"/>
        </w:rPr>
        <w:t xml:space="preserve">Yakni deretan peristiwa yang dijumpai peserta didik sebagai hasil dari beragam hal baik yang sudah dipersiapkan maupun yang tidak dipersiapkan. Seluruh aktivitas yang </w:t>
      </w:r>
      <w:proofErr w:type="spellStart"/>
      <w:r w:rsidRPr="009D4C7A">
        <w:rPr>
          <w:rFonts w:ascii="Arial" w:hAnsi="Arial" w:cs="Arial"/>
        </w:rPr>
        <w:t>dilaksanakann</w:t>
      </w:r>
      <w:proofErr w:type="spellEnd"/>
      <w:r w:rsidRPr="009D4C7A">
        <w:rPr>
          <w:rFonts w:ascii="Arial" w:hAnsi="Arial" w:cs="Arial"/>
        </w:rPr>
        <w:t xml:space="preserve"> siswa </w:t>
      </w:r>
      <w:proofErr w:type="spellStart"/>
      <w:r w:rsidRPr="009D4C7A">
        <w:rPr>
          <w:rFonts w:ascii="Arial" w:hAnsi="Arial" w:cs="Arial"/>
          <w:lang w:val="en-US"/>
        </w:rPr>
        <w:t>dalam</w:t>
      </w:r>
      <w:proofErr w:type="spellEnd"/>
      <w:r w:rsidRPr="009D4C7A">
        <w:rPr>
          <w:rFonts w:ascii="Arial" w:hAnsi="Arial" w:cs="Arial"/>
          <w:lang w:val="en-US"/>
        </w:rPr>
        <w:t xml:space="preserve"> </w:t>
      </w:r>
      <w:r w:rsidRPr="009D4C7A">
        <w:rPr>
          <w:rFonts w:ascii="Arial" w:hAnsi="Arial" w:cs="Arial"/>
        </w:rPr>
        <w:t>maupun luar lingkungan sekolah dapat diartikan sebagai pengalaman, namun kegiatan tersebut harus tetap dalam pengawasan guru.</w:t>
      </w:r>
    </w:p>
    <w:p w14:paraId="0C4701B5" w14:textId="77777777" w:rsidR="00067160" w:rsidRPr="009D4C7A" w:rsidRDefault="00067160" w:rsidP="00067160">
      <w:pPr>
        <w:pStyle w:val="ListParagraph"/>
        <w:numPr>
          <w:ilvl w:val="0"/>
          <w:numId w:val="5"/>
        </w:numPr>
        <w:spacing w:line="276" w:lineRule="auto"/>
        <w:ind w:left="567" w:hanging="283"/>
        <w:jc w:val="both"/>
        <w:rPr>
          <w:rFonts w:ascii="Arial" w:hAnsi="Arial" w:cs="Arial"/>
        </w:rPr>
      </w:pPr>
      <w:r w:rsidRPr="009D4C7A">
        <w:rPr>
          <w:rFonts w:ascii="Arial" w:hAnsi="Arial" w:cs="Arial"/>
        </w:rPr>
        <w:t>Kurikulum sebagai produk</w:t>
      </w:r>
    </w:p>
    <w:p w14:paraId="1B193D1F" w14:textId="77777777" w:rsidR="00067160" w:rsidRPr="009D4C7A" w:rsidRDefault="00067160" w:rsidP="00067160">
      <w:pPr>
        <w:pStyle w:val="ListParagraph"/>
        <w:spacing w:line="276" w:lineRule="auto"/>
        <w:ind w:left="567"/>
        <w:jc w:val="both"/>
        <w:rPr>
          <w:rFonts w:ascii="Arial" w:hAnsi="Arial" w:cs="Arial"/>
        </w:rPr>
      </w:pPr>
      <w:r w:rsidRPr="009D4C7A">
        <w:rPr>
          <w:rFonts w:ascii="Arial" w:hAnsi="Arial" w:cs="Arial"/>
        </w:rPr>
        <w:t>Yakni suatu dokumen yang memuat berbagai mata pelajaran, buku teks, keterampilan, silabus, atau tujuan yang ingin dicapai.</w:t>
      </w:r>
    </w:p>
    <w:p w14:paraId="324A82DD" w14:textId="77777777" w:rsidR="00067160" w:rsidRPr="009D4C7A" w:rsidRDefault="00067160" w:rsidP="00067160">
      <w:pPr>
        <w:pStyle w:val="ListParagraph"/>
        <w:numPr>
          <w:ilvl w:val="0"/>
          <w:numId w:val="5"/>
        </w:numPr>
        <w:spacing w:line="276" w:lineRule="auto"/>
        <w:ind w:left="567" w:hanging="283"/>
        <w:jc w:val="both"/>
        <w:rPr>
          <w:rFonts w:ascii="Arial" w:hAnsi="Arial" w:cs="Arial"/>
        </w:rPr>
      </w:pPr>
      <w:r w:rsidRPr="009D4C7A">
        <w:rPr>
          <w:rFonts w:ascii="Arial" w:hAnsi="Arial" w:cs="Arial"/>
        </w:rPr>
        <w:t>Kurikulum sebagai bekal belajar</w:t>
      </w:r>
    </w:p>
    <w:p w14:paraId="53EB35B1" w14:textId="6F8B1F64" w:rsidR="00FA098C" w:rsidRPr="009D4C7A" w:rsidRDefault="00067160" w:rsidP="00067160">
      <w:pPr>
        <w:pStyle w:val="ListParagraph"/>
        <w:spacing w:line="276" w:lineRule="auto"/>
        <w:ind w:left="567"/>
        <w:jc w:val="both"/>
        <w:rPr>
          <w:rFonts w:ascii="Arial" w:hAnsi="Arial" w:cs="Arial"/>
        </w:rPr>
      </w:pPr>
      <w:r w:rsidRPr="009D4C7A">
        <w:rPr>
          <w:rFonts w:ascii="Arial" w:hAnsi="Arial" w:cs="Arial"/>
        </w:rPr>
        <w:t>Yakni pengajaran kecakapan, kejuruan, perilaku, tindakan, serta yang terpenting adalah pengetahuan.</w:t>
      </w:r>
    </w:p>
    <w:p w14:paraId="01779EBF" w14:textId="77777777" w:rsidR="00FA098C" w:rsidRPr="009D4C7A" w:rsidRDefault="00FA098C" w:rsidP="00FA098C">
      <w:pPr>
        <w:pStyle w:val="ListParagraph"/>
        <w:spacing w:line="276" w:lineRule="auto"/>
        <w:ind w:left="567"/>
        <w:jc w:val="both"/>
        <w:rPr>
          <w:rFonts w:ascii="Arial" w:hAnsi="Arial" w:cs="Arial"/>
        </w:rPr>
      </w:pPr>
    </w:p>
    <w:p w14:paraId="6511B7E3" w14:textId="77777777" w:rsidR="00FA098C" w:rsidRPr="009D4C7A" w:rsidRDefault="00FA098C" w:rsidP="00FA098C">
      <w:pPr>
        <w:pStyle w:val="ListParagraph"/>
        <w:numPr>
          <w:ilvl w:val="0"/>
          <w:numId w:val="4"/>
        </w:numPr>
        <w:spacing w:line="276" w:lineRule="auto"/>
        <w:ind w:left="284" w:hanging="284"/>
        <w:jc w:val="both"/>
        <w:rPr>
          <w:rFonts w:ascii="Arial" w:hAnsi="Arial" w:cs="Arial"/>
        </w:rPr>
      </w:pPr>
      <w:r w:rsidRPr="009D4C7A">
        <w:rPr>
          <w:rFonts w:ascii="Arial" w:hAnsi="Arial" w:cs="Arial"/>
          <w:b/>
          <w:bCs/>
        </w:rPr>
        <w:t>Prosedur Pengembangan Kurikulum</w:t>
      </w:r>
    </w:p>
    <w:p w14:paraId="38489FBD" w14:textId="7C2B4565" w:rsidR="0032264E" w:rsidRDefault="00864D78" w:rsidP="00FA098C">
      <w:pPr>
        <w:pStyle w:val="ListParagraph"/>
        <w:spacing w:line="276" w:lineRule="auto"/>
        <w:ind w:left="284" w:firstLine="283"/>
        <w:jc w:val="both"/>
        <w:rPr>
          <w:rFonts w:ascii="Arial" w:hAnsi="Arial" w:cs="Arial"/>
          <w:lang w:val="en-US"/>
        </w:rPr>
      </w:pPr>
      <w:proofErr w:type="spellStart"/>
      <w:r w:rsidRPr="00864D78">
        <w:rPr>
          <w:rFonts w:ascii="Arial" w:hAnsi="Arial" w:cs="Arial"/>
          <w:lang w:val="en-US"/>
        </w:rPr>
        <w:t>Pengembangan</w:t>
      </w:r>
      <w:proofErr w:type="spellEnd"/>
      <w:r w:rsidRPr="00864D78">
        <w:rPr>
          <w:rFonts w:ascii="Arial" w:hAnsi="Arial" w:cs="Arial"/>
          <w:lang w:val="en-US"/>
        </w:rPr>
        <w:t xml:space="preserve"> </w:t>
      </w:r>
      <w:proofErr w:type="spellStart"/>
      <w:r w:rsidRPr="00864D78">
        <w:rPr>
          <w:rFonts w:ascii="Arial" w:hAnsi="Arial" w:cs="Arial"/>
          <w:lang w:val="en-US"/>
        </w:rPr>
        <w:t>kurikulum</w:t>
      </w:r>
      <w:proofErr w:type="spellEnd"/>
      <w:r w:rsidRPr="00864D78">
        <w:rPr>
          <w:rFonts w:ascii="Arial" w:hAnsi="Arial" w:cs="Arial"/>
          <w:lang w:val="en-US"/>
        </w:rPr>
        <w:t xml:space="preserve"> </w:t>
      </w:r>
      <w:proofErr w:type="spellStart"/>
      <w:r w:rsidRPr="00864D78">
        <w:rPr>
          <w:rFonts w:ascii="Arial" w:hAnsi="Arial" w:cs="Arial"/>
          <w:lang w:val="en-US"/>
        </w:rPr>
        <w:t>secara</w:t>
      </w:r>
      <w:proofErr w:type="spellEnd"/>
      <w:r w:rsidRPr="00864D78">
        <w:rPr>
          <w:rFonts w:ascii="Arial" w:hAnsi="Arial" w:cs="Arial"/>
          <w:lang w:val="en-US"/>
        </w:rPr>
        <w:t xml:space="preserve"> </w:t>
      </w:r>
      <w:proofErr w:type="spellStart"/>
      <w:r w:rsidRPr="00864D78">
        <w:rPr>
          <w:rFonts w:ascii="Arial" w:hAnsi="Arial" w:cs="Arial"/>
          <w:lang w:val="en-US"/>
        </w:rPr>
        <w:t>komprehensif</w:t>
      </w:r>
      <w:proofErr w:type="spellEnd"/>
      <w:r w:rsidRPr="00864D78">
        <w:rPr>
          <w:rFonts w:ascii="Arial" w:hAnsi="Arial" w:cs="Arial"/>
          <w:lang w:val="en-US"/>
        </w:rPr>
        <w:t xml:space="preserve"> </w:t>
      </w:r>
      <w:proofErr w:type="spellStart"/>
      <w:r w:rsidRPr="00864D78">
        <w:rPr>
          <w:rFonts w:ascii="Arial" w:hAnsi="Arial" w:cs="Arial"/>
          <w:lang w:val="en-US"/>
        </w:rPr>
        <w:t>dapat</w:t>
      </w:r>
      <w:proofErr w:type="spellEnd"/>
      <w:r w:rsidRPr="00864D78">
        <w:rPr>
          <w:rFonts w:ascii="Arial" w:hAnsi="Arial" w:cs="Arial"/>
          <w:lang w:val="en-US"/>
        </w:rPr>
        <w:t xml:space="preserve"> </w:t>
      </w:r>
      <w:proofErr w:type="spellStart"/>
      <w:r w:rsidRPr="00864D78">
        <w:rPr>
          <w:rFonts w:ascii="Arial" w:hAnsi="Arial" w:cs="Arial"/>
          <w:lang w:val="en-US"/>
        </w:rPr>
        <w:t>dilihat</w:t>
      </w:r>
      <w:proofErr w:type="spellEnd"/>
      <w:r w:rsidRPr="00864D78">
        <w:rPr>
          <w:rFonts w:ascii="Arial" w:hAnsi="Arial" w:cs="Arial"/>
          <w:lang w:val="en-US"/>
        </w:rPr>
        <w:t xml:space="preserve"> </w:t>
      </w:r>
      <w:proofErr w:type="spellStart"/>
      <w:r w:rsidRPr="00864D78">
        <w:rPr>
          <w:rFonts w:ascii="Arial" w:hAnsi="Arial" w:cs="Arial"/>
          <w:lang w:val="en-US"/>
        </w:rPr>
        <w:t>sebagai</w:t>
      </w:r>
      <w:proofErr w:type="spellEnd"/>
      <w:r w:rsidRPr="00864D78">
        <w:rPr>
          <w:rFonts w:ascii="Arial" w:hAnsi="Arial" w:cs="Arial"/>
          <w:lang w:val="en-US"/>
        </w:rPr>
        <w:t xml:space="preserve"> </w:t>
      </w:r>
      <w:proofErr w:type="spellStart"/>
      <w:r w:rsidRPr="00864D78">
        <w:rPr>
          <w:rFonts w:ascii="Arial" w:hAnsi="Arial" w:cs="Arial"/>
          <w:lang w:val="en-US"/>
        </w:rPr>
        <w:t>perubahan</w:t>
      </w:r>
      <w:proofErr w:type="spellEnd"/>
      <w:r w:rsidRPr="00864D78">
        <w:rPr>
          <w:rFonts w:ascii="Arial" w:hAnsi="Arial" w:cs="Arial"/>
          <w:lang w:val="en-US"/>
        </w:rPr>
        <w:t xml:space="preserve"> yang </w:t>
      </w:r>
      <w:proofErr w:type="spellStart"/>
      <w:r w:rsidRPr="00864D78">
        <w:rPr>
          <w:rFonts w:ascii="Arial" w:hAnsi="Arial" w:cs="Arial"/>
          <w:lang w:val="en-US"/>
        </w:rPr>
        <w:t>memuat</w:t>
      </w:r>
      <w:proofErr w:type="spellEnd"/>
      <w:r w:rsidRPr="00864D78">
        <w:rPr>
          <w:rFonts w:ascii="Arial" w:hAnsi="Arial" w:cs="Arial"/>
          <w:lang w:val="en-US"/>
        </w:rPr>
        <w:t xml:space="preserve"> </w:t>
      </w:r>
      <w:proofErr w:type="spellStart"/>
      <w:r w:rsidRPr="00864D78">
        <w:rPr>
          <w:rFonts w:ascii="Arial" w:hAnsi="Arial" w:cs="Arial"/>
          <w:lang w:val="en-US"/>
        </w:rPr>
        <w:t>jangkaun</w:t>
      </w:r>
      <w:proofErr w:type="spellEnd"/>
      <w:r w:rsidRPr="00864D78">
        <w:rPr>
          <w:rFonts w:ascii="Arial" w:hAnsi="Arial" w:cs="Arial"/>
          <w:lang w:val="en-US"/>
        </w:rPr>
        <w:t xml:space="preserve"> </w:t>
      </w:r>
      <w:proofErr w:type="spellStart"/>
      <w:r w:rsidRPr="00864D78">
        <w:rPr>
          <w:rFonts w:ascii="Arial" w:hAnsi="Arial" w:cs="Arial"/>
          <w:lang w:val="en-US"/>
        </w:rPr>
        <w:t>kecil</w:t>
      </w:r>
      <w:proofErr w:type="spellEnd"/>
      <w:r w:rsidRPr="00864D78">
        <w:rPr>
          <w:rFonts w:ascii="Arial" w:hAnsi="Arial" w:cs="Arial"/>
          <w:lang w:val="en-US"/>
        </w:rPr>
        <w:t xml:space="preserve"> (</w:t>
      </w:r>
      <w:proofErr w:type="spellStart"/>
      <w:r w:rsidRPr="00864D78">
        <w:rPr>
          <w:rFonts w:ascii="Arial" w:hAnsi="Arial" w:cs="Arial"/>
          <w:lang w:val="en-US"/>
        </w:rPr>
        <w:t>pengembangan</w:t>
      </w:r>
      <w:proofErr w:type="spellEnd"/>
      <w:r w:rsidRPr="00864D78">
        <w:rPr>
          <w:rFonts w:ascii="Arial" w:hAnsi="Arial" w:cs="Arial"/>
          <w:lang w:val="en-US"/>
        </w:rPr>
        <w:t xml:space="preserve"> </w:t>
      </w:r>
      <w:proofErr w:type="spellStart"/>
      <w:r w:rsidRPr="00864D78">
        <w:rPr>
          <w:rFonts w:ascii="Arial" w:hAnsi="Arial" w:cs="Arial"/>
          <w:lang w:val="en-US"/>
        </w:rPr>
        <w:t>kurikulum</w:t>
      </w:r>
      <w:proofErr w:type="spellEnd"/>
      <w:r w:rsidRPr="00864D78">
        <w:rPr>
          <w:rFonts w:ascii="Arial" w:hAnsi="Arial" w:cs="Arial"/>
          <w:lang w:val="en-US"/>
        </w:rPr>
        <w:t xml:space="preserve"> </w:t>
      </w:r>
      <w:proofErr w:type="spellStart"/>
      <w:r w:rsidRPr="00864D78">
        <w:rPr>
          <w:rFonts w:ascii="Arial" w:hAnsi="Arial" w:cs="Arial"/>
          <w:lang w:val="en-US"/>
        </w:rPr>
        <w:t>baru</w:t>
      </w:r>
      <w:proofErr w:type="spellEnd"/>
      <w:r w:rsidRPr="00864D78">
        <w:rPr>
          <w:rFonts w:ascii="Arial" w:hAnsi="Arial" w:cs="Arial"/>
          <w:lang w:val="en-US"/>
        </w:rPr>
        <w:t xml:space="preserve">) dan </w:t>
      </w:r>
      <w:proofErr w:type="spellStart"/>
      <w:r w:rsidRPr="00864D78">
        <w:rPr>
          <w:rFonts w:ascii="Arial" w:hAnsi="Arial" w:cs="Arial"/>
          <w:lang w:val="en-US"/>
        </w:rPr>
        <w:t>jangkaun</w:t>
      </w:r>
      <w:proofErr w:type="spellEnd"/>
      <w:r w:rsidRPr="00864D78">
        <w:rPr>
          <w:rFonts w:ascii="Arial" w:hAnsi="Arial" w:cs="Arial"/>
          <w:lang w:val="en-US"/>
        </w:rPr>
        <w:t xml:space="preserve"> </w:t>
      </w:r>
      <w:proofErr w:type="spellStart"/>
      <w:r w:rsidRPr="00864D78">
        <w:rPr>
          <w:rFonts w:ascii="Arial" w:hAnsi="Arial" w:cs="Arial"/>
          <w:lang w:val="en-US"/>
        </w:rPr>
        <w:t>besar</w:t>
      </w:r>
      <w:proofErr w:type="spellEnd"/>
      <w:r w:rsidRPr="00864D78">
        <w:rPr>
          <w:rFonts w:ascii="Arial" w:hAnsi="Arial" w:cs="Arial"/>
          <w:lang w:val="en-US"/>
        </w:rPr>
        <w:t xml:space="preserve"> (</w:t>
      </w:r>
      <w:r w:rsidRPr="00864D78">
        <w:rPr>
          <w:rFonts w:ascii="Arial" w:hAnsi="Arial" w:cs="Arial"/>
          <w:i/>
          <w:iCs/>
          <w:lang w:val="en-US"/>
        </w:rPr>
        <w:t xml:space="preserve">on going </w:t>
      </w:r>
      <w:r w:rsidRPr="00864D78">
        <w:rPr>
          <w:rFonts w:ascii="Arial" w:hAnsi="Arial" w:cs="Arial"/>
          <w:lang w:val="en-US"/>
        </w:rPr>
        <w:t xml:space="preserve">proses </w:t>
      </w:r>
      <w:proofErr w:type="spellStart"/>
      <w:r w:rsidRPr="00864D78">
        <w:rPr>
          <w:rFonts w:ascii="Arial" w:hAnsi="Arial" w:cs="Arial"/>
          <w:lang w:val="en-US"/>
        </w:rPr>
        <w:t>dari</w:t>
      </w:r>
      <w:proofErr w:type="spellEnd"/>
      <w:r w:rsidRPr="00864D78">
        <w:rPr>
          <w:rFonts w:ascii="Arial" w:hAnsi="Arial" w:cs="Arial"/>
          <w:lang w:val="en-US"/>
        </w:rPr>
        <w:t xml:space="preserve"> </w:t>
      </w:r>
      <w:proofErr w:type="spellStart"/>
      <w:r w:rsidRPr="00864D78">
        <w:rPr>
          <w:rFonts w:ascii="Arial" w:hAnsi="Arial" w:cs="Arial"/>
          <w:lang w:val="en-US"/>
        </w:rPr>
        <w:t>sebuah</w:t>
      </w:r>
      <w:proofErr w:type="spellEnd"/>
      <w:r w:rsidRPr="00864D78">
        <w:rPr>
          <w:rFonts w:ascii="Arial" w:hAnsi="Arial" w:cs="Arial"/>
          <w:lang w:val="en-US"/>
        </w:rPr>
        <w:t xml:space="preserve"> </w:t>
      </w:r>
      <w:proofErr w:type="spellStart"/>
      <w:r w:rsidRPr="00864D78">
        <w:rPr>
          <w:rFonts w:ascii="Arial" w:hAnsi="Arial" w:cs="Arial"/>
          <w:lang w:val="en-US"/>
        </w:rPr>
        <w:t>pengembangan</w:t>
      </w:r>
      <w:proofErr w:type="spellEnd"/>
      <w:r w:rsidRPr="00864D78">
        <w:rPr>
          <w:rFonts w:ascii="Arial" w:hAnsi="Arial" w:cs="Arial"/>
          <w:lang w:val="en-US"/>
        </w:rPr>
        <w:t xml:space="preserve"> </w:t>
      </w:r>
      <w:proofErr w:type="spellStart"/>
      <w:r w:rsidRPr="00864D78">
        <w:rPr>
          <w:rFonts w:ascii="Arial" w:hAnsi="Arial" w:cs="Arial"/>
          <w:lang w:val="en-US"/>
        </w:rPr>
        <w:t>berkelanjutan</w:t>
      </w:r>
      <w:proofErr w:type="spellEnd"/>
      <w:r w:rsidRPr="00864D78">
        <w:rPr>
          <w:rFonts w:ascii="Arial" w:hAnsi="Arial" w:cs="Arial"/>
          <w:lang w:val="en-US"/>
        </w:rPr>
        <w:t xml:space="preserve">) (Bens </w:t>
      </w:r>
      <w:proofErr w:type="spellStart"/>
      <w:r w:rsidRPr="00864D78">
        <w:rPr>
          <w:rFonts w:ascii="Arial" w:hAnsi="Arial" w:cs="Arial"/>
          <w:lang w:val="en-US"/>
        </w:rPr>
        <w:t>dkk</w:t>
      </w:r>
      <w:proofErr w:type="spellEnd"/>
      <w:r w:rsidRPr="00864D78">
        <w:rPr>
          <w:rFonts w:ascii="Arial" w:hAnsi="Arial" w:cs="Arial"/>
          <w:lang w:val="en-US"/>
        </w:rPr>
        <w:t>, 2020: 1).</w:t>
      </w:r>
      <w:r>
        <w:rPr>
          <w:rFonts w:ascii="Arial" w:hAnsi="Arial" w:cs="Arial"/>
          <w:lang w:val="en-US"/>
        </w:rPr>
        <w:t xml:space="preserve"> </w:t>
      </w:r>
      <w:proofErr w:type="spellStart"/>
      <w:r w:rsidR="00793FC7">
        <w:rPr>
          <w:rFonts w:ascii="Arial" w:hAnsi="Arial" w:cs="Arial"/>
          <w:lang w:val="en-US"/>
        </w:rPr>
        <w:t>Dahlan</w:t>
      </w:r>
      <w:proofErr w:type="spellEnd"/>
      <w:r w:rsidR="00793FC7">
        <w:rPr>
          <w:rFonts w:ascii="Arial" w:hAnsi="Arial" w:cs="Arial"/>
          <w:lang w:val="en-US"/>
        </w:rPr>
        <w:t xml:space="preserve">, </w:t>
      </w:r>
      <w:proofErr w:type="spellStart"/>
      <w:r w:rsidR="00793FC7">
        <w:rPr>
          <w:rFonts w:ascii="Arial" w:hAnsi="Arial" w:cs="Arial"/>
          <w:lang w:val="en-US"/>
        </w:rPr>
        <w:t>dkk</w:t>
      </w:r>
      <w:proofErr w:type="spellEnd"/>
      <w:r w:rsidR="00793FC7">
        <w:rPr>
          <w:rFonts w:ascii="Arial" w:hAnsi="Arial" w:cs="Arial"/>
          <w:lang w:val="en-US"/>
        </w:rPr>
        <w:t xml:space="preserve">. (2014: 57) </w:t>
      </w:r>
      <w:proofErr w:type="spellStart"/>
      <w:r w:rsidR="00793FC7">
        <w:rPr>
          <w:rFonts w:ascii="Arial" w:hAnsi="Arial" w:cs="Arial"/>
          <w:lang w:val="en-US"/>
        </w:rPr>
        <w:t>menyebutkan</w:t>
      </w:r>
      <w:proofErr w:type="spellEnd"/>
      <w:r w:rsidR="00793FC7">
        <w:rPr>
          <w:rFonts w:ascii="Arial" w:hAnsi="Arial" w:cs="Arial"/>
          <w:lang w:val="en-US"/>
        </w:rPr>
        <w:t xml:space="preserve"> </w:t>
      </w:r>
      <w:proofErr w:type="spellStart"/>
      <w:r w:rsidR="0032264E">
        <w:rPr>
          <w:rFonts w:ascii="Arial" w:hAnsi="Arial" w:cs="Arial"/>
          <w:lang w:val="en-US"/>
        </w:rPr>
        <w:t>bahwa</w:t>
      </w:r>
      <w:proofErr w:type="spellEnd"/>
      <w:r w:rsidR="0032264E">
        <w:rPr>
          <w:rFonts w:ascii="Arial" w:hAnsi="Arial" w:cs="Arial"/>
          <w:lang w:val="en-US"/>
        </w:rPr>
        <w:t xml:space="preserve"> </w:t>
      </w:r>
      <w:proofErr w:type="spellStart"/>
      <w:r w:rsidR="00793FC7">
        <w:rPr>
          <w:rFonts w:ascii="Arial" w:hAnsi="Arial" w:cs="Arial"/>
          <w:lang w:val="en-US"/>
        </w:rPr>
        <w:t>terdapat</w:t>
      </w:r>
      <w:proofErr w:type="spellEnd"/>
      <w:r w:rsidR="00793FC7">
        <w:rPr>
          <w:rFonts w:ascii="Arial" w:hAnsi="Arial" w:cs="Arial"/>
          <w:lang w:val="en-US"/>
        </w:rPr>
        <w:t xml:space="preserve"> </w:t>
      </w:r>
      <w:proofErr w:type="spellStart"/>
      <w:r w:rsidR="00793FC7">
        <w:rPr>
          <w:rFonts w:ascii="Arial" w:hAnsi="Arial" w:cs="Arial"/>
          <w:lang w:val="en-US"/>
        </w:rPr>
        <w:t>prosedur</w:t>
      </w:r>
      <w:proofErr w:type="spellEnd"/>
      <w:r w:rsidR="00793FC7">
        <w:rPr>
          <w:rFonts w:ascii="Arial" w:hAnsi="Arial" w:cs="Arial"/>
          <w:lang w:val="en-US"/>
        </w:rPr>
        <w:t xml:space="preserve"> </w:t>
      </w:r>
      <w:proofErr w:type="spellStart"/>
      <w:r w:rsidR="00793FC7">
        <w:rPr>
          <w:rFonts w:ascii="Arial" w:hAnsi="Arial" w:cs="Arial"/>
          <w:lang w:val="en-US"/>
        </w:rPr>
        <w:t>pengembangan</w:t>
      </w:r>
      <w:proofErr w:type="spellEnd"/>
      <w:r w:rsidR="00793FC7">
        <w:rPr>
          <w:rFonts w:ascii="Arial" w:hAnsi="Arial" w:cs="Arial"/>
          <w:lang w:val="en-US"/>
        </w:rPr>
        <w:t xml:space="preserve"> </w:t>
      </w:r>
      <w:proofErr w:type="spellStart"/>
      <w:r w:rsidR="00793FC7">
        <w:rPr>
          <w:rFonts w:ascii="Arial" w:hAnsi="Arial" w:cs="Arial"/>
          <w:lang w:val="en-US"/>
        </w:rPr>
        <w:t>kurikulum</w:t>
      </w:r>
      <w:proofErr w:type="spellEnd"/>
      <w:r w:rsidR="00793FC7">
        <w:rPr>
          <w:rFonts w:ascii="Arial" w:hAnsi="Arial" w:cs="Arial"/>
          <w:lang w:val="en-US"/>
        </w:rPr>
        <w:t xml:space="preserve"> </w:t>
      </w:r>
      <w:proofErr w:type="spellStart"/>
      <w:r w:rsidR="00793FC7">
        <w:rPr>
          <w:rFonts w:ascii="Arial" w:hAnsi="Arial" w:cs="Arial"/>
          <w:lang w:val="en-US"/>
        </w:rPr>
        <w:t>secara</w:t>
      </w:r>
      <w:proofErr w:type="spellEnd"/>
      <w:r w:rsidR="00793FC7">
        <w:rPr>
          <w:rFonts w:ascii="Arial" w:hAnsi="Arial" w:cs="Arial"/>
          <w:lang w:val="en-US"/>
        </w:rPr>
        <w:t xml:space="preserve"> </w:t>
      </w:r>
      <w:proofErr w:type="spellStart"/>
      <w:r w:rsidR="00793FC7">
        <w:rPr>
          <w:rFonts w:ascii="Arial" w:hAnsi="Arial" w:cs="Arial"/>
          <w:lang w:val="en-US"/>
        </w:rPr>
        <w:t>baku</w:t>
      </w:r>
      <w:proofErr w:type="spellEnd"/>
      <w:r w:rsidR="00793FC7">
        <w:rPr>
          <w:rFonts w:ascii="Arial" w:hAnsi="Arial" w:cs="Arial"/>
          <w:lang w:val="en-US"/>
        </w:rPr>
        <w:t xml:space="preserve"> yang </w:t>
      </w:r>
      <w:proofErr w:type="spellStart"/>
      <w:r w:rsidR="00793FC7">
        <w:rPr>
          <w:rFonts w:ascii="Arial" w:hAnsi="Arial" w:cs="Arial"/>
          <w:lang w:val="en-US"/>
        </w:rPr>
        <w:t>direkomendasikan</w:t>
      </w:r>
      <w:proofErr w:type="spellEnd"/>
      <w:r w:rsidR="00793FC7">
        <w:rPr>
          <w:rFonts w:ascii="Arial" w:hAnsi="Arial" w:cs="Arial"/>
          <w:lang w:val="en-US"/>
        </w:rPr>
        <w:t xml:space="preserve"> oleh para </w:t>
      </w:r>
      <w:proofErr w:type="spellStart"/>
      <w:r w:rsidR="00793FC7">
        <w:rPr>
          <w:rFonts w:ascii="Arial" w:hAnsi="Arial" w:cs="Arial"/>
          <w:lang w:val="en-US"/>
        </w:rPr>
        <w:t>ahli</w:t>
      </w:r>
      <w:proofErr w:type="spellEnd"/>
      <w:r w:rsidR="00793FC7">
        <w:rPr>
          <w:rFonts w:ascii="Arial" w:hAnsi="Arial" w:cs="Arial"/>
          <w:lang w:val="en-US"/>
        </w:rPr>
        <w:t xml:space="preserve"> </w:t>
      </w:r>
      <w:proofErr w:type="spellStart"/>
      <w:r w:rsidR="00793FC7">
        <w:rPr>
          <w:rFonts w:ascii="Arial" w:hAnsi="Arial" w:cs="Arial"/>
          <w:lang w:val="en-US"/>
        </w:rPr>
        <w:t>kurikulum</w:t>
      </w:r>
      <w:proofErr w:type="spellEnd"/>
      <w:r w:rsidR="00793FC7">
        <w:rPr>
          <w:rFonts w:ascii="Arial" w:hAnsi="Arial" w:cs="Arial"/>
          <w:lang w:val="en-US"/>
        </w:rPr>
        <w:t xml:space="preserve">, </w:t>
      </w:r>
      <w:proofErr w:type="spellStart"/>
      <w:r w:rsidR="00793FC7">
        <w:rPr>
          <w:rFonts w:ascii="Arial" w:hAnsi="Arial" w:cs="Arial"/>
          <w:lang w:val="en-US"/>
        </w:rPr>
        <w:t>yakni</w:t>
      </w:r>
      <w:proofErr w:type="spellEnd"/>
      <w:r w:rsidR="00793FC7">
        <w:rPr>
          <w:rFonts w:ascii="Arial" w:hAnsi="Arial" w:cs="Arial"/>
          <w:lang w:val="en-US"/>
        </w:rPr>
        <w:t xml:space="preserve">: </w:t>
      </w:r>
    </w:p>
    <w:p w14:paraId="7C50F733" w14:textId="1FB65C9B" w:rsidR="0032264E" w:rsidRPr="0032264E" w:rsidRDefault="0032264E" w:rsidP="0032264E">
      <w:pPr>
        <w:pStyle w:val="ListParagraph"/>
        <w:numPr>
          <w:ilvl w:val="0"/>
          <w:numId w:val="19"/>
        </w:numPr>
        <w:spacing w:line="276" w:lineRule="auto"/>
        <w:ind w:left="567" w:hanging="283"/>
        <w:jc w:val="both"/>
        <w:rPr>
          <w:rFonts w:ascii="Arial" w:hAnsi="Arial" w:cs="Arial"/>
        </w:rPr>
      </w:pPr>
      <w:proofErr w:type="spellStart"/>
      <w:r>
        <w:rPr>
          <w:rFonts w:ascii="Arial" w:hAnsi="Arial" w:cs="Arial"/>
          <w:lang w:val="en-US"/>
        </w:rPr>
        <w:t>Identifikasi</w:t>
      </w:r>
      <w:proofErr w:type="spellEnd"/>
      <w:r>
        <w:rPr>
          <w:rFonts w:ascii="Arial" w:hAnsi="Arial" w:cs="Arial"/>
          <w:lang w:val="en-US"/>
        </w:rPr>
        <w:t xml:space="preserve"> </w:t>
      </w:r>
      <w:proofErr w:type="spellStart"/>
      <w:r>
        <w:rPr>
          <w:rFonts w:ascii="Arial" w:hAnsi="Arial" w:cs="Arial"/>
          <w:lang w:val="en-US"/>
        </w:rPr>
        <w:t>kebutuhan</w:t>
      </w:r>
      <w:proofErr w:type="spellEnd"/>
    </w:p>
    <w:p w14:paraId="5EE3E371" w14:textId="7D31CFA1" w:rsidR="0032264E" w:rsidRPr="0032264E" w:rsidRDefault="0032264E" w:rsidP="0032264E">
      <w:pPr>
        <w:pStyle w:val="ListParagraph"/>
        <w:numPr>
          <w:ilvl w:val="0"/>
          <w:numId w:val="19"/>
        </w:numPr>
        <w:spacing w:line="276" w:lineRule="auto"/>
        <w:ind w:left="567" w:hanging="283"/>
        <w:jc w:val="both"/>
        <w:rPr>
          <w:rFonts w:ascii="Arial" w:hAnsi="Arial" w:cs="Arial"/>
        </w:rPr>
      </w:pPr>
      <w:proofErr w:type="spellStart"/>
      <w:r>
        <w:rPr>
          <w:rFonts w:ascii="Arial" w:hAnsi="Arial" w:cs="Arial"/>
          <w:lang w:val="en-US"/>
        </w:rPr>
        <w:t>Analisis</w:t>
      </w:r>
      <w:proofErr w:type="spellEnd"/>
      <w:r>
        <w:rPr>
          <w:rFonts w:ascii="Arial" w:hAnsi="Arial" w:cs="Arial"/>
          <w:lang w:val="en-US"/>
        </w:rPr>
        <w:t xml:space="preserve"> dan </w:t>
      </w:r>
      <w:proofErr w:type="spellStart"/>
      <w:r>
        <w:rPr>
          <w:rFonts w:ascii="Arial" w:hAnsi="Arial" w:cs="Arial"/>
          <w:lang w:val="en-US"/>
        </w:rPr>
        <w:t>pengukuran</w:t>
      </w:r>
      <w:proofErr w:type="spellEnd"/>
      <w:r>
        <w:rPr>
          <w:rFonts w:ascii="Arial" w:hAnsi="Arial" w:cs="Arial"/>
          <w:lang w:val="en-US"/>
        </w:rPr>
        <w:t xml:space="preserve"> </w:t>
      </w:r>
      <w:proofErr w:type="spellStart"/>
      <w:r>
        <w:rPr>
          <w:rFonts w:ascii="Arial" w:hAnsi="Arial" w:cs="Arial"/>
          <w:lang w:val="en-US"/>
        </w:rPr>
        <w:t>kebutuhan</w:t>
      </w:r>
      <w:proofErr w:type="spellEnd"/>
    </w:p>
    <w:p w14:paraId="2993CE49" w14:textId="7DD0F95B" w:rsidR="0032264E" w:rsidRPr="0032264E" w:rsidRDefault="0032264E" w:rsidP="0032264E">
      <w:pPr>
        <w:pStyle w:val="ListParagraph"/>
        <w:numPr>
          <w:ilvl w:val="0"/>
          <w:numId w:val="19"/>
        </w:numPr>
        <w:spacing w:line="276" w:lineRule="auto"/>
        <w:ind w:left="567" w:hanging="283"/>
        <w:jc w:val="both"/>
        <w:rPr>
          <w:rFonts w:ascii="Arial" w:hAnsi="Arial" w:cs="Arial"/>
        </w:rPr>
      </w:pPr>
      <w:proofErr w:type="spellStart"/>
      <w:r>
        <w:rPr>
          <w:rFonts w:ascii="Arial" w:hAnsi="Arial" w:cs="Arial"/>
          <w:lang w:val="en-US"/>
        </w:rPr>
        <w:t>Penyusunan</w:t>
      </w:r>
      <w:proofErr w:type="spellEnd"/>
      <w:r>
        <w:rPr>
          <w:rFonts w:ascii="Arial" w:hAnsi="Arial" w:cs="Arial"/>
          <w:lang w:val="en-US"/>
        </w:rPr>
        <w:t xml:space="preserve"> </w:t>
      </w:r>
      <w:proofErr w:type="spellStart"/>
      <w:r>
        <w:rPr>
          <w:rFonts w:ascii="Arial" w:hAnsi="Arial" w:cs="Arial"/>
          <w:lang w:val="en-US"/>
        </w:rPr>
        <w:t>desain</w:t>
      </w:r>
      <w:proofErr w:type="spellEnd"/>
      <w:r>
        <w:rPr>
          <w:rFonts w:ascii="Arial" w:hAnsi="Arial" w:cs="Arial"/>
          <w:lang w:val="en-US"/>
        </w:rPr>
        <w:t xml:space="preserve"> </w:t>
      </w:r>
      <w:proofErr w:type="spellStart"/>
      <w:r>
        <w:rPr>
          <w:rFonts w:ascii="Arial" w:hAnsi="Arial" w:cs="Arial"/>
          <w:lang w:val="en-US"/>
        </w:rPr>
        <w:t>kurikulum</w:t>
      </w:r>
      <w:proofErr w:type="spellEnd"/>
    </w:p>
    <w:p w14:paraId="4FB77B9E" w14:textId="3CAE38D1" w:rsidR="0032264E" w:rsidRPr="0032264E" w:rsidRDefault="0032264E" w:rsidP="0032264E">
      <w:pPr>
        <w:pStyle w:val="ListParagraph"/>
        <w:numPr>
          <w:ilvl w:val="0"/>
          <w:numId w:val="19"/>
        </w:numPr>
        <w:spacing w:line="276" w:lineRule="auto"/>
        <w:ind w:left="567" w:hanging="283"/>
        <w:jc w:val="both"/>
        <w:rPr>
          <w:rFonts w:ascii="Arial" w:hAnsi="Arial" w:cs="Arial"/>
        </w:rPr>
      </w:pPr>
      <w:proofErr w:type="spellStart"/>
      <w:r>
        <w:rPr>
          <w:rFonts w:ascii="Arial" w:hAnsi="Arial" w:cs="Arial"/>
          <w:lang w:val="en-US"/>
        </w:rPr>
        <w:t>Validasi</w:t>
      </w:r>
      <w:proofErr w:type="spellEnd"/>
      <w:r>
        <w:rPr>
          <w:rFonts w:ascii="Arial" w:hAnsi="Arial" w:cs="Arial"/>
          <w:lang w:val="en-US"/>
        </w:rPr>
        <w:t xml:space="preserve"> </w:t>
      </w:r>
      <w:proofErr w:type="spellStart"/>
      <w:r>
        <w:rPr>
          <w:rFonts w:ascii="Arial" w:hAnsi="Arial" w:cs="Arial"/>
          <w:lang w:val="en-US"/>
        </w:rPr>
        <w:t>kurikulum</w:t>
      </w:r>
      <w:proofErr w:type="spellEnd"/>
      <w:r>
        <w:rPr>
          <w:rFonts w:ascii="Arial" w:hAnsi="Arial" w:cs="Arial"/>
          <w:lang w:val="en-US"/>
        </w:rPr>
        <w:t xml:space="preserve">, </w:t>
      </w:r>
      <w:proofErr w:type="spellStart"/>
      <w:r>
        <w:rPr>
          <w:rFonts w:ascii="Arial" w:hAnsi="Arial" w:cs="Arial"/>
          <w:lang w:val="en-US"/>
        </w:rPr>
        <w:t>implementasi</w:t>
      </w:r>
      <w:proofErr w:type="spellEnd"/>
      <w:r>
        <w:rPr>
          <w:rFonts w:ascii="Arial" w:hAnsi="Arial" w:cs="Arial"/>
          <w:lang w:val="en-US"/>
        </w:rPr>
        <w:t xml:space="preserve"> </w:t>
      </w:r>
      <w:proofErr w:type="spellStart"/>
      <w:r>
        <w:rPr>
          <w:rFonts w:ascii="Arial" w:hAnsi="Arial" w:cs="Arial"/>
          <w:lang w:val="en-US"/>
        </w:rPr>
        <w:t>kurikulum</w:t>
      </w:r>
      <w:proofErr w:type="spellEnd"/>
    </w:p>
    <w:p w14:paraId="0747EAB9" w14:textId="12DF7D38" w:rsidR="0032264E" w:rsidRPr="0032264E" w:rsidRDefault="0032264E" w:rsidP="0032264E">
      <w:pPr>
        <w:pStyle w:val="ListParagraph"/>
        <w:numPr>
          <w:ilvl w:val="0"/>
          <w:numId w:val="19"/>
        </w:numPr>
        <w:spacing w:line="276" w:lineRule="auto"/>
        <w:ind w:left="567" w:hanging="283"/>
        <w:jc w:val="both"/>
        <w:rPr>
          <w:rFonts w:ascii="Arial" w:hAnsi="Arial" w:cs="Arial"/>
        </w:rPr>
      </w:pPr>
      <w:proofErr w:type="spellStart"/>
      <w:r>
        <w:rPr>
          <w:rFonts w:ascii="Arial" w:hAnsi="Arial" w:cs="Arial"/>
          <w:lang w:val="en-US"/>
        </w:rPr>
        <w:t>Evaluasi</w:t>
      </w:r>
      <w:proofErr w:type="spellEnd"/>
      <w:r>
        <w:rPr>
          <w:rFonts w:ascii="Arial" w:hAnsi="Arial" w:cs="Arial"/>
          <w:lang w:val="en-US"/>
        </w:rPr>
        <w:t xml:space="preserve"> </w:t>
      </w:r>
      <w:proofErr w:type="spellStart"/>
      <w:r>
        <w:rPr>
          <w:rFonts w:ascii="Arial" w:hAnsi="Arial" w:cs="Arial"/>
          <w:lang w:val="en-US"/>
        </w:rPr>
        <w:t>kurikulum</w:t>
      </w:r>
      <w:proofErr w:type="spellEnd"/>
    </w:p>
    <w:p w14:paraId="73C869A3" w14:textId="50FFFADE" w:rsidR="00FA098C" w:rsidRPr="0032264E" w:rsidRDefault="001203E8" w:rsidP="0032264E">
      <w:pPr>
        <w:spacing w:line="276" w:lineRule="auto"/>
        <w:ind w:left="284"/>
        <w:jc w:val="both"/>
        <w:rPr>
          <w:rFonts w:ascii="Arial" w:hAnsi="Arial" w:cs="Arial"/>
        </w:rPr>
      </w:pPr>
      <w:proofErr w:type="spellStart"/>
      <w:r w:rsidRPr="0032264E">
        <w:rPr>
          <w:rFonts w:ascii="Arial" w:hAnsi="Arial" w:cs="Arial"/>
          <w:lang w:val="en-US"/>
        </w:rPr>
        <w:t>Lebih</w:t>
      </w:r>
      <w:proofErr w:type="spellEnd"/>
      <w:r w:rsidRPr="0032264E">
        <w:rPr>
          <w:rFonts w:ascii="Arial" w:hAnsi="Arial" w:cs="Arial"/>
          <w:lang w:val="en-US"/>
        </w:rPr>
        <w:t xml:space="preserve"> </w:t>
      </w:r>
      <w:proofErr w:type="spellStart"/>
      <w:r w:rsidRPr="0032264E">
        <w:rPr>
          <w:rFonts w:ascii="Arial" w:hAnsi="Arial" w:cs="Arial"/>
          <w:lang w:val="en-US"/>
        </w:rPr>
        <w:t>lanjut</w:t>
      </w:r>
      <w:proofErr w:type="spellEnd"/>
      <w:r w:rsidRPr="0032264E">
        <w:rPr>
          <w:rFonts w:ascii="Arial" w:hAnsi="Arial" w:cs="Arial"/>
          <w:lang w:val="en-US"/>
        </w:rPr>
        <w:t xml:space="preserve">, </w:t>
      </w:r>
      <w:r w:rsidR="00067160" w:rsidRPr="0032264E">
        <w:rPr>
          <w:rFonts w:ascii="Arial" w:hAnsi="Arial" w:cs="Arial"/>
        </w:rPr>
        <w:t>Fajri (2019: 37-40) menguraikan proses pengembangan kurikulum secara lengkap. Proses pengembangan kurikulum sendiri dimulai dari perencanaan dan berakhir pada evaluasi. Sebagai sebuah proses, berarti dalam pelaksanaan pengembangan kurikulum mencakup berbagai tahapan yang wajib dilaksanakan seperti yang telah dipaparkan dari Hasan (2002).</w:t>
      </w:r>
    </w:p>
    <w:p w14:paraId="439DBF48" w14:textId="77777777" w:rsidR="00864D78" w:rsidRDefault="00864D78" w:rsidP="00FA098C">
      <w:pPr>
        <w:pStyle w:val="ListParagraph"/>
        <w:spacing w:line="276" w:lineRule="auto"/>
        <w:ind w:left="284"/>
        <w:jc w:val="both"/>
        <w:rPr>
          <w:rFonts w:ascii="Arial" w:hAnsi="Arial" w:cs="Arial"/>
        </w:rPr>
      </w:pPr>
    </w:p>
    <w:p w14:paraId="6A898647" w14:textId="57391314" w:rsidR="00FA098C" w:rsidRPr="009D4C7A" w:rsidRDefault="004872AC" w:rsidP="00FA098C">
      <w:pPr>
        <w:pStyle w:val="ListParagraph"/>
        <w:spacing w:line="276" w:lineRule="auto"/>
        <w:ind w:left="284"/>
        <w:jc w:val="both"/>
        <w:rPr>
          <w:rFonts w:ascii="Arial" w:hAnsi="Arial" w:cs="Arial"/>
        </w:rPr>
      </w:pPr>
      <w:r w:rsidRPr="009D4C7A">
        <w:rPr>
          <w:rFonts w:ascii="Arial" w:hAnsi="Arial" w:cs="Arial"/>
          <w:noProof/>
        </w:rPr>
        <mc:AlternateContent>
          <mc:Choice Requires="wpg">
            <w:drawing>
              <wp:anchor distT="0" distB="0" distL="114300" distR="114300" simplePos="0" relativeHeight="251661312" behindDoc="0" locked="0" layoutInCell="1" allowOverlap="1" wp14:anchorId="4F9B643B" wp14:editId="1B70E76C">
                <wp:simplePos x="0" y="0"/>
                <wp:positionH relativeFrom="margin">
                  <wp:align>center</wp:align>
                </wp:positionH>
                <wp:positionV relativeFrom="paragraph">
                  <wp:posOffset>75999</wp:posOffset>
                </wp:positionV>
                <wp:extent cx="5592111" cy="2018923"/>
                <wp:effectExtent l="0" t="0" r="27940" b="635"/>
                <wp:wrapNone/>
                <wp:docPr id="41" name="Group 41"/>
                <wp:cNvGraphicFramePr/>
                <a:graphic xmlns:a="http://schemas.openxmlformats.org/drawingml/2006/main">
                  <a:graphicData uri="http://schemas.microsoft.com/office/word/2010/wordprocessingGroup">
                    <wpg:wgp>
                      <wpg:cNvGrpSpPr/>
                      <wpg:grpSpPr>
                        <a:xfrm>
                          <a:off x="0" y="0"/>
                          <a:ext cx="5592111" cy="2018923"/>
                          <a:chOff x="0" y="0"/>
                          <a:chExt cx="5464905" cy="2039087"/>
                        </a:xfrm>
                      </wpg:grpSpPr>
                      <wpg:grpSp>
                        <wpg:cNvPr id="39" name="Group 39"/>
                        <wpg:cNvGrpSpPr/>
                        <wpg:grpSpPr>
                          <a:xfrm>
                            <a:off x="0" y="0"/>
                            <a:ext cx="5464905" cy="2039087"/>
                            <a:chOff x="0" y="0"/>
                            <a:chExt cx="5464905" cy="2039087"/>
                          </a:xfrm>
                        </wpg:grpSpPr>
                        <wps:wsp>
                          <wps:cNvPr id="32" name="Straight Arrow Connector 32"/>
                          <wps:cNvCnPr/>
                          <wps:spPr>
                            <a:xfrm flipH="1" flipV="1">
                              <a:off x="5332200" y="246900"/>
                              <a:ext cx="3586" cy="207981"/>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grpSp>
                          <wpg:cNvPr id="38" name="Group 38"/>
                          <wpg:cNvGrpSpPr/>
                          <wpg:grpSpPr>
                            <a:xfrm>
                              <a:off x="0" y="0"/>
                              <a:ext cx="5464905" cy="2039087"/>
                              <a:chOff x="0" y="0"/>
                              <a:chExt cx="5464905" cy="2039087"/>
                            </a:xfrm>
                          </wpg:grpSpPr>
                          <wps:wsp>
                            <wps:cNvPr id="7" name="Rectangle 7"/>
                            <wps:cNvSpPr/>
                            <wps:spPr>
                              <a:xfrm>
                                <a:off x="0" y="7200"/>
                                <a:ext cx="230505" cy="173291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5234400" y="475200"/>
                                <a:ext cx="230505" cy="1265892"/>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230400" y="1461600"/>
                                <a:ext cx="4998128" cy="28135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DF2A0A" w14:textId="344A117F" w:rsidR="00FA098C" w:rsidRPr="00A13048" w:rsidRDefault="00FA098C" w:rsidP="00FA098C">
                                  <w:pPr>
                                    <w:jc w:val="center"/>
                                    <w:rPr>
                                      <w:rFonts w:ascii="Arial" w:hAnsi="Arial" w:cs="Arial"/>
                                      <w:b/>
                                      <w:bCs/>
                                      <w:sz w:val="20"/>
                                      <w:szCs w:val="20"/>
                                    </w:rPr>
                                  </w:pPr>
                                  <w:r w:rsidRPr="00A13048">
                                    <w:rPr>
                                      <w:rFonts w:ascii="Arial" w:hAnsi="Arial" w:cs="Arial"/>
                                      <w:b/>
                                      <w:bCs/>
                                      <w:sz w:val="20"/>
                                      <w:szCs w:val="20"/>
                                    </w:rPr>
                                    <w:t>E</w:t>
                                  </w:r>
                                  <w:r w:rsidRPr="00A13048">
                                    <w:rPr>
                                      <w:rFonts w:ascii="Arial" w:hAnsi="Arial" w:cs="Arial"/>
                                      <w:b/>
                                      <w:bCs/>
                                      <w:sz w:val="20"/>
                                      <w:szCs w:val="20"/>
                                    </w:rPr>
                                    <w:tab/>
                                  </w:r>
                                  <w:r w:rsidR="00E027CB">
                                    <w:rPr>
                                      <w:rFonts w:ascii="Arial" w:hAnsi="Arial" w:cs="Arial"/>
                                      <w:b/>
                                      <w:bCs/>
                                      <w:sz w:val="20"/>
                                      <w:szCs w:val="20"/>
                                    </w:rPr>
                                    <w:t xml:space="preserve">  </w:t>
                                  </w:r>
                                  <w:r w:rsidRPr="00A13048">
                                    <w:rPr>
                                      <w:rFonts w:ascii="Arial" w:hAnsi="Arial" w:cs="Arial"/>
                                      <w:b/>
                                      <w:bCs/>
                                      <w:sz w:val="20"/>
                                      <w:szCs w:val="20"/>
                                    </w:rPr>
                                    <w:t xml:space="preserve"> V</w:t>
                                  </w:r>
                                  <w:r w:rsidRPr="00A13048">
                                    <w:rPr>
                                      <w:rFonts w:ascii="Arial" w:hAnsi="Arial" w:cs="Arial"/>
                                      <w:b/>
                                      <w:bCs/>
                                      <w:sz w:val="20"/>
                                      <w:szCs w:val="20"/>
                                    </w:rPr>
                                    <w:tab/>
                                  </w:r>
                                  <w:r w:rsidR="00E027CB">
                                    <w:rPr>
                                      <w:rFonts w:ascii="Arial" w:hAnsi="Arial" w:cs="Arial"/>
                                      <w:b/>
                                      <w:bCs/>
                                      <w:sz w:val="20"/>
                                      <w:szCs w:val="20"/>
                                    </w:rPr>
                                    <w:t xml:space="preserve">  </w:t>
                                  </w:r>
                                  <w:r w:rsidRPr="00A13048">
                                    <w:rPr>
                                      <w:rFonts w:ascii="Arial" w:hAnsi="Arial" w:cs="Arial"/>
                                      <w:b/>
                                      <w:bCs/>
                                      <w:sz w:val="20"/>
                                      <w:szCs w:val="20"/>
                                    </w:rPr>
                                    <w:t xml:space="preserve"> A</w:t>
                                  </w:r>
                                  <w:r w:rsidRPr="00A13048">
                                    <w:rPr>
                                      <w:rFonts w:ascii="Arial" w:hAnsi="Arial" w:cs="Arial"/>
                                      <w:b/>
                                      <w:bCs/>
                                      <w:sz w:val="20"/>
                                      <w:szCs w:val="20"/>
                                    </w:rPr>
                                    <w:tab/>
                                  </w:r>
                                  <w:r w:rsidR="00E027CB">
                                    <w:rPr>
                                      <w:rFonts w:ascii="Arial" w:hAnsi="Arial" w:cs="Arial"/>
                                      <w:b/>
                                      <w:bCs/>
                                      <w:sz w:val="20"/>
                                      <w:szCs w:val="20"/>
                                    </w:rPr>
                                    <w:t xml:space="preserve">  </w:t>
                                  </w:r>
                                  <w:r w:rsidRPr="00A13048">
                                    <w:rPr>
                                      <w:rFonts w:ascii="Arial" w:hAnsi="Arial" w:cs="Arial"/>
                                      <w:b/>
                                      <w:bCs/>
                                      <w:sz w:val="20"/>
                                      <w:szCs w:val="20"/>
                                    </w:rPr>
                                    <w:t xml:space="preserve"> L</w:t>
                                  </w:r>
                                  <w:r w:rsidRPr="00A13048">
                                    <w:rPr>
                                      <w:rFonts w:ascii="Arial" w:hAnsi="Arial" w:cs="Arial"/>
                                      <w:b/>
                                      <w:bCs/>
                                      <w:sz w:val="20"/>
                                      <w:szCs w:val="20"/>
                                    </w:rPr>
                                    <w:tab/>
                                  </w:r>
                                  <w:r w:rsidR="00E027CB">
                                    <w:rPr>
                                      <w:rFonts w:ascii="Arial" w:hAnsi="Arial" w:cs="Arial"/>
                                      <w:b/>
                                      <w:bCs/>
                                      <w:sz w:val="20"/>
                                      <w:szCs w:val="20"/>
                                    </w:rPr>
                                    <w:t xml:space="preserve">  </w:t>
                                  </w:r>
                                  <w:r w:rsidRPr="00A13048">
                                    <w:rPr>
                                      <w:rFonts w:ascii="Arial" w:hAnsi="Arial" w:cs="Arial"/>
                                      <w:b/>
                                      <w:bCs/>
                                      <w:sz w:val="20"/>
                                      <w:szCs w:val="20"/>
                                    </w:rPr>
                                    <w:t xml:space="preserve"> U</w:t>
                                  </w:r>
                                  <w:r w:rsidRPr="00A13048">
                                    <w:rPr>
                                      <w:rFonts w:ascii="Arial" w:hAnsi="Arial" w:cs="Arial"/>
                                      <w:b/>
                                      <w:bCs/>
                                      <w:sz w:val="20"/>
                                      <w:szCs w:val="20"/>
                                    </w:rPr>
                                    <w:tab/>
                                  </w:r>
                                  <w:r w:rsidR="00E027CB">
                                    <w:rPr>
                                      <w:rFonts w:ascii="Arial" w:hAnsi="Arial" w:cs="Arial"/>
                                      <w:b/>
                                      <w:bCs/>
                                      <w:sz w:val="20"/>
                                      <w:szCs w:val="20"/>
                                    </w:rPr>
                                    <w:t xml:space="preserve">  </w:t>
                                  </w:r>
                                  <w:r w:rsidRPr="00A13048">
                                    <w:rPr>
                                      <w:rFonts w:ascii="Arial" w:hAnsi="Arial" w:cs="Arial"/>
                                      <w:b/>
                                      <w:bCs/>
                                      <w:sz w:val="20"/>
                                      <w:szCs w:val="20"/>
                                    </w:rPr>
                                    <w:t xml:space="preserve"> A</w:t>
                                  </w:r>
                                  <w:r w:rsidRPr="00A13048">
                                    <w:rPr>
                                      <w:rFonts w:ascii="Arial" w:hAnsi="Arial" w:cs="Arial"/>
                                      <w:b/>
                                      <w:bCs/>
                                      <w:sz w:val="20"/>
                                      <w:szCs w:val="20"/>
                                    </w:rPr>
                                    <w:tab/>
                                  </w:r>
                                  <w:r w:rsidR="00E027CB">
                                    <w:rPr>
                                      <w:rFonts w:ascii="Arial" w:hAnsi="Arial" w:cs="Arial"/>
                                      <w:b/>
                                      <w:bCs/>
                                      <w:sz w:val="20"/>
                                      <w:szCs w:val="20"/>
                                    </w:rPr>
                                    <w:t xml:space="preserve">  </w:t>
                                  </w:r>
                                  <w:r w:rsidRPr="00A13048">
                                    <w:rPr>
                                      <w:rFonts w:ascii="Arial" w:hAnsi="Arial" w:cs="Arial"/>
                                      <w:b/>
                                      <w:bCs/>
                                      <w:sz w:val="20"/>
                                      <w:szCs w:val="20"/>
                                    </w:rPr>
                                    <w:t xml:space="preserve"> S</w:t>
                                  </w:r>
                                  <w:r w:rsidRPr="00A13048">
                                    <w:rPr>
                                      <w:rFonts w:ascii="Arial" w:hAnsi="Arial" w:cs="Arial"/>
                                      <w:b/>
                                      <w:bCs/>
                                      <w:sz w:val="20"/>
                                      <w:szCs w:val="20"/>
                                    </w:rPr>
                                    <w:tab/>
                                  </w:r>
                                  <w:r w:rsidR="00E027CB">
                                    <w:rPr>
                                      <w:rFonts w:ascii="Arial" w:hAnsi="Arial" w:cs="Arial"/>
                                      <w:b/>
                                      <w:bCs/>
                                      <w:sz w:val="20"/>
                                      <w:szCs w:val="20"/>
                                    </w:rPr>
                                    <w:t xml:space="preserve">  </w:t>
                                  </w:r>
                                  <w:r w:rsidRPr="00A13048">
                                    <w:rPr>
                                      <w:rFonts w:ascii="Arial" w:hAnsi="Arial" w:cs="Arial"/>
                                      <w:b/>
                                      <w:bCs/>
                                      <w:sz w:val="20"/>
                                      <w:szCs w:val="20"/>
                                    </w:rPr>
                                    <w:t xml:space="preserve">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Straight Connector 14"/>
                            <wps:cNvCnPr/>
                            <wps:spPr>
                              <a:xfrm>
                                <a:off x="2397600" y="7200"/>
                                <a:ext cx="19050" cy="184785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a:off x="3765600" y="7200"/>
                                <a:ext cx="19050" cy="184785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wps:wsp>
                            <wps:cNvPr id="16" name="Oval 16"/>
                            <wps:cNvSpPr/>
                            <wps:spPr>
                              <a:xfrm>
                                <a:off x="878400" y="151200"/>
                                <a:ext cx="793750" cy="3302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41B69F" w14:textId="77777777" w:rsidR="00FA098C" w:rsidRPr="00A13048" w:rsidRDefault="00FA098C" w:rsidP="00FA098C">
                                  <w:pPr>
                                    <w:jc w:val="center"/>
                                    <w:rPr>
                                      <w:rFonts w:ascii="Arial" w:hAnsi="Arial" w:cs="Arial"/>
                                      <w:b/>
                                      <w:bCs/>
                                      <w:sz w:val="16"/>
                                      <w:szCs w:val="16"/>
                                    </w:rPr>
                                  </w:pPr>
                                  <w:r w:rsidRPr="00A13048">
                                    <w:rPr>
                                      <w:rFonts w:ascii="Arial" w:hAnsi="Arial" w:cs="Arial"/>
                                      <w:b/>
                                      <w:bCs/>
                                      <w:sz w:val="16"/>
                                      <w:szCs w:val="16"/>
                                    </w:rPr>
                                    <w:t>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2419200" y="554400"/>
                                <a:ext cx="1328956" cy="342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57DB74" w14:textId="77777777" w:rsidR="00FA098C" w:rsidRPr="00A13048" w:rsidRDefault="00FA098C" w:rsidP="00FA098C">
                                  <w:pPr>
                                    <w:jc w:val="center"/>
                                    <w:rPr>
                                      <w:rFonts w:ascii="Arial" w:hAnsi="Arial" w:cs="Arial"/>
                                      <w:b/>
                                      <w:bCs/>
                                      <w:sz w:val="16"/>
                                      <w:szCs w:val="16"/>
                                    </w:rPr>
                                  </w:pPr>
                                  <w:r w:rsidRPr="00A13048">
                                    <w:rPr>
                                      <w:rFonts w:ascii="Arial" w:hAnsi="Arial" w:cs="Arial"/>
                                      <w:b/>
                                      <w:bCs/>
                                      <w:sz w:val="16"/>
                                      <w:szCs w:val="16"/>
                                    </w:rPr>
                                    <w:t>PENGALAM</w:t>
                                  </w:r>
                                  <w:r>
                                    <w:rPr>
                                      <w:rFonts w:ascii="Arial" w:hAnsi="Arial" w:cs="Arial"/>
                                      <w:b/>
                                      <w:bCs/>
                                      <w:sz w:val="16"/>
                                      <w:szCs w:val="16"/>
                                    </w:rPr>
                                    <w:t>A</w:t>
                                  </w:r>
                                  <w:r w:rsidRPr="00A13048">
                                    <w:rPr>
                                      <w:rFonts w:ascii="Arial" w:hAnsi="Arial" w:cs="Arial"/>
                                      <w:b/>
                                      <w:bCs/>
                                      <w:sz w:val="16"/>
                                      <w:szCs w:val="16"/>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770400" y="792000"/>
                                <a:ext cx="1009650" cy="2413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8EDAFA3" w14:textId="77777777" w:rsidR="00FA098C" w:rsidRPr="00A13048" w:rsidRDefault="00FA098C" w:rsidP="00FA098C">
                                  <w:pPr>
                                    <w:jc w:val="center"/>
                                    <w:rPr>
                                      <w:rFonts w:ascii="Arial" w:hAnsi="Arial" w:cs="Arial"/>
                                      <w:b/>
                                      <w:bCs/>
                                      <w:sz w:val="16"/>
                                      <w:szCs w:val="16"/>
                                    </w:rPr>
                                  </w:pPr>
                                  <w:r w:rsidRPr="00A13048">
                                    <w:rPr>
                                      <w:rFonts w:ascii="Arial" w:hAnsi="Arial" w:cs="Arial"/>
                                      <w:b/>
                                      <w:bCs/>
                                      <w:sz w:val="16"/>
                                      <w:szCs w:val="16"/>
                                    </w:rPr>
                                    <w:t>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2584800" y="1116000"/>
                                <a:ext cx="1009650" cy="2413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B65BA3F" w14:textId="77777777" w:rsidR="00FA098C" w:rsidRPr="00A13048" w:rsidRDefault="00FA098C" w:rsidP="00FA098C">
                                  <w:pPr>
                                    <w:jc w:val="center"/>
                                    <w:rPr>
                                      <w:rFonts w:ascii="Arial" w:hAnsi="Arial" w:cs="Arial"/>
                                      <w:b/>
                                      <w:bCs/>
                                      <w:sz w:val="16"/>
                                      <w:szCs w:val="16"/>
                                    </w:rPr>
                                  </w:pPr>
                                  <w:r w:rsidRPr="00A13048">
                                    <w:rPr>
                                      <w:rFonts w:ascii="Arial" w:hAnsi="Arial" w:cs="Arial"/>
                                      <w:b/>
                                      <w:bCs/>
                                      <w:sz w:val="16"/>
                                      <w:szCs w:val="16"/>
                                    </w:rPr>
                                    <w:t>SILABUS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4255200" y="0"/>
                                <a:ext cx="1165412" cy="2413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171FFA5" w14:textId="77777777" w:rsidR="00FA098C" w:rsidRPr="00A13048" w:rsidRDefault="00FA098C" w:rsidP="00FA098C">
                                  <w:pPr>
                                    <w:jc w:val="center"/>
                                    <w:rPr>
                                      <w:rFonts w:ascii="Arial" w:hAnsi="Arial" w:cs="Arial"/>
                                      <w:b/>
                                      <w:bCs/>
                                      <w:sz w:val="16"/>
                                      <w:szCs w:val="16"/>
                                    </w:rPr>
                                  </w:pPr>
                                  <w:r w:rsidRPr="00A13048">
                                    <w:rPr>
                                      <w:rFonts w:ascii="Arial" w:hAnsi="Arial" w:cs="Arial"/>
                                      <w:b/>
                                      <w:bCs/>
                                      <w:sz w:val="16"/>
                                      <w:szCs w:val="16"/>
                                    </w:rPr>
                                    <w:t>HASIL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Straight Arrow Connector 21"/>
                            <wps:cNvCnPr/>
                            <wps:spPr>
                              <a:xfrm>
                                <a:off x="1278600" y="489600"/>
                                <a:ext cx="0" cy="2857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a:off x="3038400" y="122400"/>
                                <a:ext cx="3586" cy="419548"/>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a:off x="3031200" y="126600"/>
                                <a:ext cx="121285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flipH="1" flipV="1">
                                <a:off x="3057000" y="894900"/>
                                <a:ext cx="3586" cy="21649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a:off x="3801600" y="659400"/>
                                <a:ext cx="140208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31" name="Straight Arrow Connector 31"/>
                            <wps:cNvCnPr/>
                            <wps:spPr>
                              <a:xfrm flipH="1">
                                <a:off x="3796500" y="709800"/>
                                <a:ext cx="1387736"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1288800" y="1029600"/>
                                <a:ext cx="3586" cy="20081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4" name="Straight Arrow Connector 34"/>
                            <wps:cNvCnPr/>
                            <wps:spPr>
                              <a:xfrm flipV="1">
                                <a:off x="1288800" y="1213800"/>
                                <a:ext cx="1267758" cy="12583"/>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35" name="Text Box 35"/>
                            <wps:cNvSpPr txBox="1"/>
                            <wps:spPr>
                              <a:xfrm>
                                <a:off x="662400" y="1800000"/>
                                <a:ext cx="1296035" cy="238760"/>
                              </a:xfrm>
                              <a:prstGeom prst="rect">
                                <a:avLst/>
                              </a:prstGeom>
                              <a:solidFill>
                                <a:schemeClr val="lt1"/>
                              </a:solidFill>
                              <a:ln w="6350">
                                <a:noFill/>
                              </a:ln>
                            </wps:spPr>
                            <wps:txbx>
                              <w:txbxContent>
                                <w:p w14:paraId="45E3854C" w14:textId="77777777" w:rsidR="00FA098C" w:rsidRPr="00793FC7" w:rsidRDefault="00FA098C" w:rsidP="00FA098C">
                                  <w:pPr>
                                    <w:jc w:val="center"/>
                                    <w:rPr>
                                      <w:rFonts w:ascii="Arial" w:hAnsi="Arial" w:cs="Arial"/>
                                      <w:b/>
                                      <w:bCs/>
                                      <w:sz w:val="20"/>
                                      <w:szCs w:val="20"/>
                                    </w:rPr>
                                  </w:pPr>
                                  <w:r w:rsidRPr="00793FC7">
                                    <w:rPr>
                                      <w:rFonts w:ascii="Arial" w:hAnsi="Arial" w:cs="Arial"/>
                                      <w:b/>
                                      <w:bCs/>
                                      <w:sz w:val="20"/>
                                      <w:szCs w:val="20"/>
                                    </w:rPr>
                                    <w:t>PERENCANAAN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2455200" y="1800000"/>
                                <a:ext cx="1296099" cy="239087"/>
                              </a:xfrm>
                              <a:prstGeom prst="rect">
                                <a:avLst/>
                              </a:prstGeom>
                              <a:solidFill>
                                <a:schemeClr val="lt1"/>
                              </a:solidFill>
                              <a:ln w="6350">
                                <a:noFill/>
                              </a:ln>
                            </wps:spPr>
                            <wps:txbx>
                              <w:txbxContent>
                                <w:p w14:paraId="201F1FD5" w14:textId="77777777" w:rsidR="00FA098C" w:rsidRPr="00793FC7" w:rsidRDefault="00FA098C" w:rsidP="00FA098C">
                                  <w:pPr>
                                    <w:jc w:val="center"/>
                                    <w:rPr>
                                      <w:rFonts w:ascii="Arial" w:hAnsi="Arial" w:cs="Arial"/>
                                      <w:b/>
                                      <w:bCs/>
                                      <w:sz w:val="20"/>
                                      <w:szCs w:val="20"/>
                                    </w:rPr>
                                  </w:pPr>
                                  <w:r w:rsidRPr="00793FC7">
                                    <w:rPr>
                                      <w:rFonts w:ascii="Arial" w:hAnsi="Arial" w:cs="Arial"/>
                                      <w:b/>
                                      <w:bCs/>
                                      <w:sz w:val="20"/>
                                      <w:szCs w:val="20"/>
                                    </w:rPr>
                                    <w:t>IMPLEMENTASI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3880800" y="1800000"/>
                                <a:ext cx="1296099" cy="239087"/>
                              </a:xfrm>
                              <a:prstGeom prst="rect">
                                <a:avLst/>
                              </a:prstGeom>
                              <a:solidFill>
                                <a:schemeClr val="lt1"/>
                              </a:solidFill>
                              <a:ln w="6350">
                                <a:noFill/>
                              </a:ln>
                            </wps:spPr>
                            <wps:txbx>
                              <w:txbxContent>
                                <w:p w14:paraId="6D0CA185" w14:textId="77777777" w:rsidR="00FA098C" w:rsidRPr="00793FC7" w:rsidRDefault="00FA098C" w:rsidP="00FA098C">
                                  <w:pPr>
                                    <w:jc w:val="center"/>
                                    <w:rPr>
                                      <w:rFonts w:ascii="Arial" w:hAnsi="Arial" w:cs="Arial"/>
                                      <w:b/>
                                      <w:bCs/>
                                      <w:sz w:val="20"/>
                                      <w:szCs w:val="20"/>
                                    </w:rPr>
                                  </w:pPr>
                                  <w:r w:rsidRPr="00793FC7">
                                    <w:rPr>
                                      <w:rFonts w:ascii="Arial" w:hAnsi="Arial" w:cs="Arial"/>
                                      <w:b/>
                                      <w:bCs/>
                                      <w:sz w:val="20"/>
                                      <w:szCs w:val="20"/>
                                    </w:rPr>
                                    <w:t>EVALUASI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0" name="Star: 6 Points 40"/>
                        <wps:cNvSpPr/>
                        <wps:spPr>
                          <a:xfrm>
                            <a:off x="3031186" y="1381718"/>
                            <a:ext cx="64860" cy="73465"/>
                          </a:xfrm>
                          <a:prstGeom prst="star6">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9B643B" id="Group 41" o:spid="_x0000_s1036" style="position:absolute;left:0;text-align:left;margin-left:0;margin-top:6pt;width:440.3pt;height:158.95pt;z-index:251661312;mso-position-horizontal:center;mso-position-horizontal-relative:margin;mso-width-relative:margin;mso-height-relative:margin" coordsize="54649,203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">
                <v:group id="Group 39" o:spid="_x0000_s1037" style="position:absolute;width:54649;height:20390" coordsize="54649,20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RxoyAAAAOA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">
                  <v:shape id="Straight Arrow Connector 32" o:spid="_x0000_s1038" type="#_x0000_t32" style="position:absolute;left:53322;top:2469;width:35;height:2079;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" strokecolor="black [3200]" strokeweight="1pt">
                    <v:stroke endarrow="block" joinstyle="miter"/>
                  </v:shape>
                  <v:group id="Group 38" o:spid="_x0000_s1039" style="position:absolute;width:54649;height:20390" coordsize="54649,20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">
                    <v:rect id="Rectangle 7" o:spid="_x0000_s1040" style="position:absolute;top:72;width:2305;height:173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" fillcolor="white [3201]" strokecolor="black [3213]" strokeweight="1pt"/>
                    <v:rect id="Rectangle 12" o:spid="_x0000_s1041" style="position:absolute;left:52344;top:4752;width:2305;height:126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" fillcolor="white [3201]" strokecolor="black [3213]" strokeweight="1pt"/>
                    <v:shapetype id="_x0000_t202" coordsize="21600,21600" o:spt="202" path="m,l,21600r21600,l21600,xe">
                      <v:stroke joinstyle="miter"/>
                      <v:path gradientshapeok="t" o:connecttype="rect"/>
                    </v:shapetype>
                    <v:shape id="Text Box 13" o:spid="_x0000_s1042" type="#_x0000_t202" style="position:absolute;left:2304;top:14616;width:49981;height:2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" fillcolor="white [3201]" strokecolor="black [3213]" strokeweight="1pt">
                      <v:textbox>
                        <w:txbxContent>
                          <w:p w14:paraId="1BDF2A0A" w14:textId="344A117F" w:rsidR="00FA098C" w:rsidRPr="00A13048" w:rsidRDefault="00FA098C" w:rsidP="00FA098C">
                            <w:pPr>
                              <w:jc w:val="center"/>
                              <w:rPr>
                                <w:rFonts w:ascii="Arial" w:hAnsi="Arial" w:cs="Arial"/>
                                <w:b/>
                                <w:bCs/>
                                <w:sz w:val="20"/>
                                <w:szCs w:val="20"/>
                              </w:rPr>
                            </w:pPr>
                            <w:r w:rsidRPr="00A13048">
                              <w:rPr>
                                <w:rFonts w:ascii="Arial" w:hAnsi="Arial" w:cs="Arial"/>
                                <w:b/>
                                <w:bCs/>
                                <w:sz w:val="20"/>
                                <w:szCs w:val="20"/>
                              </w:rPr>
                              <w:t>E</w:t>
                            </w:r>
                            <w:r w:rsidRPr="00A13048">
                              <w:rPr>
                                <w:rFonts w:ascii="Arial" w:hAnsi="Arial" w:cs="Arial"/>
                                <w:b/>
                                <w:bCs/>
                                <w:sz w:val="20"/>
                                <w:szCs w:val="20"/>
                              </w:rPr>
                              <w:tab/>
                            </w:r>
                            <w:r w:rsidR="00E027CB">
                              <w:rPr>
                                <w:rFonts w:ascii="Arial" w:hAnsi="Arial" w:cs="Arial"/>
                                <w:b/>
                                <w:bCs/>
                                <w:sz w:val="20"/>
                                <w:szCs w:val="20"/>
                              </w:rPr>
                              <w:t xml:space="preserve">  </w:t>
                            </w:r>
                            <w:r w:rsidRPr="00A13048">
                              <w:rPr>
                                <w:rFonts w:ascii="Arial" w:hAnsi="Arial" w:cs="Arial"/>
                                <w:b/>
                                <w:bCs/>
                                <w:sz w:val="20"/>
                                <w:szCs w:val="20"/>
                              </w:rPr>
                              <w:t xml:space="preserve"> V</w:t>
                            </w:r>
                            <w:r w:rsidRPr="00A13048">
                              <w:rPr>
                                <w:rFonts w:ascii="Arial" w:hAnsi="Arial" w:cs="Arial"/>
                                <w:b/>
                                <w:bCs/>
                                <w:sz w:val="20"/>
                                <w:szCs w:val="20"/>
                              </w:rPr>
                              <w:tab/>
                            </w:r>
                            <w:r w:rsidR="00E027CB">
                              <w:rPr>
                                <w:rFonts w:ascii="Arial" w:hAnsi="Arial" w:cs="Arial"/>
                                <w:b/>
                                <w:bCs/>
                                <w:sz w:val="20"/>
                                <w:szCs w:val="20"/>
                              </w:rPr>
                              <w:t xml:space="preserve">  </w:t>
                            </w:r>
                            <w:r w:rsidRPr="00A13048">
                              <w:rPr>
                                <w:rFonts w:ascii="Arial" w:hAnsi="Arial" w:cs="Arial"/>
                                <w:b/>
                                <w:bCs/>
                                <w:sz w:val="20"/>
                                <w:szCs w:val="20"/>
                              </w:rPr>
                              <w:t xml:space="preserve"> A</w:t>
                            </w:r>
                            <w:r w:rsidRPr="00A13048">
                              <w:rPr>
                                <w:rFonts w:ascii="Arial" w:hAnsi="Arial" w:cs="Arial"/>
                                <w:b/>
                                <w:bCs/>
                                <w:sz w:val="20"/>
                                <w:szCs w:val="20"/>
                              </w:rPr>
                              <w:tab/>
                            </w:r>
                            <w:r w:rsidR="00E027CB">
                              <w:rPr>
                                <w:rFonts w:ascii="Arial" w:hAnsi="Arial" w:cs="Arial"/>
                                <w:b/>
                                <w:bCs/>
                                <w:sz w:val="20"/>
                                <w:szCs w:val="20"/>
                              </w:rPr>
                              <w:t xml:space="preserve">  </w:t>
                            </w:r>
                            <w:r w:rsidRPr="00A13048">
                              <w:rPr>
                                <w:rFonts w:ascii="Arial" w:hAnsi="Arial" w:cs="Arial"/>
                                <w:b/>
                                <w:bCs/>
                                <w:sz w:val="20"/>
                                <w:szCs w:val="20"/>
                              </w:rPr>
                              <w:t xml:space="preserve"> L</w:t>
                            </w:r>
                            <w:r w:rsidRPr="00A13048">
                              <w:rPr>
                                <w:rFonts w:ascii="Arial" w:hAnsi="Arial" w:cs="Arial"/>
                                <w:b/>
                                <w:bCs/>
                                <w:sz w:val="20"/>
                                <w:szCs w:val="20"/>
                              </w:rPr>
                              <w:tab/>
                            </w:r>
                            <w:r w:rsidR="00E027CB">
                              <w:rPr>
                                <w:rFonts w:ascii="Arial" w:hAnsi="Arial" w:cs="Arial"/>
                                <w:b/>
                                <w:bCs/>
                                <w:sz w:val="20"/>
                                <w:szCs w:val="20"/>
                              </w:rPr>
                              <w:t xml:space="preserve">  </w:t>
                            </w:r>
                            <w:r w:rsidRPr="00A13048">
                              <w:rPr>
                                <w:rFonts w:ascii="Arial" w:hAnsi="Arial" w:cs="Arial"/>
                                <w:b/>
                                <w:bCs/>
                                <w:sz w:val="20"/>
                                <w:szCs w:val="20"/>
                              </w:rPr>
                              <w:t xml:space="preserve"> U</w:t>
                            </w:r>
                            <w:r w:rsidRPr="00A13048">
                              <w:rPr>
                                <w:rFonts w:ascii="Arial" w:hAnsi="Arial" w:cs="Arial"/>
                                <w:b/>
                                <w:bCs/>
                                <w:sz w:val="20"/>
                                <w:szCs w:val="20"/>
                              </w:rPr>
                              <w:tab/>
                            </w:r>
                            <w:r w:rsidR="00E027CB">
                              <w:rPr>
                                <w:rFonts w:ascii="Arial" w:hAnsi="Arial" w:cs="Arial"/>
                                <w:b/>
                                <w:bCs/>
                                <w:sz w:val="20"/>
                                <w:szCs w:val="20"/>
                              </w:rPr>
                              <w:t xml:space="preserve">  </w:t>
                            </w:r>
                            <w:r w:rsidRPr="00A13048">
                              <w:rPr>
                                <w:rFonts w:ascii="Arial" w:hAnsi="Arial" w:cs="Arial"/>
                                <w:b/>
                                <w:bCs/>
                                <w:sz w:val="20"/>
                                <w:szCs w:val="20"/>
                              </w:rPr>
                              <w:t xml:space="preserve"> A</w:t>
                            </w:r>
                            <w:r w:rsidRPr="00A13048">
                              <w:rPr>
                                <w:rFonts w:ascii="Arial" w:hAnsi="Arial" w:cs="Arial"/>
                                <w:b/>
                                <w:bCs/>
                                <w:sz w:val="20"/>
                                <w:szCs w:val="20"/>
                              </w:rPr>
                              <w:tab/>
                            </w:r>
                            <w:r w:rsidR="00E027CB">
                              <w:rPr>
                                <w:rFonts w:ascii="Arial" w:hAnsi="Arial" w:cs="Arial"/>
                                <w:b/>
                                <w:bCs/>
                                <w:sz w:val="20"/>
                                <w:szCs w:val="20"/>
                              </w:rPr>
                              <w:t xml:space="preserve">  </w:t>
                            </w:r>
                            <w:r w:rsidRPr="00A13048">
                              <w:rPr>
                                <w:rFonts w:ascii="Arial" w:hAnsi="Arial" w:cs="Arial"/>
                                <w:b/>
                                <w:bCs/>
                                <w:sz w:val="20"/>
                                <w:szCs w:val="20"/>
                              </w:rPr>
                              <w:t xml:space="preserve"> S</w:t>
                            </w:r>
                            <w:r w:rsidRPr="00A13048">
                              <w:rPr>
                                <w:rFonts w:ascii="Arial" w:hAnsi="Arial" w:cs="Arial"/>
                                <w:b/>
                                <w:bCs/>
                                <w:sz w:val="20"/>
                                <w:szCs w:val="20"/>
                              </w:rPr>
                              <w:tab/>
                            </w:r>
                            <w:r w:rsidR="00E027CB">
                              <w:rPr>
                                <w:rFonts w:ascii="Arial" w:hAnsi="Arial" w:cs="Arial"/>
                                <w:b/>
                                <w:bCs/>
                                <w:sz w:val="20"/>
                                <w:szCs w:val="20"/>
                              </w:rPr>
                              <w:t xml:space="preserve">  </w:t>
                            </w:r>
                            <w:r w:rsidRPr="00A13048">
                              <w:rPr>
                                <w:rFonts w:ascii="Arial" w:hAnsi="Arial" w:cs="Arial"/>
                                <w:b/>
                                <w:bCs/>
                                <w:sz w:val="20"/>
                                <w:szCs w:val="20"/>
                              </w:rPr>
                              <w:t xml:space="preserve"> I</w:t>
                            </w:r>
                          </w:p>
                        </w:txbxContent>
                      </v:textbox>
                    </v:shape>
                    <v:line id="Straight Connector 14" o:spid="_x0000_s1043" style="position:absolute;visibility:visible;mso-wrap-style:square" from="23976,72" to="24166,185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" strokecolor="black [3200]" strokeweight="1pt">
                      <v:stroke dashstyle="dash" joinstyle="miter"/>
                    </v:line>
                    <v:line id="Straight Connector 15" o:spid="_x0000_s1044" style="position:absolute;visibility:visible;mso-wrap-style:square" from="37656,72" to="37846,185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" strokecolor="black [3200]" strokeweight="1pt">
                      <v:stroke dashstyle="dash" joinstyle="miter"/>
                    </v:line>
                    <v:oval id="Oval 16" o:spid="_x0000_s1045" style="position:absolute;left:8784;top:1512;width:793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" fillcolor="white [3201]" strokecolor="black [3213]" strokeweight="1pt">
                      <v:stroke joinstyle="miter"/>
                      <v:textbox>
                        <w:txbxContent>
                          <w:p w14:paraId="0641B69F" w14:textId="77777777" w:rsidR="00FA098C" w:rsidRPr="00A13048" w:rsidRDefault="00FA098C" w:rsidP="00FA098C">
                            <w:pPr>
                              <w:jc w:val="center"/>
                              <w:rPr>
                                <w:rFonts w:ascii="Arial" w:hAnsi="Arial" w:cs="Arial"/>
                                <w:b/>
                                <w:bCs/>
                                <w:sz w:val="16"/>
                                <w:szCs w:val="16"/>
                              </w:rPr>
                            </w:pPr>
                            <w:r w:rsidRPr="00A13048">
                              <w:rPr>
                                <w:rFonts w:ascii="Arial" w:hAnsi="Arial" w:cs="Arial"/>
                                <w:b/>
                                <w:bCs/>
                                <w:sz w:val="16"/>
                                <w:szCs w:val="16"/>
                              </w:rPr>
                              <w:t>IDE</w:t>
                            </w:r>
                          </w:p>
                        </w:txbxContent>
                      </v:textbox>
                    </v:oval>
                    <v:oval id="Oval 17" o:spid="_x0000_s1046" style="position:absolute;left:24192;top:5544;width:13289;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" fillcolor="white [3201]" strokecolor="black [3213]" strokeweight="1pt">
                      <v:stroke joinstyle="miter"/>
                      <v:textbox>
                        <w:txbxContent>
                          <w:p w14:paraId="1B57DB74" w14:textId="77777777" w:rsidR="00FA098C" w:rsidRPr="00A13048" w:rsidRDefault="00FA098C" w:rsidP="00FA098C">
                            <w:pPr>
                              <w:jc w:val="center"/>
                              <w:rPr>
                                <w:rFonts w:ascii="Arial" w:hAnsi="Arial" w:cs="Arial"/>
                                <w:b/>
                                <w:bCs/>
                                <w:sz w:val="16"/>
                                <w:szCs w:val="16"/>
                              </w:rPr>
                            </w:pPr>
                            <w:r w:rsidRPr="00A13048">
                              <w:rPr>
                                <w:rFonts w:ascii="Arial" w:hAnsi="Arial" w:cs="Arial"/>
                                <w:b/>
                                <w:bCs/>
                                <w:sz w:val="16"/>
                                <w:szCs w:val="16"/>
                              </w:rPr>
                              <w:t>PENGALAM</w:t>
                            </w:r>
                            <w:r>
                              <w:rPr>
                                <w:rFonts w:ascii="Arial" w:hAnsi="Arial" w:cs="Arial"/>
                                <w:b/>
                                <w:bCs/>
                                <w:sz w:val="16"/>
                                <w:szCs w:val="16"/>
                              </w:rPr>
                              <w:t>A</w:t>
                            </w:r>
                            <w:r w:rsidRPr="00A13048">
                              <w:rPr>
                                <w:rFonts w:ascii="Arial" w:hAnsi="Arial" w:cs="Arial"/>
                                <w:b/>
                                <w:bCs/>
                                <w:sz w:val="16"/>
                                <w:szCs w:val="16"/>
                              </w:rPr>
                              <w:t>N</w:t>
                            </w:r>
                          </w:p>
                        </w:txbxContent>
                      </v:textbox>
                    </v:oval>
                    <v:shape id="Text Box 18" o:spid="_x0000_s1047" type="#_x0000_t202" style="position:absolute;left:7704;top:7920;width:10096;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" fillcolor="white [3201]" strokecolor="black [3200]" strokeweight="1pt">
                      <v:textbox>
                        <w:txbxContent>
                          <w:p w14:paraId="28EDAFA3" w14:textId="77777777" w:rsidR="00FA098C" w:rsidRPr="00A13048" w:rsidRDefault="00FA098C" w:rsidP="00FA098C">
                            <w:pPr>
                              <w:jc w:val="center"/>
                              <w:rPr>
                                <w:rFonts w:ascii="Arial" w:hAnsi="Arial" w:cs="Arial"/>
                                <w:b/>
                                <w:bCs/>
                                <w:sz w:val="16"/>
                                <w:szCs w:val="16"/>
                              </w:rPr>
                            </w:pPr>
                            <w:r w:rsidRPr="00A13048">
                              <w:rPr>
                                <w:rFonts w:ascii="Arial" w:hAnsi="Arial" w:cs="Arial"/>
                                <w:b/>
                                <w:bCs/>
                                <w:sz w:val="16"/>
                                <w:szCs w:val="16"/>
                              </w:rPr>
                              <w:t>PROGRAM</w:t>
                            </w:r>
                          </w:p>
                        </w:txbxContent>
                      </v:textbox>
                    </v:shape>
                    <v:shape id="Text Box 19" o:spid="_x0000_s1048" type="#_x0000_t202" style="position:absolute;left:25848;top:11160;width:10096;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" fillcolor="white [3201]" strokecolor="black [3200]" strokeweight="1pt">
                      <v:textbox>
                        <w:txbxContent>
                          <w:p w14:paraId="2B65BA3F" w14:textId="77777777" w:rsidR="00FA098C" w:rsidRPr="00A13048" w:rsidRDefault="00FA098C" w:rsidP="00FA098C">
                            <w:pPr>
                              <w:jc w:val="center"/>
                              <w:rPr>
                                <w:rFonts w:ascii="Arial" w:hAnsi="Arial" w:cs="Arial"/>
                                <w:b/>
                                <w:bCs/>
                                <w:sz w:val="16"/>
                                <w:szCs w:val="16"/>
                              </w:rPr>
                            </w:pPr>
                            <w:r w:rsidRPr="00A13048">
                              <w:rPr>
                                <w:rFonts w:ascii="Arial" w:hAnsi="Arial" w:cs="Arial"/>
                                <w:b/>
                                <w:bCs/>
                                <w:sz w:val="16"/>
                                <w:szCs w:val="16"/>
                              </w:rPr>
                              <w:t>SILABUS</w:t>
                            </w:r>
                          </w:p>
                        </w:txbxContent>
                      </v:textbox>
                    </v:shape>
                    <v:shape id="Text Box 20" o:spid="_x0000_s1049" type="#_x0000_t202" style="position:absolute;left:42552;width:11654;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" fillcolor="white [3201]" strokecolor="black [3200]" strokeweight="1pt">
                      <v:textbox>
                        <w:txbxContent>
                          <w:p w14:paraId="3171FFA5" w14:textId="77777777" w:rsidR="00FA098C" w:rsidRPr="00A13048" w:rsidRDefault="00FA098C" w:rsidP="00FA098C">
                            <w:pPr>
                              <w:jc w:val="center"/>
                              <w:rPr>
                                <w:rFonts w:ascii="Arial" w:hAnsi="Arial" w:cs="Arial"/>
                                <w:b/>
                                <w:bCs/>
                                <w:sz w:val="16"/>
                                <w:szCs w:val="16"/>
                              </w:rPr>
                            </w:pPr>
                            <w:r w:rsidRPr="00A13048">
                              <w:rPr>
                                <w:rFonts w:ascii="Arial" w:hAnsi="Arial" w:cs="Arial"/>
                                <w:b/>
                                <w:bCs/>
                                <w:sz w:val="16"/>
                                <w:szCs w:val="16"/>
                              </w:rPr>
                              <w:t>HASIL</w:t>
                            </w:r>
                          </w:p>
                        </w:txbxContent>
                      </v:textbox>
                    </v:shape>
                    <v:shape id="Straight Arrow Connector 21" o:spid="_x0000_s1050" type="#_x0000_t32" style="position:absolute;left:12786;top:4896;width:0;height:285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" strokecolor="black [3200]" strokeweight="1pt">
                      <v:stroke endarrow="block" joinstyle="miter"/>
                    </v:shape>
                    <v:line id="Straight Connector 24" o:spid="_x0000_s1051" style="position:absolute;visibility:visible;mso-wrap-style:square" from="30384,1224" to="30419,5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" strokecolor="black [3200]" strokeweight="1pt">
                      <v:stroke joinstyle="miter"/>
                    </v:line>
                    <v:shape id="Straight Arrow Connector 25" o:spid="_x0000_s1052" type="#_x0000_t32" style="position:absolute;left:30312;top:1266;width:1212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" strokecolor="black [3200]" strokeweight="1pt">
                      <v:stroke endarrow="block" joinstyle="miter"/>
                    </v:shape>
                    <v:shape id="Straight Arrow Connector 26" o:spid="_x0000_s1053" type="#_x0000_t32" style="position:absolute;left:30570;top:8949;width:35;height:2164;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" strokecolor="black [3200]" strokeweight="1pt">
                      <v:stroke endarrow="block" joinstyle="miter"/>
                    </v:shape>
                    <v:shape id="Straight Arrow Connector 30" o:spid="_x0000_s1054" type="#_x0000_t32" style="position:absolute;left:38016;top:6594;width:1402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" strokecolor="black [3200]" strokeweight="1pt">
                      <v:stroke endarrow="block" joinstyle="miter"/>
                    </v:shape>
                    <v:shape id="Straight Arrow Connector 31" o:spid="_x0000_s1055" type="#_x0000_t32" style="position:absolute;left:37965;top:7098;width:13877;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" strokecolor="black [3200]" strokeweight="1pt">
                      <v:stroke endarrow="block" joinstyle="miter"/>
                    </v:shape>
                    <v:line id="Straight Connector 33" o:spid="_x0000_s1056" style="position:absolute;visibility:visible;mso-wrap-style:square" from="12888,10296" to="12923,123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" strokecolor="black [3200]" strokeweight="1pt">
                      <v:stroke joinstyle="miter"/>
                    </v:line>
                    <v:shape id="Straight Arrow Connector 34" o:spid="_x0000_s1057" type="#_x0000_t32" style="position:absolute;left:12888;top:12138;width:12677;height:12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" strokecolor="black [3200]" strokeweight="1pt">
                      <v:stroke endarrow="block" joinstyle="miter"/>
                    </v:shape>
                    <v:shape id="Text Box 35" o:spid="_x0000_s1058" type="#_x0000_t202" style="position:absolute;left:6624;top:18000;width:12960;height:23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" fillcolor="white [3201]" stroked="f" strokeweight=".5pt">
                      <v:textbox>
                        <w:txbxContent>
                          <w:p w14:paraId="45E3854C" w14:textId="77777777" w:rsidR="00FA098C" w:rsidRPr="00793FC7" w:rsidRDefault="00FA098C" w:rsidP="00FA098C">
                            <w:pPr>
                              <w:jc w:val="center"/>
                              <w:rPr>
                                <w:rFonts w:ascii="Arial" w:hAnsi="Arial" w:cs="Arial"/>
                                <w:b/>
                                <w:bCs/>
                                <w:sz w:val="20"/>
                                <w:szCs w:val="20"/>
                              </w:rPr>
                            </w:pPr>
                            <w:r w:rsidRPr="00793FC7">
                              <w:rPr>
                                <w:rFonts w:ascii="Arial" w:hAnsi="Arial" w:cs="Arial"/>
                                <w:b/>
                                <w:bCs/>
                                <w:sz w:val="20"/>
                                <w:szCs w:val="20"/>
                              </w:rPr>
                              <w:t>PERENCANAAN</w:t>
                            </w:r>
                          </w:p>
                        </w:txbxContent>
                      </v:textbox>
                    </v:shape>
                    <v:shape id="Text Box 36" o:spid="_x0000_s1059" type="#_x0000_t202" style="position:absolute;left:24552;top:18000;width:12960;height:23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" fillcolor="white [3201]" stroked="f" strokeweight=".5pt">
                      <v:textbox>
                        <w:txbxContent>
                          <w:p w14:paraId="201F1FD5" w14:textId="77777777" w:rsidR="00FA098C" w:rsidRPr="00793FC7" w:rsidRDefault="00FA098C" w:rsidP="00FA098C">
                            <w:pPr>
                              <w:jc w:val="center"/>
                              <w:rPr>
                                <w:rFonts w:ascii="Arial" w:hAnsi="Arial" w:cs="Arial"/>
                                <w:b/>
                                <w:bCs/>
                                <w:sz w:val="20"/>
                                <w:szCs w:val="20"/>
                              </w:rPr>
                            </w:pPr>
                            <w:r w:rsidRPr="00793FC7">
                              <w:rPr>
                                <w:rFonts w:ascii="Arial" w:hAnsi="Arial" w:cs="Arial"/>
                                <w:b/>
                                <w:bCs/>
                                <w:sz w:val="20"/>
                                <w:szCs w:val="20"/>
                              </w:rPr>
                              <w:t>IMPLEMENTASI</w:t>
                            </w:r>
                          </w:p>
                        </w:txbxContent>
                      </v:textbox>
                    </v:shape>
                    <v:shape id="Text Box 37" o:spid="_x0000_s1060" type="#_x0000_t202" style="position:absolute;left:38808;top:18000;width:12960;height:23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" fillcolor="white [3201]" stroked="f" strokeweight=".5pt">
                      <v:textbox>
                        <w:txbxContent>
                          <w:p w14:paraId="6D0CA185" w14:textId="77777777" w:rsidR="00FA098C" w:rsidRPr="00793FC7" w:rsidRDefault="00FA098C" w:rsidP="00FA098C">
                            <w:pPr>
                              <w:jc w:val="center"/>
                              <w:rPr>
                                <w:rFonts w:ascii="Arial" w:hAnsi="Arial" w:cs="Arial"/>
                                <w:b/>
                                <w:bCs/>
                                <w:sz w:val="20"/>
                                <w:szCs w:val="20"/>
                              </w:rPr>
                            </w:pPr>
                            <w:r w:rsidRPr="00793FC7">
                              <w:rPr>
                                <w:rFonts w:ascii="Arial" w:hAnsi="Arial" w:cs="Arial"/>
                                <w:b/>
                                <w:bCs/>
                                <w:sz w:val="20"/>
                                <w:szCs w:val="20"/>
                              </w:rPr>
                              <w:t>EVALUASI</w:t>
                            </w:r>
                          </w:p>
                        </w:txbxContent>
                      </v:textbox>
                    </v:shape>
                  </v:group>
                </v:group>
                <v:shape id="Star: 6 Points 40" o:spid="_x0000_s1061" style="position:absolute;left:30311;top:13817;width:649;height:734;visibility:visible;mso-wrap-style:square;v-text-anchor:middle" coordsize="64860,734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" path="m,18366r21620,l32430,,43240,18366r21620,l54050,36733,64860,55099r-21620,l32430,73465,21620,55099,,55099,10810,36733,,18366xe" fillcolor="black [3200]" strokecolor="black [1600]" strokeweight="1pt">
                  <v:stroke joinstyle="miter"/>
                  <v:path arrowok="t" o:connecttype="custom" o:connectlocs="0,18366;21620,18366;32430,0;43240,18366;64860,18366;54050,36733;64860,55099;43240,55099;32430,73465;21620,55099;0,55099;10810,36733;0,18366" o:connectangles="0,0,0,0,0,0,0,0,0,0,0,0,0"/>
                </v:shape>
                <w10:wrap anchorx="margin"/>
              </v:group>
            </w:pict>
          </mc:Fallback>
        </mc:AlternateContent>
      </w:r>
    </w:p>
    <w:p w14:paraId="38F13992" w14:textId="77777777" w:rsidR="00FA098C" w:rsidRPr="009D4C7A" w:rsidRDefault="00FA098C" w:rsidP="00FA098C">
      <w:pPr>
        <w:pStyle w:val="ListParagraph"/>
        <w:spacing w:line="276" w:lineRule="auto"/>
        <w:ind w:left="284"/>
        <w:jc w:val="both"/>
        <w:rPr>
          <w:rFonts w:ascii="Arial" w:hAnsi="Arial" w:cs="Arial"/>
        </w:rPr>
      </w:pPr>
    </w:p>
    <w:p w14:paraId="193A5F79" w14:textId="07623606" w:rsidR="00FA098C" w:rsidRPr="009D4C7A" w:rsidRDefault="00FA098C" w:rsidP="00FA098C">
      <w:pPr>
        <w:pStyle w:val="ListParagraph"/>
        <w:spacing w:line="276" w:lineRule="auto"/>
        <w:ind w:left="284"/>
        <w:jc w:val="both"/>
        <w:rPr>
          <w:rFonts w:ascii="Arial" w:hAnsi="Arial" w:cs="Arial"/>
        </w:rPr>
      </w:pPr>
    </w:p>
    <w:p w14:paraId="6F6D58BB" w14:textId="77777777" w:rsidR="00FA098C" w:rsidRPr="009D4C7A" w:rsidRDefault="00FA098C" w:rsidP="00FA098C">
      <w:pPr>
        <w:pStyle w:val="ListParagraph"/>
        <w:spacing w:line="276" w:lineRule="auto"/>
        <w:ind w:left="284"/>
        <w:jc w:val="both"/>
        <w:rPr>
          <w:rFonts w:ascii="Arial" w:hAnsi="Arial" w:cs="Arial"/>
        </w:rPr>
      </w:pPr>
    </w:p>
    <w:p w14:paraId="50F1EB7A" w14:textId="77777777" w:rsidR="00FA098C" w:rsidRPr="009D4C7A" w:rsidRDefault="00FA098C" w:rsidP="00FA098C">
      <w:pPr>
        <w:pStyle w:val="ListParagraph"/>
        <w:spacing w:line="276" w:lineRule="auto"/>
        <w:ind w:left="284"/>
        <w:jc w:val="both"/>
        <w:rPr>
          <w:rFonts w:ascii="Arial" w:hAnsi="Arial" w:cs="Arial"/>
        </w:rPr>
      </w:pPr>
    </w:p>
    <w:p w14:paraId="6BE396BC" w14:textId="77777777" w:rsidR="00FA098C" w:rsidRPr="009D4C7A" w:rsidRDefault="00FA098C" w:rsidP="00FA098C">
      <w:pPr>
        <w:pStyle w:val="ListParagraph"/>
        <w:spacing w:line="276" w:lineRule="auto"/>
        <w:ind w:left="284"/>
        <w:jc w:val="both"/>
        <w:rPr>
          <w:rFonts w:ascii="Arial" w:hAnsi="Arial" w:cs="Arial"/>
        </w:rPr>
      </w:pPr>
    </w:p>
    <w:p w14:paraId="151AAE53" w14:textId="1197E07E" w:rsidR="00FA098C" w:rsidRDefault="00FA098C" w:rsidP="00FA098C">
      <w:pPr>
        <w:pStyle w:val="ListParagraph"/>
        <w:spacing w:line="276" w:lineRule="auto"/>
        <w:ind w:left="284"/>
        <w:jc w:val="both"/>
        <w:rPr>
          <w:rFonts w:ascii="Arial" w:hAnsi="Arial" w:cs="Arial"/>
        </w:rPr>
      </w:pPr>
    </w:p>
    <w:p w14:paraId="0A8C036A" w14:textId="386BB17B" w:rsidR="00793FC7" w:rsidRDefault="00793FC7" w:rsidP="00FA098C">
      <w:pPr>
        <w:pStyle w:val="ListParagraph"/>
        <w:spacing w:line="276" w:lineRule="auto"/>
        <w:ind w:left="284"/>
        <w:jc w:val="both"/>
        <w:rPr>
          <w:rFonts w:ascii="Arial" w:hAnsi="Arial" w:cs="Arial"/>
        </w:rPr>
      </w:pPr>
    </w:p>
    <w:p w14:paraId="16848976" w14:textId="77777777" w:rsidR="00793FC7" w:rsidRPr="009D4C7A" w:rsidRDefault="00793FC7" w:rsidP="00FA098C">
      <w:pPr>
        <w:pStyle w:val="ListParagraph"/>
        <w:spacing w:line="276" w:lineRule="auto"/>
        <w:ind w:left="284"/>
        <w:jc w:val="both"/>
        <w:rPr>
          <w:rFonts w:ascii="Arial" w:hAnsi="Arial" w:cs="Arial"/>
        </w:rPr>
      </w:pPr>
    </w:p>
    <w:p w14:paraId="3B9E5BBA" w14:textId="77777777" w:rsidR="00FA098C" w:rsidRPr="009D4C7A" w:rsidRDefault="00FA098C" w:rsidP="00FA098C">
      <w:pPr>
        <w:pStyle w:val="ListParagraph"/>
        <w:spacing w:line="276" w:lineRule="auto"/>
        <w:ind w:left="284"/>
        <w:jc w:val="both"/>
        <w:rPr>
          <w:rFonts w:ascii="Arial" w:hAnsi="Arial" w:cs="Arial"/>
        </w:rPr>
      </w:pPr>
    </w:p>
    <w:p w14:paraId="4531C38A" w14:textId="77777777" w:rsidR="00FA098C" w:rsidRPr="009D4C7A" w:rsidRDefault="00FA098C" w:rsidP="00FA098C">
      <w:pPr>
        <w:pStyle w:val="ListParagraph"/>
        <w:spacing w:line="276" w:lineRule="auto"/>
        <w:ind w:left="284"/>
        <w:jc w:val="both"/>
        <w:rPr>
          <w:rFonts w:ascii="Arial" w:hAnsi="Arial" w:cs="Arial"/>
        </w:rPr>
      </w:pPr>
    </w:p>
    <w:p w14:paraId="59138A59" w14:textId="77777777" w:rsidR="00FA098C" w:rsidRPr="009D4C7A" w:rsidRDefault="00FA098C" w:rsidP="00FA098C">
      <w:pPr>
        <w:spacing w:line="276" w:lineRule="auto"/>
        <w:jc w:val="center"/>
        <w:rPr>
          <w:rFonts w:ascii="Arial" w:hAnsi="Arial" w:cs="Arial"/>
          <w:sz w:val="20"/>
          <w:szCs w:val="20"/>
        </w:rPr>
      </w:pPr>
      <w:r w:rsidRPr="009D4C7A">
        <w:rPr>
          <w:rFonts w:ascii="Arial" w:hAnsi="Arial" w:cs="Arial"/>
          <w:sz w:val="20"/>
          <w:szCs w:val="20"/>
        </w:rPr>
        <w:t>Gambar 2.</w:t>
      </w:r>
    </w:p>
    <w:p w14:paraId="5DAF6D4B" w14:textId="61F9998A" w:rsidR="00FA098C" w:rsidRPr="009D4C7A" w:rsidRDefault="00FA098C" w:rsidP="00FA098C">
      <w:pPr>
        <w:spacing w:line="276" w:lineRule="auto"/>
        <w:jc w:val="center"/>
        <w:rPr>
          <w:rFonts w:ascii="Arial" w:hAnsi="Arial" w:cs="Arial"/>
          <w:b/>
          <w:bCs/>
          <w:sz w:val="20"/>
          <w:szCs w:val="20"/>
        </w:rPr>
      </w:pPr>
      <w:r w:rsidRPr="009D4C7A">
        <w:rPr>
          <w:rFonts w:ascii="Arial" w:hAnsi="Arial" w:cs="Arial"/>
          <w:b/>
          <w:bCs/>
          <w:sz w:val="20"/>
          <w:szCs w:val="20"/>
        </w:rPr>
        <w:t>Proses Pengembangan Kurikulum</w:t>
      </w:r>
    </w:p>
    <w:p w14:paraId="2E00C4D7" w14:textId="6D853360" w:rsidR="00FA098C" w:rsidRDefault="00FA098C" w:rsidP="00FA098C">
      <w:pPr>
        <w:spacing w:line="276" w:lineRule="auto"/>
        <w:jc w:val="center"/>
        <w:rPr>
          <w:rFonts w:ascii="Arial" w:hAnsi="Arial" w:cs="Arial"/>
          <w:i/>
          <w:iCs/>
          <w:sz w:val="20"/>
          <w:szCs w:val="20"/>
        </w:rPr>
      </w:pPr>
      <w:r w:rsidRPr="009D4C7A">
        <w:rPr>
          <w:rFonts w:ascii="Arial" w:hAnsi="Arial" w:cs="Arial"/>
          <w:i/>
          <w:iCs/>
          <w:sz w:val="20"/>
          <w:szCs w:val="20"/>
        </w:rPr>
        <w:t>Sumber: Hasan (dalam Fajri, 2019)</w:t>
      </w:r>
    </w:p>
    <w:p w14:paraId="2A10EEB9" w14:textId="77777777" w:rsidR="00793FC7" w:rsidRPr="00793FC7" w:rsidRDefault="00793FC7" w:rsidP="00FA098C">
      <w:pPr>
        <w:spacing w:line="276" w:lineRule="auto"/>
        <w:jc w:val="center"/>
        <w:rPr>
          <w:rFonts w:ascii="Arial" w:hAnsi="Arial" w:cs="Arial"/>
          <w:i/>
          <w:iCs/>
        </w:rPr>
      </w:pPr>
    </w:p>
    <w:p w14:paraId="354C8D97" w14:textId="77777777" w:rsidR="00067160" w:rsidRPr="009D4C7A" w:rsidRDefault="00067160" w:rsidP="00067160">
      <w:pPr>
        <w:pStyle w:val="ListParagraph"/>
        <w:spacing w:line="276" w:lineRule="auto"/>
        <w:ind w:left="284" w:firstLine="283"/>
        <w:jc w:val="both"/>
        <w:rPr>
          <w:rFonts w:ascii="Arial" w:hAnsi="Arial" w:cs="Arial"/>
        </w:rPr>
      </w:pPr>
      <w:r w:rsidRPr="009D4C7A">
        <w:rPr>
          <w:rFonts w:ascii="Arial" w:hAnsi="Arial" w:cs="Arial"/>
        </w:rPr>
        <w:lastRenderedPageBreak/>
        <w:t xml:space="preserve">Gambar tersebut merepresentasikan proses pengembangan atau prosedur pengembangan kurikulum dari perencanaan, pelaksanaan, </w:t>
      </w:r>
      <w:r w:rsidRPr="009D4C7A">
        <w:rPr>
          <w:rFonts w:ascii="Arial" w:hAnsi="Arial" w:cs="Arial"/>
          <w:i/>
          <w:iCs/>
        </w:rPr>
        <w:t>monitoring</w:t>
      </w:r>
      <w:r w:rsidRPr="009D4C7A">
        <w:rPr>
          <w:rFonts w:ascii="Arial" w:hAnsi="Arial" w:cs="Arial"/>
        </w:rPr>
        <w:t>, dan evaluasi. Perencanaan kurikulum bermula dengan merumuskan d</w:t>
      </w:r>
      <w:r w:rsidRPr="009D4C7A">
        <w:rPr>
          <w:rFonts w:ascii="Arial" w:hAnsi="Arial" w:cs="Arial"/>
          <w:lang w:val="en-US"/>
        </w:rPr>
        <w:t>an</w:t>
      </w:r>
      <w:r w:rsidRPr="009D4C7A">
        <w:rPr>
          <w:rFonts w:ascii="Arial" w:hAnsi="Arial" w:cs="Arial"/>
        </w:rPr>
        <w:t xml:space="preserve"> mengembangkan ide menjadi suatu program. Ide yang termuat pada perencanaan d</w:t>
      </w:r>
      <w:proofErr w:type="spellStart"/>
      <w:r w:rsidRPr="009D4C7A">
        <w:rPr>
          <w:rFonts w:ascii="Arial" w:hAnsi="Arial" w:cs="Arial"/>
          <w:lang w:val="en-US"/>
        </w:rPr>
        <w:t>apat</w:t>
      </w:r>
      <w:proofErr w:type="spellEnd"/>
      <w:r w:rsidRPr="009D4C7A">
        <w:rPr>
          <w:rFonts w:ascii="Arial" w:hAnsi="Arial" w:cs="Arial"/>
        </w:rPr>
        <w:t xml:space="preserve"> bersumber dari kebutuhan </w:t>
      </w:r>
      <w:proofErr w:type="spellStart"/>
      <w:r w:rsidRPr="009D4C7A">
        <w:rPr>
          <w:rFonts w:ascii="Arial" w:hAnsi="Arial" w:cs="Arial"/>
          <w:i/>
          <w:iCs/>
        </w:rPr>
        <w:t>stakeholders</w:t>
      </w:r>
      <w:proofErr w:type="spellEnd"/>
      <w:r w:rsidRPr="009D4C7A">
        <w:rPr>
          <w:rFonts w:ascii="Arial" w:hAnsi="Arial" w:cs="Arial"/>
        </w:rPr>
        <w:t>, perencanaan visi, hasil evaluasi kurikulum, pandangan pakar ilmu, perkembangan era globalisasi, atau kemajuan ilmu pengetahuan dan teknologi. Berdasarkan ide tersebut kemudian dikembangkan rancangan program berbentuk dokumen dalam format silabus. Pengembangan rancangan tersebut kemudian dilanjutkan kembali pada bentuk RPP yang sedang dilaksanakan. Rencana ini memuat tahapan pembelajaran yang hendak diterapkan kepada siswa. Kemudian seusai rencana tersebut diaplikasikan, baru selanjutnya dievaluasi hingga mengetahui tingkat efektifitasnya. Hasil evaluasi tersebut menjadi pedoman dalam menyempurnakan kurikulum selanjutnya.</w:t>
      </w:r>
    </w:p>
    <w:p w14:paraId="54E0A814" w14:textId="12B4AA9B" w:rsidR="00067160" w:rsidRPr="009D4C7A" w:rsidRDefault="00067160" w:rsidP="00067160">
      <w:pPr>
        <w:pStyle w:val="ListParagraph"/>
        <w:spacing w:line="276" w:lineRule="auto"/>
        <w:ind w:left="284" w:firstLine="283"/>
        <w:jc w:val="both"/>
        <w:rPr>
          <w:rFonts w:ascii="Arial" w:hAnsi="Arial" w:cs="Arial"/>
        </w:rPr>
      </w:pPr>
      <w:r w:rsidRPr="009D4C7A">
        <w:rPr>
          <w:rFonts w:ascii="Arial" w:hAnsi="Arial" w:cs="Arial"/>
        </w:rPr>
        <w:t>Berdasarkan penjelasan tersebut secara umum proses pengembangan kurikulum mencakup dari perencanaan, implementasi, serta evaluasi. Selain itu, terdapat tahap pengembangan kurikulum apabila ditinjau dari tingkatannya.</w:t>
      </w:r>
    </w:p>
    <w:p w14:paraId="499CF962" w14:textId="77777777" w:rsidR="00067160" w:rsidRPr="009D4C7A" w:rsidRDefault="00067160" w:rsidP="00067160">
      <w:pPr>
        <w:pStyle w:val="ListParagraph"/>
        <w:numPr>
          <w:ilvl w:val="0"/>
          <w:numId w:val="14"/>
        </w:numPr>
        <w:spacing w:line="276" w:lineRule="auto"/>
        <w:ind w:left="567" w:hanging="284"/>
        <w:jc w:val="both"/>
        <w:rPr>
          <w:rFonts w:ascii="Arial" w:hAnsi="Arial" w:cs="Arial"/>
        </w:rPr>
      </w:pPr>
      <w:r w:rsidRPr="009D4C7A">
        <w:rPr>
          <w:rFonts w:ascii="Arial" w:hAnsi="Arial" w:cs="Arial"/>
        </w:rPr>
        <w:t>Pengembangan Kurikulum Tingkat Nasional</w:t>
      </w:r>
    </w:p>
    <w:p w14:paraId="2617F095" w14:textId="77777777" w:rsidR="00067160" w:rsidRPr="009D4C7A" w:rsidRDefault="00067160" w:rsidP="00067160">
      <w:pPr>
        <w:pStyle w:val="ListParagraph"/>
        <w:spacing w:line="276" w:lineRule="auto"/>
        <w:ind w:left="567"/>
        <w:jc w:val="both"/>
        <w:rPr>
          <w:rFonts w:ascii="Arial" w:hAnsi="Arial" w:cs="Arial"/>
        </w:rPr>
      </w:pPr>
      <w:proofErr w:type="spellStart"/>
      <w:r w:rsidRPr="009D4C7A">
        <w:rPr>
          <w:rFonts w:ascii="Arial" w:hAnsi="Arial" w:cs="Arial"/>
          <w:lang w:val="en-US"/>
        </w:rPr>
        <w:t>Mendiskusikan</w:t>
      </w:r>
      <w:proofErr w:type="spellEnd"/>
      <w:r w:rsidRPr="009D4C7A">
        <w:rPr>
          <w:rFonts w:ascii="Arial" w:hAnsi="Arial" w:cs="Arial"/>
          <w:lang w:val="en-US"/>
        </w:rPr>
        <w:t xml:space="preserve"> </w:t>
      </w:r>
      <w:r w:rsidRPr="009D4C7A">
        <w:rPr>
          <w:rFonts w:ascii="Arial" w:hAnsi="Arial" w:cs="Arial"/>
        </w:rPr>
        <w:t>pendidikan secara formal, informal, dan non-formal. Pengembangan di tingkat ini mampu diamati secara horizontal dan vertikal. Pengembangan kurikulum pendidikan secara horizontal, yakni dapat dilihat pada tingkatan sederajat, misalnya SD atau MI, serta program paket A. Sedang</w:t>
      </w:r>
      <w:r w:rsidRPr="009D4C7A">
        <w:rPr>
          <w:rFonts w:ascii="Arial" w:hAnsi="Arial" w:cs="Arial"/>
          <w:lang w:val="en-US"/>
        </w:rPr>
        <w:t xml:space="preserve"> </w:t>
      </w:r>
      <w:r w:rsidRPr="009D4C7A">
        <w:rPr>
          <w:rFonts w:ascii="Arial" w:hAnsi="Arial" w:cs="Arial"/>
        </w:rPr>
        <w:t>pengembangan kurikulum pendidikan secara vertikal, dilaksanakan berdasarkan tingkatan pendidikan,</w:t>
      </w:r>
      <w:r w:rsidRPr="009D4C7A">
        <w:rPr>
          <w:rFonts w:ascii="Arial" w:hAnsi="Arial" w:cs="Arial"/>
          <w:lang w:val="en-US"/>
        </w:rPr>
        <w:t xml:space="preserve"> </w:t>
      </w:r>
      <w:r w:rsidRPr="009D4C7A">
        <w:rPr>
          <w:rFonts w:ascii="Arial" w:hAnsi="Arial" w:cs="Arial"/>
        </w:rPr>
        <w:t xml:space="preserve">yakni pada jenjang terendah hingga jenjang tertinggi. </w:t>
      </w:r>
    </w:p>
    <w:p w14:paraId="7F753EA5" w14:textId="77777777" w:rsidR="00067160" w:rsidRPr="009D4C7A" w:rsidRDefault="00067160" w:rsidP="00067160">
      <w:pPr>
        <w:pStyle w:val="ListParagraph"/>
        <w:numPr>
          <w:ilvl w:val="0"/>
          <w:numId w:val="14"/>
        </w:numPr>
        <w:spacing w:line="276" w:lineRule="auto"/>
        <w:ind w:left="567"/>
        <w:jc w:val="both"/>
        <w:rPr>
          <w:rFonts w:ascii="Arial" w:hAnsi="Arial" w:cs="Arial"/>
        </w:rPr>
      </w:pPr>
      <w:r w:rsidRPr="009D4C7A">
        <w:rPr>
          <w:rFonts w:ascii="Arial" w:hAnsi="Arial" w:cs="Arial"/>
        </w:rPr>
        <w:t>Pengembangan Kurikulum Tingkat Institusi</w:t>
      </w:r>
    </w:p>
    <w:p w14:paraId="4FF13AD3" w14:textId="77777777" w:rsidR="00067160" w:rsidRPr="009D4C7A" w:rsidRDefault="00067160" w:rsidP="00067160">
      <w:pPr>
        <w:spacing w:line="276" w:lineRule="auto"/>
        <w:ind w:left="567"/>
        <w:jc w:val="both"/>
        <w:rPr>
          <w:rFonts w:ascii="Arial" w:hAnsi="Arial" w:cs="Arial"/>
        </w:rPr>
      </w:pPr>
      <w:r w:rsidRPr="009D4C7A">
        <w:rPr>
          <w:rFonts w:ascii="Arial" w:hAnsi="Arial" w:cs="Arial"/>
        </w:rPr>
        <w:t>Memiliki berbagai aktivitas</w:t>
      </w:r>
      <w:r w:rsidRPr="009D4C7A">
        <w:rPr>
          <w:rFonts w:ascii="Arial" w:hAnsi="Arial" w:cs="Arial"/>
          <w:lang w:val="en-US"/>
        </w:rPr>
        <w:t xml:space="preserve">. </w:t>
      </w:r>
      <w:r w:rsidRPr="009D4C7A">
        <w:rPr>
          <w:rFonts w:ascii="Arial" w:hAnsi="Arial" w:cs="Arial"/>
          <w:i/>
          <w:iCs/>
        </w:rPr>
        <w:t>Pertama</w:t>
      </w:r>
      <w:r w:rsidRPr="009D4C7A">
        <w:rPr>
          <w:rFonts w:ascii="Arial" w:hAnsi="Arial" w:cs="Arial"/>
        </w:rPr>
        <w:t xml:space="preserve">, mendiskusikan tujuan yang hendak diraih sekolah. </w:t>
      </w:r>
      <w:r w:rsidRPr="009D4C7A">
        <w:rPr>
          <w:rFonts w:ascii="Arial" w:hAnsi="Arial" w:cs="Arial"/>
          <w:i/>
          <w:iCs/>
        </w:rPr>
        <w:t>Kedua</w:t>
      </w:r>
      <w:r w:rsidRPr="009D4C7A">
        <w:rPr>
          <w:rFonts w:ascii="Arial" w:hAnsi="Arial" w:cs="Arial"/>
        </w:rPr>
        <w:t>, m</w:t>
      </w:r>
      <w:proofErr w:type="spellStart"/>
      <w:r w:rsidRPr="009D4C7A">
        <w:rPr>
          <w:rFonts w:ascii="Arial" w:hAnsi="Arial" w:cs="Arial"/>
          <w:lang w:val="en-US"/>
        </w:rPr>
        <w:t>enata</w:t>
      </w:r>
      <w:proofErr w:type="spellEnd"/>
      <w:r w:rsidRPr="009D4C7A">
        <w:rPr>
          <w:rFonts w:ascii="Arial" w:hAnsi="Arial" w:cs="Arial"/>
          <w:lang w:val="en-US"/>
        </w:rPr>
        <w:t xml:space="preserve"> </w:t>
      </w:r>
      <w:r w:rsidRPr="009D4C7A">
        <w:rPr>
          <w:rFonts w:ascii="Arial" w:hAnsi="Arial" w:cs="Arial"/>
        </w:rPr>
        <w:t xml:space="preserve">Standar Kompetensi Kelulusan (SKL). </w:t>
      </w:r>
      <w:r w:rsidRPr="009D4C7A">
        <w:rPr>
          <w:rFonts w:ascii="Arial" w:hAnsi="Arial" w:cs="Arial"/>
          <w:i/>
          <w:iCs/>
        </w:rPr>
        <w:t>Ketiga</w:t>
      </w:r>
      <w:r w:rsidRPr="009D4C7A">
        <w:rPr>
          <w:rFonts w:ascii="Arial" w:hAnsi="Arial" w:cs="Arial"/>
        </w:rPr>
        <w:t xml:space="preserve">, penetapan isi kurikulum secara keseluruhan. </w:t>
      </w:r>
      <w:proofErr w:type="spellStart"/>
      <w:r w:rsidRPr="009D4C7A">
        <w:rPr>
          <w:rFonts w:ascii="Arial" w:hAnsi="Arial" w:cs="Arial"/>
          <w:lang w:val="en-US"/>
        </w:rPr>
        <w:t>Lebih</w:t>
      </w:r>
      <w:proofErr w:type="spellEnd"/>
      <w:r w:rsidRPr="009D4C7A">
        <w:rPr>
          <w:rFonts w:ascii="Arial" w:hAnsi="Arial" w:cs="Arial"/>
          <w:lang w:val="en-US"/>
        </w:rPr>
        <w:t xml:space="preserve"> </w:t>
      </w:r>
      <w:proofErr w:type="spellStart"/>
      <w:r w:rsidRPr="009D4C7A">
        <w:rPr>
          <w:rFonts w:ascii="Arial" w:hAnsi="Arial" w:cs="Arial"/>
          <w:lang w:val="en-US"/>
        </w:rPr>
        <w:t>lanjut</w:t>
      </w:r>
      <w:proofErr w:type="spellEnd"/>
      <w:r w:rsidRPr="009D4C7A">
        <w:rPr>
          <w:rFonts w:ascii="Arial" w:hAnsi="Arial" w:cs="Arial"/>
          <w:lang w:val="en-US"/>
        </w:rPr>
        <w:t xml:space="preserve">, </w:t>
      </w:r>
      <w:r w:rsidRPr="009D4C7A">
        <w:rPr>
          <w:rFonts w:ascii="Arial" w:hAnsi="Arial" w:cs="Arial"/>
        </w:rPr>
        <w:t>SKL memuat rumusan kompetensi keterampilan, pengetahuan, serta sikap yang wajib diterapkan peserta didik seusai mereka mengikuti pembelajaran. Perumusan SKL disesuaikan berdasarkan jenis dan tingkatannya. SKL mengindikasikan harapan masyarakat, orang tua, pejabat pemerintah, serta pihak swasta terkait dunia pendidikan. Selain itu, SKL juga dijadikan sebagai harapan bagi dunia kerja juga jenjang pendidikan yang lebih tinggi.</w:t>
      </w:r>
    </w:p>
    <w:p w14:paraId="746A864B" w14:textId="77777777" w:rsidR="00067160" w:rsidRPr="009D4C7A" w:rsidRDefault="00067160" w:rsidP="00067160">
      <w:pPr>
        <w:pStyle w:val="ListParagraph"/>
        <w:numPr>
          <w:ilvl w:val="0"/>
          <w:numId w:val="14"/>
        </w:numPr>
        <w:spacing w:line="276" w:lineRule="auto"/>
        <w:ind w:left="567"/>
        <w:jc w:val="both"/>
        <w:rPr>
          <w:rFonts w:ascii="Arial" w:hAnsi="Arial" w:cs="Arial"/>
        </w:rPr>
      </w:pPr>
      <w:r w:rsidRPr="009D4C7A">
        <w:rPr>
          <w:rFonts w:ascii="Arial" w:hAnsi="Arial" w:cs="Arial"/>
        </w:rPr>
        <w:t>Pengembangan Kurikulum Tingkat Mata Pelajaran</w:t>
      </w:r>
    </w:p>
    <w:p w14:paraId="35AEDCB0" w14:textId="77777777" w:rsidR="00067160" w:rsidRPr="009D4C7A" w:rsidRDefault="00067160" w:rsidP="00067160">
      <w:pPr>
        <w:spacing w:line="276" w:lineRule="auto"/>
        <w:ind w:left="567"/>
        <w:jc w:val="both"/>
        <w:rPr>
          <w:rFonts w:ascii="Arial" w:hAnsi="Arial" w:cs="Arial"/>
        </w:rPr>
      </w:pPr>
      <w:r w:rsidRPr="009D4C7A">
        <w:rPr>
          <w:rFonts w:ascii="Arial" w:hAnsi="Arial" w:cs="Arial"/>
        </w:rPr>
        <w:t>Bentuk pengembangan kurikulum di tingkat mata pelajaran dikenal sebagai silabus, yang merupakan dokumen yang mencakup aktivitas pembelajaran, alokasi waktu, bentuk evaluasi, indikator pencapaian, kompetensi dasar, kompetensi inti, serta materi yang disusun pada masa peralihan semester.</w:t>
      </w:r>
    </w:p>
    <w:p w14:paraId="10552614" w14:textId="77777777" w:rsidR="00067160" w:rsidRPr="009D4C7A" w:rsidRDefault="00067160" w:rsidP="00067160">
      <w:pPr>
        <w:pStyle w:val="ListParagraph"/>
        <w:numPr>
          <w:ilvl w:val="0"/>
          <w:numId w:val="14"/>
        </w:numPr>
        <w:spacing w:line="276" w:lineRule="auto"/>
        <w:ind w:left="567"/>
        <w:jc w:val="both"/>
        <w:rPr>
          <w:rFonts w:ascii="Arial" w:hAnsi="Arial" w:cs="Arial"/>
        </w:rPr>
      </w:pPr>
      <w:r w:rsidRPr="009D4C7A">
        <w:rPr>
          <w:rFonts w:ascii="Arial" w:hAnsi="Arial" w:cs="Arial"/>
        </w:rPr>
        <w:t>Pengembangan Kurikulum Tingkat Pembelajaran di Kelas</w:t>
      </w:r>
    </w:p>
    <w:p w14:paraId="2DA29473" w14:textId="77777777" w:rsidR="00067160" w:rsidRPr="009D4C7A" w:rsidRDefault="00067160" w:rsidP="00067160">
      <w:pPr>
        <w:spacing w:line="276" w:lineRule="auto"/>
        <w:ind w:left="567"/>
        <w:jc w:val="both"/>
        <w:rPr>
          <w:rFonts w:ascii="Arial" w:hAnsi="Arial" w:cs="Arial"/>
        </w:rPr>
      </w:pPr>
      <w:r w:rsidRPr="009D4C7A">
        <w:rPr>
          <w:rFonts w:ascii="Arial" w:hAnsi="Arial" w:cs="Arial"/>
        </w:rPr>
        <w:t>Pengembangan kurikulum pada tingkat ini dilaksanakan pada bentuk RPP (Rencana Pelaksanaan Pendidikan) yang disusun oleh setiap guru atau tenaga pendidik. RPP meliputi sumber belajar yang akan diterapkan guru saat menyampaikan materi pembelajaran.</w:t>
      </w:r>
    </w:p>
    <w:p w14:paraId="5125C8AF" w14:textId="745D02EA" w:rsidR="00067160" w:rsidRDefault="00067160" w:rsidP="00067160">
      <w:pPr>
        <w:pStyle w:val="ListParagraph"/>
        <w:spacing w:line="276" w:lineRule="auto"/>
        <w:ind w:left="284" w:firstLine="283"/>
        <w:jc w:val="both"/>
        <w:rPr>
          <w:rFonts w:ascii="Arial" w:hAnsi="Arial" w:cs="Arial"/>
        </w:rPr>
      </w:pPr>
      <w:r w:rsidRPr="009D4C7A">
        <w:rPr>
          <w:rFonts w:ascii="Arial" w:hAnsi="Arial" w:cs="Arial"/>
        </w:rPr>
        <w:t xml:space="preserve">Setiap tingkatan mempunyai tugas tersendiri terhadap proses pengembangan kurikulum namun tetap berdasar pada tujuan dari pendidikan nasional. Hamalik mengungkapkan bahwasannya proses penerapan pengembangan kurikulum di Indonesia bermula dengan meninjau keperluan. Studi mengenai keperluan tersebut akan diteruskan menjadi tahap kelayakan yang kemudian berujung pada penyusunan rencana kurikulum. Rencana tersebut </w:t>
      </w:r>
      <w:r w:rsidRPr="009D4C7A">
        <w:rPr>
          <w:rFonts w:ascii="Arial" w:hAnsi="Arial" w:cs="Arial"/>
        </w:rPr>
        <w:lastRenderedPageBreak/>
        <w:t>disebut juga rancangan awal kurikulum. Rancangan tersebut diuji coba terlebih dahulu sebelum diterapkan secara menyeluruh di setiap wilayah. Seusai diterapkan secara menyeluruh, baru kemudian melaksanakan evaluasi guna meninjau tingkat keberhasilan implementasi kurikulum yang dirancang. Hasil evaluasi mampu dipergunakan saat memperbaiki kurikulum yang sudah disusun sebelumnya.</w:t>
      </w:r>
    </w:p>
    <w:p w14:paraId="3190B14D" w14:textId="429FC8D7" w:rsidR="00067160" w:rsidRPr="009D4C7A" w:rsidRDefault="002B7FEA" w:rsidP="00067160">
      <w:pPr>
        <w:pStyle w:val="ListParagraph"/>
        <w:spacing w:line="276" w:lineRule="auto"/>
        <w:ind w:left="284" w:firstLine="283"/>
        <w:jc w:val="both"/>
        <w:rPr>
          <w:rFonts w:ascii="Arial" w:hAnsi="Arial" w:cs="Arial"/>
        </w:rPr>
      </w:pPr>
      <w:proofErr w:type="spellStart"/>
      <w:r>
        <w:rPr>
          <w:rFonts w:ascii="Arial" w:hAnsi="Arial" w:cs="Arial"/>
          <w:lang w:val="en-US"/>
        </w:rPr>
        <w:t>Lebih</w:t>
      </w:r>
      <w:proofErr w:type="spellEnd"/>
      <w:r>
        <w:rPr>
          <w:rFonts w:ascii="Arial" w:hAnsi="Arial" w:cs="Arial"/>
          <w:lang w:val="en-US"/>
        </w:rPr>
        <w:t xml:space="preserve"> </w:t>
      </w:r>
      <w:proofErr w:type="spellStart"/>
      <w:r>
        <w:rPr>
          <w:rFonts w:ascii="Arial" w:hAnsi="Arial" w:cs="Arial"/>
          <w:lang w:val="en-US"/>
        </w:rPr>
        <w:t>lanjut</w:t>
      </w:r>
      <w:proofErr w:type="spellEnd"/>
      <w:r>
        <w:rPr>
          <w:rFonts w:ascii="Arial" w:hAnsi="Arial" w:cs="Arial"/>
          <w:lang w:val="en-US"/>
        </w:rPr>
        <w:t>, p</w:t>
      </w:r>
      <w:r w:rsidR="00067160" w:rsidRPr="009D4C7A">
        <w:rPr>
          <w:rFonts w:ascii="Arial" w:hAnsi="Arial" w:cs="Arial"/>
        </w:rPr>
        <w:t>rosedur pengembangan kurikulum jika ditinjau dari segi manajemen kurikulum terdiri dari pengawasan kurikulum,</w:t>
      </w:r>
      <w:r w:rsidR="00067160" w:rsidRPr="009D4C7A">
        <w:rPr>
          <w:rFonts w:ascii="Arial" w:hAnsi="Arial" w:cs="Arial"/>
          <w:lang w:val="en-US"/>
        </w:rPr>
        <w:t xml:space="preserve"> </w:t>
      </w:r>
      <w:r w:rsidR="00067160" w:rsidRPr="009D4C7A">
        <w:rPr>
          <w:rFonts w:ascii="Arial" w:hAnsi="Arial" w:cs="Arial"/>
        </w:rPr>
        <w:t>pengorganisasian kurikulum, penyusunan staf, serta perencanaan kurikulum yang dipaparkan seperti berikut:</w:t>
      </w:r>
    </w:p>
    <w:p w14:paraId="16EE94A4" w14:textId="77777777" w:rsidR="00067160" w:rsidRPr="009D4C7A" w:rsidRDefault="00067160" w:rsidP="00067160">
      <w:pPr>
        <w:pStyle w:val="ListParagraph"/>
        <w:numPr>
          <w:ilvl w:val="0"/>
          <w:numId w:val="7"/>
        </w:numPr>
        <w:spacing w:line="276" w:lineRule="auto"/>
        <w:ind w:left="567" w:hanging="283"/>
        <w:jc w:val="both"/>
        <w:rPr>
          <w:rFonts w:ascii="Arial" w:hAnsi="Arial" w:cs="Arial"/>
        </w:rPr>
      </w:pPr>
      <w:r w:rsidRPr="009D4C7A">
        <w:rPr>
          <w:rFonts w:ascii="Arial" w:hAnsi="Arial" w:cs="Arial"/>
        </w:rPr>
        <w:t>Perencanaan Kurikulum</w:t>
      </w:r>
    </w:p>
    <w:p w14:paraId="59C91DDC" w14:textId="77777777" w:rsidR="00067160" w:rsidRPr="009D4C7A" w:rsidRDefault="00067160" w:rsidP="00067160">
      <w:pPr>
        <w:pStyle w:val="ListParagraph"/>
        <w:spacing w:line="276" w:lineRule="auto"/>
        <w:ind w:left="567"/>
        <w:jc w:val="both"/>
        <w:rPr>
          <w:rFonts w:ascii="Arial" w:hAnsi="Arial" w:cs="Arial"/>
        </w:rPr>
      </w:pPr>
      <w:r w:rsidRPr="009D4C7A">
        <w:rPr>
          <w:rFonts w:ascii="Arial" w:hAnsi="Arial" w:cs="Arial"/>
        </w:rPr>
        <w:t>Perencanaan adalah sebuah proses intelektual yang mencakup pemilihan</w:t>
      </w:r>
      <w:r w:rsidRPr="009D4C7A">
        <w:rPr>
          <w:rFonts w:ascii="Arial" w:hAnsi="Arial" w:cs="Arial"/>
          <w:lang w:val="en-US"/>
        </w:rPr>
        <w:t xml:space="preserve"> </w:t>
      </w:r>
      <w:r w:rsidRPr="009D4C7A">
        <w:rPr>
          <w:rFonts w:ascii="Arial" w:hAnsi="Arial" w:cs="Arial"/>
        </w:rPr>
        <w:t>suatu keputusan. Proses ini m</w:t>
      </w:r>
      <w:proofErr w:type="spellStart"/>
      <w:r w:rsidRPr="009D4C7A">
        <w:rPr>
          <w:rFonts w:ascii="Arial" w:hAnsi="Arial" w:cs="Arial"/>
          <w:lang w:val="en-US"/>
        </w:rPr>
        <w:t>ewajibkan</w:t>
      </w:r>
      <w:proofErr w:type="spellEnd"/>
      <w:r w:rsidRPr="009D4C7A">
        <w:rPr>
          <w:rFonts w:ascii="Arial" w:hAnsi="Arial" w:cs="Arial"/>
        </w:rPr>
        <w:t xml:space="preserve"> adanya persiapan mental guna mempertimbangkan sesuatu terlebih dahulu sebelum bertindak dan menyesuaikan dengan </w:t>
      </w:r>
      <w:proofErr w:type="spellStart"/>
      <w:r w:rsidRPr="009D4C7A">
        <w:rPr>
          <w:rFonts w:ascii="Arial" w:hAnsi="Arial" w:cs="Arial"/>
        </w:rPr>
        <w:t>realita</w:t>
      </w:r>
      <w:proofErr w:type="spellEnd"/>
      <w:r w:rsidRPr="009D4C7A">
        <w:rPr>
          <w:rFonts w:ascii="Arial" w:hAnsi="Arial" w:cs="Arial"/>
        </w:rPr>
        <w:t>. Perencanaan menunjang keuntungan dalam jangka pendek terhadap sebuah organisasi guna berfokus terhadap pentingnya aktivitas serta program sekaligus dampaknya di masa depan. Adapun perencanaan yang dikategorikan sebagai “baik” meliputi 5 unsur</w:t>
      </w:r>
      <w:r w:rsidRPr="009D4C7A">
        <w:rPr>
          <w:rFonts w:ascii="Arial" w:hAnsi="Arial" w:cs="Arial"/>
          <w:lang w:val="en-US"/>
        </w:rPr>
        <w:t>,</w:t>
      </w:r>
      <w:r w:rsidRPr="009D4C7A">
        <w:rPr>
          <w:rFonts w:ascii="Arial" w:hAnsi="Arial" w:cs="Arial"/>
        </w:rPr>
        <w:t xml:space="preserve"> yakni:</w:t>
      </w:r>
    </w:p>
    <w:p w14:paraId="138B694D" w14:textId="77777777" w:rsidR="00067160" w:rsidRPr="009D4C7A" w:rsidRDefault="00067160" w:rsidP="00067160">
      <w:pPr>
        <w:pStyle w:val="ListParagraph"/>
        <w:numPr>
          <w:ilvl w:val="0"/>
          <w:numId w:val="8"/>
        </w:numPr>
        <w:spacing w:line="276" w:lineRule="auto"/>
        <w:ind w:left="851" w:hanging="284"/>
        <w:jc w:val="both"/>
        <w:rPr>
          <w:rFonts w:ascii="Arial" w:hAnsi="Arial" w:cs="Arial"/>
        </w:rPr>
      </w:pPr>
      <w:r w:rsidRPr="009D4C7A">
        <w:rPr>
          <w:rFonts w:ascii="Arial" w:hAnsi="Arial" w:cs="Arial"/>
        </w:rPr>
        <w:t xml:space="preserve">Ekonomis, mempertimbangkan </w:t>
      </w:r>
      <w:proofErr w:type="spellStart"/>
      <w:r w:rsidRPr="009D4C7A">
        <w:rPr>
          <w:rFonts w:ascii="Arial" w:hAnsi="Arial" w:cs="Arial"/>
          <w:lang w:val="en-US"/>
        </w:rPr>
        <w:t>persediaan</w:t>
      </w:r>
      <w:proofErr w:type="spellEnd"/>
      <w:r w:rsidRPr="009D4C7A">
        <w:rPr>
          <w:rFonts w:ascii="Arial" w:hAnsi="Arial" w:cs="Arial"/>
          <w:lang w:val="en-US"/>
        </w:rPr>
        <w:t xml:space="preserve"> </w:t>
      </w:r>
      <w:proofErr w:type="spellStart"/>
      <w:r w:rsidRPr="009D4C7A">
        <w:rPr>
          <w:rFonts w:ascii="Arial" w:hAnsi="Arial" w:cs="Arial"/>
          <w:lang w:val="en-US"/>
        </w:rPr>
        <w:t>sumber</w:t>
      </w:r>
      <w:proofErr w:type="spellEnd"/>
    </w:p>
    <w:p w14:paraId="6653636C" w14:textId="77777777" w:rsidR="00067160" w:rsidRPr="009D4C7A" w:rsidRDefault="00067160" w:rsidP="00067160">
      <w:pPr>
        <w:pStyle w:val="ListParagraph"/>
        <w:numPr>
          <w:ilvl w:val="0"/>
          <w:numId w:val="8"/>
        </w:numPr>
        <w:spacing w:line="276" w:lineRule="auto"/>
        <w:ind w:left="851" w:hanging="284"/>
        <w:jc w:val="both"/>
        <w:rPr>
          <w:rFonts w:ascii="Arial" w:hAnsi="Arial" w:cs="Arial"/>
        </w:rPr>
      </w:pPr>
      <w:r w:rsidRPr="009D4C7A">
        <w:rPr>
          <w:rFonts w:ascii="Arial" w:hAnsi="Arial" w:cs="Arial"/>
        </w:rPr>
        <w:t>Hierarki rencana yang fokus pada bagian terpenting</w:t>
      </w:r>
    </w:p>
    <w:p w14:paraId="281A05C5" w14:textId="77777777" w:rsidR="00067160" w:rsidRPr="009D4C7A" w:rsidRDefault="00067160" w:rsidP="00067160">
      <w:pPr>
        <w:pStyle w:val="ListParagraph"/>
        <w:numPr>
          <w:ilvl w:val="0"/>
          <w:numId w:val="8"/>
        </w:numPr>
        <w:spacing w:line="276" w:lineRule="auto"/>
        <w:ind w:left="851" w:hanging="284"/>
        <w:jc w:val="both"/>
        <w:rPr>
          <w:rFonts w:ascii="Arial" w:hAnsi="Arial" w:cs="Arial"/>
        </w:rPr>
      </w:pPr>
      <w:r w:rsidRPr="009D4C7A">
        <w:rPr>
          <w:rFonts w:ascii="Arial" w:hAnsi="Arial" w:cs="Arial"/>
        </w:rPr>
        <w:t>Komperhensif</w:t>
      </w:r>
    </w:p>
    <w:p w14:paraId="095C20C0" w14:textId="77777777" w:rsidR="00067160" w:rsidRPr="009D4C7A" w:rsidRDefault="00067160" w:rsidP="00067160">
      <w:pPr>
        <w:pStyle w:val="ListParagraph"/>
        <w:numPr>
          <w:ilvl w:val="0"/>
          <w:numId w:val="8"/>
        </w:numPr>
        <w:spacing w:line="276" w:lineRule="auto"/>
        <w:ind w:left="851" w:hanging="284"/>
        <w:jc w:val="both"/>
        <w:rPr>
          <w:rFonts w:ascii="Arial" w:hAnsi="Arial" w:cs="Arial"/>
        </w:rPr>
      </w:pPr>
      <w:r w:rsidRPr="009D4C7A">
        <w:rPr>
          <w:rFonts w:ascii="Arial" w:hAnsi="Arial" w:cs="Arial"/>
        </w:rPr>
        <w:t>Layak atau memungkinkan adanya suatu perubahan</w:t>
      </w:r>
    </w:p>
    <w:p w14:paraId="2E61127C" w14:textId="08EF9FB9" w:rsidR="00067160" w:rsidRDefault="00067160" w:rsidP="00067160">
      <w:pPr>
        <w:pStyle w:val="ListParagraph"/>
        <w:numPr>
          <w:ilvl w:val="0"/>
          <w:numId w:val="8"/>
        </w:numPr>
        <w:spacing w:line="276" w:lineRule="auto"/>
        <w:ind w:left="851" w:hanging="284"/>
        <w:jc w:val="both"/>
        <w:rPr>
          <w:rFonts w:ascii="Arial" w:hAnsi="Arial" w:cs="Arial"/>
        </w:rPr>
      </w:pPr>
      <w:proofErr w:type="spellStart"/>
      <w:r w:rsidRPr="009D4C7A">
        <w:rPr>
          <w:rFonts w:ascii="Arial" w:hAnsi="Arial" w:cs="Arial"/>
          <w:lang w:val="en-US"/>
        </w:rPr>
        <w:t>Perumusan</w:t>
      </w:r>
      <w:proofErr w:type="spellEnd"/>
      <w:r w:rsidRPr="009D4C7A">
        <w:rPr>
          <w:rFonts w:ascii="Arial" w:hAnsi="Arial" w:cs="Arial"/>
          <w:lang w:val="en-US"/>
        </w:rPr>
        <w:t xml:space="preserve"> t</w:t>
      </w:r>
      <w:r w:rsidRPr="009D4C7A">
        <w:rPr>
          <w:rFonts w:ascii="Arial" w:hAnsi="Arial" w:cs="Arial"/>
        </w:rPr>
        <w:t>ujuan secara jelas</w:t>
      </w:r>
    </w:p>
    <w:p w14:paraId="60964750" w14:textId="77777777" w:rsidR="0032264E" w:rsidRDefault="0032264E" w:rsidP="0032264E">
      <w:pPr>
        <w:pStyle w:val="ListParagraph"/>
        <w:spacing w:line="276" w:lineRule="auto"/>
        <w:ind w:left="567"/>
        <w:jc w:val="both"/>
        <w:rPr>
          <w:rFonts w:ascii="Arial" w:hAnsi="Arial" w:cs="Arial"/>
          <w:lang w:val="en-US"/>
        </w:rPr>
      </w:pPr>
      <w:proofErr w:type="spellStart"/>
      <w:r>
        <w:rPr>
          <w:rFonts w:ascii="Arial" w:hAnsi="Arial" w:cs="Arial"/>
          <w:lang w:val="en-US"/>
        </w:rPr>
        <w:t>Secara</w:t>
      </w:r>
      <w:proofErr w:type="spellEnd"/>
      <w:r>
        <w:rPr>
          <w:rFonts w:ascii="Arial" w:hAnsi="Arial" w:cs="Arial"/>
          <w:lang w:val="en-US"/>
        </w:rPr>
        <w:t xml:space="preserve"> </w:t>
      </w:r>
      <w:proofErr w:type="spellStart"/>
      <w:r>
        <w:rPr>
          <w:rFonts w:ascii="Arial" w:hAnsi="Arial" w:cs="Arial"/>
          <w:lang w:val="en-US"/>
        </w:rPr>
        <w:t>umum</w:t>
      </w:r>
      <w:proofErr w:type="spellEnd"/>
      <w:r>
        <w:rPr>
          <w:rFonts w:ascii="Arial" w:hAnsi="Arial" w:cs="Arial"/>
          <w:lang w:val="en-US"/>
        </w:rPr>
        <w:t xml:space="preserve"> </w:t>
      </w:r>
      <w:proofErr w:type="spellStart"/>
      <w:r>
        <w:rPr>
          <w:rFonts w:ascii="Arial" w:hAnsi="Arial" w:cs="Arial"/>
          <w:lang w:val="en-US"/>
        </w:rPr>
        <w:t>terdapat</w:t>
      </w:r>
      <w:proofErr w:type="spellEnd"/>
      <w:r>
        <w:rPr>
          <w:rFonts w:ascii="Arial" w:hAnsi="Arial" w:cs="Arial"/>
          <w:lang w:val="en-US"/>
        </w:rPr>
        <w:t xml:space="preserve"> </w:t>
      </w:r>
      <w:proofErr w:type="spellStart"/>
      <w:r>
        <w:rPr>
          <w:rFonts w:ascii="Arial" w:hAnsi="Arial" w:cs="Arial"/>
          <w:lang w:val="en-US"/>
        </w:rPr>
        <w:t>enam</w:t>
      </w:r>
      <w:proofErr w:type="spellEnd"/>
      <w:r>
        <w:rPr>
          <w:rFonts w:ascii="Arial" w:hAnsi="Arial" w:cs="Arial"/>
          <w:lang w:val="en-US"/>
        </w:rPr>
        <w:t xml:space="preserve"> </w:t>
      </w:r>
      <w:proofErr w:type="spellStart"/>
      <w:r>
        <w:rPr>
          <w:rFonts w:ascii="Arial" w:hAnsi="Arial" w:cs="Arial"/>
          <w:lang w:val="en-US"/>
        </w:rPr>
        <w:t>langkah</w:t>
      </w:r>
      <w:proofErr w:type="spellEnd"/>
      <w:r>
        <w:rPr>
          <w:rFonts w:ascii="Arial" w:hAnsi="Arial" w:cs="Arial"/>
          <w:lang w:val="en-US"/>
        </w:rPr>
        <w:t xml:space="preserve"> yang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ditempuh</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perencanaan</w:t>
      </w:r>
      <w:proofErr w:type="spellEnd"/>
      <w:r>
        <w:rPr>
          <w:rFonts w:ascii="Arial" w:hAnsi="Arial" w:cs="Arial"/>
          <w:lang w:val="en-US"/>
        </w:rPr>
        <w:t xml:space="preserve"> yang </w:t>
      </w:r>
      <w:proofErr w:type="spellStart"/>
      <w:r>
        <w:rPr>
          <w:rFonts w:ascii="Arial" w:hAnsi="Arial" w:cs="Arial"/>
          <w:lang w:val="en-US"/>
        </w:rPr>
        <w:t>berkaitan</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pengembangan</w:t>
      </w:r>
      <w:proofErr w:type="spellEnd"/>
      <w:r>
        <w:rPr>
          <w:rFonts w:ascii="Arial" w:hAnsi="Arial" w:cs="Arial"/>
          <w:lang w:val="en-US"/>
        </w:rPr>
        <w:t xml:space="preserve"> </w:t>
      </w:r>
      <w:proofErr w:type="spellStart"/>
      <w:r>
        <w:rPr>
          <w:rFonts w:ascii="Arial" w:hAnsi="Arial" w:cs="Arial"/>
          <w:lang w:val="en-US"/>
        </w:rPr>
        <w:t>kurikulum</w:t>
      </w:r>
      <w:proofErr w:type="spellEnd"/>
      <w:r>
        <w:rPr>
          <w:rFonts w:ascii="Arial" w:hAnsi="Arial" w:cs="Arial"/>
          <w:lang w:val="en-US"/>
        </w:rPr>
        <w:t xml:space="preserve">. </w:t>
      </w:r>
      <w:proofErr w:type="spellStart"/>
      <w:r>
        <w:rPr>
          <w:rFonts w:ascii="Arial" w:hAnsi="Arial" w:cs="Arial"/>
          <w:lang w:val="en-US"/>
        </w:rPr>
        <w:t>Humaedah</w:t>
      </w:r>
      <w:proofErr w:type="spellEnd"/>
      <w:r>
        <w:rPr>
          <w:rFonts w:ascii="Arial" w:hAnsi="Arial" w:cs="Arial"/>
          <w:lang w:val="en-US"/>
        </w:rPr>
        <w:t xml:space="preserve"> (2021: 55-56) </w:t>
      </w:r>
      <w:proofErr w:type="spellStart"/>
      <w:r>
        <w:rPr>
          <w:rFonts w:ascii="Arial" w:hAnsi="Arial" w:cs="Arial"/>
          <w:lang w:val="en-US"/>
        </w:rPr>
        <w:t>menguraikan</w:t>
      </w:r>
      <w:proofErr w:type="spellEnd"/>
      <w:r>
        <w:rPr>
          <w:rFonts w:ascii="Arial" w:hAnsi="Arial" w:cs="Arial"/>
          <w:lang w:val="en-US"/>
        </w:rPr>
        <w:t xml:space="preserve"> </w:t>
      </w:r>
      <w:proofErr w:type="spellStart"/>
      <w:r>
        <w:rPr>
          <w:rFonts w:ascii="Arial" w:hAnsi="Arial" w:cs="Arial"/>
          <w:lang w:val="en-US"/>
        </w:rPr>
        <w:t>keenam</w:t>
      </w:r>
      <w:proofErr w:type="spellEnd"/>
      <w:r>
        <w:rPr>
          <w:rFonts w:ascii="Arial" w:hAnsi="Arial" w:cs="Arial"/>
          <w:lang w:val="en-US"/>
        </w:rPr>
        <w:t xml:space="preserve"> </w:t>
      </w:r>
      <w:proofErr w:type="spellStart"/>
      <w:r>
        <w:rPr>
          <w:rFonts w:ascii="Arial" w:hAnsi="Arial" w:cs="Arial"/>
          <w:lang w:val="en-US"/>
        </w:rPr>
        <w:t>langkah</w:t>
      </w:r>
      <w:proofErr w:type="spellEnd"/>
      <w:r>
        <w:rPr>
          <w:rFonts w:ascii="Arial" w:hAnsi="Arial" w:cs="Arial"/>
          <w:lang w:val="en-US"/>
        </w:rPr>
        <w:t xml:space="preserve"> </w:t>
      </w:r>
      <w:proofErr w:type="spellStart"/>
      <w:r>
        <w:rPr>
          <w:rFonts w:ascii="Arial" w:hAnsi="Arial" w:cs="Arial"/>
          <w:lang w:val="en-US"/>
        </w:rPr>
        <w:t>tersebut</w:t>
      </w:r>
      <w:proofErr w:type="spellEnd"/>
      <w:r>
        <w:rPr>
          <w:rFonts w:ascii="Arial" w:hAnsi="Arial" w:cs="Arial"/>
          <w:lang w:val="en-US"/>
        </w:rPr>
        <w:t xml:space="preserve"> </w:t>
      </w:r>
      <w:proofErr w:type="spellStart"/>
      <w:r>
        <w:rPr>
          <w:rFonts w:ascii="Arial" w:hAnsi="Arial" w:cs="Arial"/>
          <w:lang w:val="en-US"/>
        </w:rPr>
        <w:t>sebagai</w:t>
      </w:r>
      <w:proofErr w:type="spellEnd"/>
      <w:r>
        <w:rPr>
          <w:rFonts w:ascii="Arial" w:hAnsi="Arial" w:cs="Arial"/>
          <w:lang w:val="en-US"/>
        </w:rPr>
        <w:t xml:space="preserve"> </w:t>
      </w:r>
      <w:proofErr w:type="spellStart"/>
      <w:r>
        <w:rPr>
          <w:rFonts w:ascii="Arial" w:hAnsi="Arial" w:cs="Arial"/>
          <w:lang w:val="en-US"/>
        </w:rPr>
        <w:t>berikut</w:t>
      </w:r>
      <w:proofErr w:type="spellEnd"/>
      <w:r>
        <w:rPr>
          <w:rFonts w:ascii="Arial" w:hAnsi="Arial" w:cs="Arial"/>
          <w:lang w:val="en-US"/>
        </w:rPr>
        <w:t>:</w:t>
      </w:r>
    </w:p>
    <w:p w14:paraId="003AAA39" w14:textId="77777777" w:rsidR="0032264E" w:rsidRDefault="0032264E" w:rsidP="0032264E">
      <w:pPr>
        <w:pStyle w:val="ListParagraph"/>
        <w:numPr>
          <w:ilvl w:val="0"/>
          <w:numId w:val="20"/>
        </w:numPr>
        <w:spacing w:line="276" w:lineRule="auto"/>
        <w:ind w:left="851" w:hanging="284"/>
        <w:jc w:val="both"/>
        <w:rPr>
          <w:rFonts w:ascii="Arial" w:hAnsi="Arial" w:cs="Arial"/>
          <w:lang w:val="en-US"/>
        </w:rPr>
      </w:pPr>
      <w:proofErr w:type="spellStart"/>
      <w:r>
        <w:rPr>
          <w:rFonts w:ascii="Arial" w:hAnsi="Arial" w:cs="Arial"/>
          <w:lang w:val="en-US"/>
        </w:rPr>
        <w:t>Mengidentifikasi</w:t>
      </w:r>
      <w:proofErr w:type="spellEnd"/>
      <w:r>
        <w:rPr>
          <w:rFonts w:ascii="Arial" w:hAnsi="Arial" w:cs="Arial"/>
          <w:lang w:val="en-US"/>
        </w:rPr>
        <w:t xml:space="preserve"> </w:t>
      </w:r>
      <w:proofErr w:type="spellStart"/>
      <w:r>
        <w:rPr>
          <w:rFonts w:ascii="Arial" w:hAnsi="Arial" w:cs="Arial"/>
          <w:lang w:val="en-US"/>
        </w:rPr>
        <w:t>kebutuhan</w:t>
      </w:r>
      <w:proofErr w:type="spellEnd"/>
      <w:r>
        <w:rPr>
          <w:rFonts w:ascii="Arial" w:hAnsi="Arial" w:cs="Arial"/>
          <w:lang w:val="en-US"/>
        </w:rPr>
        <w:t xml:space="preserve"> </w:t>
      </w:r>
      <w:proofErr w:type="spellStart"/>
      <w:r>
        <w:rPr>
          <w:rFonts w:ascii="Arial" w:hAnsi="Arial" w:cs="Arial"/>
          <w:lang w:val="en-US"/>
        </w:rPr>
        <w:t>pengguna</w:t>
      </w:r>
      <w:proofErr w:type="spellEnd"/>
      <w:r>
        <w:rPr>
          <w:rFonts w:ascii="Arial" w:hAnsi="Arial" w:cs="Arial"/>
          <w:lang w:val="en-US"/>
        </w:rPr>
        <w:t xml:space="preserve"> </w:t>
      </w:r>
      <w:proofErr w:type="spellStart"/>
      <w:r>
        <w:rPr>
          <w:rFonts w:ascii="Arial" w:hAnsi="Arial" w:cs="Arial"/>
          <w:lang w:val="en-US"/>
        </w:rPr>
        <w:t>pendidikan</w:t>
      </w:r>
      <w:proofErr w:type="spellEnd"/>
      <w:r>
        <w:rPr>
          <w:rFonts w:ascii="Arial" w:hAnsi="Arial" w:cs="Arial"/>
          <w:lang w:val="en-US"/>
        </w:rPr>
        <w:t xml:space="preserve"> dan </w:t>
      </w:r>
      <w:proofErr w:type="spellStart"/>
      <w:r>
        <w:rPr>
          <w:rFonts w:ascii="Arial" w:hAnsi="Arial" w:cs="Arial"/>
          <w:lang w:val="en-US"/>
        </w:rPr>
        <w:t>nilai</w:t>
      </w:r>
      <w:proofErr w:type="spellEnd"/>
      <w:r>
        <w:rPr>
          <w:rFonts w:ascii="Arial" w:hAnsi="Arial" w:cs="Arial"/>
          <w:lang w:val="en-US"/>
        </w:rPr>
        <w:t xml:space="preserve"> </w:t>
      </w:r>
      <w:proofErr w:type="spellStart"/>
      <w:r>
        <w:rPr>
          <w:rFonts w:ascii="Arial" w:hAnsi="Arial" w:cs="Arial"/>
          <w:lang w:val="en-US"/>
        </w:rPr>
        <w:t>dari</w:t>
      </w:r>
      <w:proofErr w:type="spellEnd"/>
      <w:r>
        <w:rPr>
          <w:rFonts w:ascii="Arial" w:hAnsi="Arial" w:cs="Arial"/>
          <w:lang w:val="en-US"/>
        </w:rPr>
        <w:t xml:space="preserve"> </w:t>
      </w:r>
      <w:proofErr w:type="spellStart"/>
      <w:r>
        <w:rPr>
          <w:rFonts w:ascii="Arial" w:hAnsi="Arial" w:cs="Arial"/>
          <w:lang w:val="en-US"/>
        </w:rPr>
        <w:t>suatu</w:t>
      </w:r>
      <w:proofErr w:type="spellEnd"/>
      <w:r>
        <w:rPr>
          <w:rFonts w:ascii="Arial" w:hAnsi="Arial" w:cs="Arial"/>
          <w:lang w:val="en-US"/>
        </w:rPr>
        <w:t xml:space="preserve"> </w:t>
      </w:r>
      <w:proofErr w:type="spellStart"/>
      <w:r>
        <w:rPr>
          <w:rFonts w:ascii="Arial" w:hAnsi="Arial" w:cs="Arial"/>
          <w:lang w:val="en-US"/>
        </w:rPr>
        <w:t>lembaga</w:t>
      </w:r>
      <w:proofErr w:type="spellEnd"/>
      <w:r>
        <w:rPr>
          <w:rFonts w:ascii="Arial" w:hAnsi="Arial" w:cs="Arial"/>
          <w:lang w:val="en-US"/>
        </w:rPr>
        <w:t xml:space="preserve"> </w:t>
      </w:r>
      <w:proofErr w:type="spellStart"/>
      <w:r>
        <w:rPr>
          <w:rFonts w:ascii="Arial" w:hAnsi="Arial" w:cs="Arial"/>
          <w:lang w:val="en-US"/>
        </w:rPr>
        <w:t>pendidikan</w:t>
      </w:r>
      <w:proofErr w:type="spellEnd"/>
      <w:r>
        <w:rPr>
          <w:rFonts w:ascii="Arial" w:hAnsi="Arial" w:cs="Arial"/>
          <w:lang w:val="en-US"/>
        </w:rPr>
        <w:t xml:space="preserve"> yang </w:t>
      </w:r>
      <w:proofErr w:type="spellStart"/>
      <w:r>
        <w:rPr>
          <w:rFonts w:ascii="Arial" w:hAnsi="Arial" w:cs="Arial"/>
          <w:lang w:val="en-US"/>
        </w:rPr>
        <w:t>berkaitan</w:t>
      </w:r>
      <w:proofErr w:type="spellEnd"/>
    </w:p>
    <w:p w14:paraId="65A0FE3C" w14:textId="77777777" w:rsidR="0032264E" w:rsidRDefault="0032264E" w:rsidP="0032264E">
      <w:pPr>
        <w:pStyle w:val="ListParagraph"/>
        <w:numPr>
          <w:ilvl w:val="0"/>
          <w:numId w:val="20"/>
        </w:numPr>
        <w:spacing w:line="276" w:lineRule="auto"/>
        <w:ind w:left="851" w:hanging="284"/>
        <w:jc w:val="both"/>
        <w:rPr>
          <w:rFonts w:ascii="Arial" w:hAnsi="Arial" w:cs="Arial"/>
          <w:lang w:val="en-US"/>
        </w:rPr>
      </w:pPr>
      <w:proofErr w:type="spellStart"/>
      <w:r>
        <w:rPr>
          <w:rFonts w:ascii="Arial" w:hAnsi="Arial" w:cs="Arial"/>
          <w:lang w:val="en-US"/>
        </w:rPr>
        <w:t>Penilaian</w:t>
      </w:r>
      <w:proofErr w:type="spellEnd"/>
      <w:r>
        <w:rPr>
          <w:rFonts w:ascii="Arial" w:hAnsi="Arial" w:cs="Arial"/>
          <w:lang w:val="en-US"/>
        </w:rPr>
        <w:t xml:space="preserve"> </w:t>
      </w:r>
      <w:proofErr w:type="spellStart"/>
      <w:r>
        <w:rPr>
          <w:rFonts w:ascii="Arial" w:hAnsi="Arial" w:cs="Arial"/>
          <w:lang w:val="en-US"/>
        </w:rPr>
        <w:t>terhadap</w:t>
      </w:r>
      <w:proofErr w:type="spellEnd"/>
      <w:r>
        <w:rPr>
          <w:rFonts w:ascii="Arial" w:hAnsi="Arial" w:cs="Arial"/>
          <w:lang w:val="en-US"/>
        </w:rPr>
        <w:t xml:space="preserve"> </w:t>
      </w:r>
      <w:proofErr w:type="spellStart"/>
      <w:r>
        <w:rPr>
          <w:rFonts w:ascii="Arial" w:hAnsi="Arial" w:cs="Arial"/>
          <w:lang w:val="en-US"/>
        </w:rPr>
        <w:t>kebutuhan</w:t>
      </w:r>
      <w:proofErr w:type="spellEnd"/>
      <w:r>
        <w:rPr>
          <w:rFonts w:ascii="Arial" w:hAnsi="Arial" w:cs="Arial"/>
          <w:lang w:val="en-US"/>
        </w:rPr>
        <w:t xml:space="preserve"> </w:t>
      </w:r>
      <w:proofErr w:type="spellStart"/>
      <w:r>
        <w:rPr>
          <w:rFonts w:ascii="Arial" w:hAnsi="Arial" w:cs="Arial"/>
          <w:lang w:val="en-US"/>
        </w:rPr>
        <w:t>belajar</w:t>
      </w:r>
      <w:proofErr w:type="spellEnd"/>
    </w:p>
    <w:p w14:paraId="6C46201C" w14:textId="77777777" w:rsidR="0032264E" w:rsidRDefault="0032264E" w:rsidP="0032264E">
      <w:pPr>
        <w:pStyle w:val="ListParagraph"/>
        <w:numPr>
          <w:ilvl w:val="0"/>
          <w:numId w:val="20"/>
        </w:numPr>
        <w:spacing w:line="276" w:lineRule="auto"/>
        <w:ind w:left="851" w:hanging="284"/>
        <w:jc w:val="both"/>
        <w:rPr>
          <w:rFonts w:ascii="Arial" w:hAnsi="Arial" w:cs="Arial"/>
          <w:lang w:val="en-US"/>
        </w:rPr>
      </w:pPr>
      <w:proofErr w:type="spellStart"/>
      <w:r>
        <w:rPr>
          <w:rFonts w:ascii="Arial" w:hAnsi="Arial" w:cs="Arial"/>
          <w:lang w:val="en-US"/>
        </w:rPr>
        <w:t>Menetapkan</w:t>
      </w:r>
      <w:proofErr w:type="spellEnd"/>
      <w:r>
        <w:rPr>
          <w:rFonts w:ascii="Arial" w:hAnsi="Arial" w:cs="Arial"/>
          <w:lang w:val="en-US"/>
        </w:rPr>
        <w:t xml:space="preserve"> </w:t>
      </w:r>
      <w:proofErr w:type="spellStart"/>
      <w:r>
        <w:rPr>
          <w:rFonts w:ascii="Arial" w:hAnsi="Arial" w:cs="Arial"/>
          <w:lang w:val="en-US"/>
        </w:rPr>
        <w:t>tujuan</w:t>
      </w:r>
      <w:proofErr w:type="spellEnd"/>
      <w:r>
        <w:rPr>
          <w:rFonts w:ascii="Arial" w:hAnsi="Arial" w:cs="Arial"/>
          <w:lang w:val="en-US"/>
        </w:rPr>
        <w:t xml:space="preserve"> </w:t>
      </w:r>
      <w:proofErr w:type="spellStart"/>
      <w:r>
        <w:rPr>
          <w:rFonts w:ascii="Arial" w:hAnsi="Arial" w:cs="Arial"/>
          <w:lang w:val="en-US"/>
        </w:rPr>
        <w:t>dari</w:t>
      </w:r>
      <w:proofErr w:type="spellEnd"/>
      <w:r>
        <w:rPr>
          <w:rFonts w:ascii="Arial" w:hAnsi="Arial" w:cs="Arial"/>
          <w:lang w:val="en-US"/>
        </w:rPr>
        <w:t xml:space="preserve"> </w:t>
      </w:r>
      <w:proofErr w:type="spellStart"/>
      <w:r>
        <w:rPr>
          <w:rFonts w:ascii="Arial" w:hAnsi="Arial" w:cs="Arial"/>
          <w:lang w:val="en-US"/>
        </w:rPr>
        <w:t>kurikulum</w:t>
      </w:r>
      <w:proofErr w:type="spellEnd"/>
      <w:r>
        <w:rPr>
          <w:rFonts w:ascii="Arial" w:hAnsi="Arial" w:cs="Arial"/>
          <w:lang w:val="en-US"/>
        </w:rPr>
        <w:t xml:space="preserve"> yang </w:t>
      </w:r>
      <w:proofErr w:type="spellStart"/>
      <w:r>
        <w:rPr>
          <w:rFonts w:ascii="Arial" w:hAnsi="Arial" w:cs="Arial"/>
          <w:lang w:val="en-US"/>
        </w:rPr>
        <w:t>hendak</w:t>
      </w:r>
      <w:proofErr w:type="spellEnd"/>
      <w:r>
        <w:rPr>
          <w:rFonts w:ascii="Arial" w:hAnsi="Arial" w:cs="Arial"/>
          <w:lang w:val="en-US"/>
        </w:rPr>
        <w:t xml:space="preserve"> </w:t>
      </w:r>
      <w:proofErr w:type="spellStart"/>
      <w:r>
        <w:rPr>
          <w:rFonts w:ascii="Arial" w:hAnsi="Arial" w:cs="Arial"/>
          <w:lang w:val="en-US"/>
        </w:rPr>
        <w:t>disusun</w:t>
      </w:r>
      <w:proofErr w:type="spellEnd"/>
    </w:p>
    <w:p w14:paraId="594AB201" w14:textId="77777777" w:rsidR="0032264E" w:rsidRDefault="0032264E" w:rsidP="0032264E">
      <w:pPr>
        <w:pStyle w:val="ListParagraph"/>
        <w:numPr>
          <w:ilvl w:val="0"/>
          <w:numId w:val="20"/>
        </w:numPr>
        <w:spacing w:line="276" w:lineRule="auto"/>
        <w:ind w:left="851" w:hanging="284"/>
        <w:jc w:val="both"/>
        <w:rPr>
          <w:rFonts w:ascii="Arial" w:hAnsi="Arial" w:cs="Arial"/>
          <w:lang w:val="en-US"/>
        </w:rPr>
      </w:pPr>
      <w:proofErr w:type="spellStart"/>
      <w:r>
        <w:rPr>
          <w:rFonts w:ascii="Arial" w:hAnsi="Arial" w:cs="Arial"/>
          <w:lang w:val="en-US"/>
        </w:rPr>
        <w:t>Memilih</w:t>
      </w:r>
      <w:proofErr w:type="spellEnd"/>
      <w:r>
        <w:rPr>
          <w:rFonts w:ascii="Arial" w:hAnsi="Arial" w:cs="Arial"/>
          <w:lang w:val="en-US"/>
        </w:rPr>
        <w:t xml:space="preserve"> strategi </w:t>
      </w:r>
      <w:proofErr w:type="spellStart"/>
      <w:r>
        <w:rPr>
          <w:rFonts w:ascii="Arial" w:hAnsi="Arial" w:cs="Arial"/>
          <w:lang w:val="en-US"/>
        </w:rPr>
        <w:t>pendidikan</w:t>
      </w:r>
      <w:proofErr w:type="spellEnd"/>
      <w:r>
        <w:rPr>
          <w:rFonts w:ascii="Arial" w:hAnsi="Arial" w:cs="Arial"/>
          <w:lang w:val="en-US"/>
        </w:rPr>
        <w:t xml:space="preserve"> </w:t>
      </w:r>
      <w:proofErr w:type="spellStart"/>
      <w:r>
        <w:rPr>
          <w:rFonts w:ascii="Arial" w:hAnsi="Arial" w:cs="Arial"/>
          <w:lang w:val="en-US"/>
        </w:rPr>
        <w:t>secara</w:t>
      </w:r>
      <w:proofErr w:type="spellEnd"/>
      <w:r>
        <w:rPr>
          <w:rFonts w:ascii="Arial" w:hAnsi="Arial" w:cs="Arial"/>
          <w:lang w:val="en-US"/>
        </w:rPr>
        <w:t xml:space="preserve"> </w:t>
      </w:r>
      <w:proofErr w:type="spellStart"/>
      <w:r>
        <w:rPr>
          <w:rFonts w:ascii="Arial" w:hAnsi="Arial" w:cs="Arial"/>
          <w:lang w:val="en-US"/>
        </w:rPr>
        <w:t>tepat</w:t>
      </w:r>
      <w:proofErr w:type="spellEnd"/>
    </w:p>
    <w:p w14:paraId="5F005339" w14:textId="77777777" w:rsidR="0032264E" w:rsidRDefault="0032264E" w:rsidP="0032264E">
      <w:pPr>
        <w:pStyle w:val="ListParagraph"/>
        <w:numPr>
          <w:ilvl w:val="0"/>
          <w:numId w:val="20"/>
        </w:numPr>
        <w:spacing w:line="276" w:lineRule="auto"/>
        <w:ind w:left="851" w:hanging="284"/>
        <w:jc w:val="both"/>
        <w:rPr>
          <w:rFonts w:ascii="Arial" w:hAnsi="Arial" w:cs="Arial"/>
          <w:lang w:val="en-US"/>
        </w:rPr>
      </w:pPr>
      <w:proofErr w:type="spellStart"/>
      <w:r>
        <w:rPr>
          <w:rFonts w:ascii="Arial" w:hAnsi="Arial" w:cs="Arial"/>
          <w:lang w:val="en-US"/>
        </w:rPr>
        <w:t>Mengimplementasikan</w:t>
      </w:r>
      <w:proofErr w:type="spellEnd"/>
      <w:r>
        <w:rPr>
          <w:rFonts w:ascii="Arial" w:hAnsi="Arial" w:cs="Arial"/>
          <w:lang w:val="en-US"/>
        </w:rPr>
        <w:t xml:space="preserve"> </w:t>
      </w:r>
      <w:proofErr w:type="spellStart"/>
      <w:r>
        <w:rPr>
          <w:rFonts w:ascii="Arial" w:hAnsi="Arial" w:cs="Arial"/>
          <w:lang w:val="en-US"/>
        </w:rPr>
        <w:t>kurikulum</w:t>
      </w:r>
      <w:proofErr w:type="spellEnd"/>
      <w:r>
        <w:rPr>
          <w:rFonts w:ascii="Arial" w:hAnsi="Arial" w:cs="Arial"/>
          <w:lang w:val="en-US"/>
        </w:rPr>
        <w:t xml:space="preserve"> </w:t>
      </w:r>
      <w:proofErr w:type="spellStart"/>
      <w:r>
        <w:rPr>
          <w:rFonts w:ascii="Arial" w:hAnsi="Arial" w:cs="Arial"/>
          <w:lang w:val="en-US"/>
        </w:rPr>
        <w:t>baru</w:t>
      </w:r>
      <w:proofErr w:type="spellEnd"/>
    </w:p>
    <w:p w14:paraId="6BCF238B" w14:textId="36546701" w:rsidR="0032264E" w:rsidRPr="0032264E" w:rsidRDefault="0032264E" w:rsidP="0032264E">
      <w:pPr>
        <w:pStyle w:val="ListParagraph"/>
        <w:numPr>
          <w:ilvl w:val="0"/>
          <w:numId w:val="20"/>
        </w:numPr>
        <w:spacing w:line="276" w:lineRule="auto"/>
        <w:ind w:left="851" w:hanging="284"/>
        <w:jc w:val="both"/>
        <w:rPr>
          <w:rFonts w:ascii="Arial" w:hAnsi="Arial" w:cs="Arial"/>
          <w:lang w:val="en-US"/>
        </w:rPr>
      </w:pPr>
      <w:proofErr w:type="spellStart"/>
      <w:r w:rsidRPr="0032264E">
        <w:rPr>
          <w:rFonts w:ascii="Arial" w:hAnsi="Arial" w:cs="Arial"/>
          <w:lang w:val="en-US"/>
        </w:rPr>
        <w:t>Evaluasi</w:t>
      </w:r>
      <w:proofErr w:type="spellEnd"/>
      <w:r w:rsidRPr="0032264E">
        <w:rPr>
          <w:rFonts w:ascii="Arial" w:hAnsi="Arial" w:cs="Arial"/>
          <w:lang w:val="en-US"/>
        </w:rPr>
        <w:t xml:space="preserve"> </w:t>
      </w:r>
      <w:proofErr w:type="spellStart"/>
      <w:r w:rsidRPr="0032264E">
        <w:rPr>
          <w:rFonts w:ascii="Arial" w:hAnsi="Arial" w:cs="Arial"/>
          <w:lang w:val="en-US"/>
        </w:rPr>
        <w:t>terhadap</w:t>
      </w:r>
      <w:proofErr w:type="spellEnd"/>
      <w:r w:rsidRPr="0032264E">
        <w:rPr>
          <w:rFonts w:ascii="Arial" w:hAnsi="Arial" w:cs="Arial"/>
          <w:lang w:val="en-US"/>
        </w:rPr>
        <w:t xml:space="preserve"> </w:t>
      </w:r>
      <w:proofErr w:type="spellStart"/>
      <w:r w:rsidRPr="0032264E">
        <w:rPr>
          <w:rFonts w:ascii="Arial" w:hAnsi="Arial" w:cs="Arial"/>
          <w:lang w:val="en-US"/>
        </w:rPr>
        <w:t>kurikulum</w:t>
      </w:r>
      <w:proofErr w:type="spellEnd"/>
      <w:r w:rsidRPr="0032264E">
        <w:rPr>
          <w:rFonts w:ascii="Arial" w:hAnsi="Arial" w:cs="Arial"/>
          <w:lang w:val="en-US"/>
        </w:rPr>
        <w:t xml:space="preserve"> yang </w:t>
      </w:r>
      <w:proofErr w:type="spellStart"/>
      <w:r w:rsidRPr="0032264E">
        <w:rPr>
          <w:rFonts w:ascii="Arial" w:hAnsi="Arial" w:cs="Arial"/>
          <w:lang w:val="en-US"/>
        </w:rPr>
        <w:t>telah</w:t>
      </w:r>
      <w:proofErr w:type="spellEnd"/>
      <w:r w:rsidRPr="0032264E">
        <w:rPr>
          <w:rFonts w:ascii="Arial" w:hAnsi="Arial" w:cs="Arial"/>
          <w:lang w:val="en-US"/>
        </w:rPr>
        <w:t xml:space="preserve"> </w:t>
      </w:r>
      <w:proofErr w:type="spellStart"/>
      <w:r w:rsidRPr="0032264E">
        <w:rPr>
          <w:rFonts w:ascii="Arial" w:hAnsi="Arial" w:cs="Arial"/>
          <w:lang w:val="en-US"/>
        </w:rPr>
        <w:t>diterapkan</w:t>
      </w:r>
      <w:proofErr w:type="spellEnd"/>
    </w:p>
    <w:p w14:paraId="5D0EE361" w14:textId="77777777" w:rsidR="00067160" w:rsidRPr="009D4C7A" w:rsidRDefault="00067160" w:rsidP="00067160">
      <w:pPr>
        <w:pStyle w:val="ListParagraph"/>
        <w:numPr>
          <w:ilvl w:val="0"/>
          <w:numId w:val="7"/>
        </w:numPr>
        <w:spacing w:line="276" w:lineRule="auto"/>
        <w:ind w:left="567" w:hanging="283"/>
        <w:jc w:val="both"/>
        <w:rPr>
          <w:rFonts w:ascii="Arial" w:hAnsi="Arial" w:cs="Arial"/>
        </w:rPr>
      </w:pPr>
      <w:r w:rsidRPr="009D4C7A">
        <w:rPr>
          <w:rFonts w:ascii="Arial" w:hAnsi="Arial" w:cs="Arial"/>
        </w:rPr>
        <w:t>Pengorganisasian Kurikulum</w:t>
      </w:r>
    </w:p>
    <w:p w14:paraId="1F35F341" w14:textId="77777777" w:rsidR="00067160" w:rsidRPr="009D4C7A" w:rsidRDefault="00067160" w:rsidP="00067160">
      <w:pPr>
        <w:pStyle w:val="ListParagraph"/>
        <w:spacing w:line="276" w:lineRule="auto"/>
        <w:ind w:left="567"/>
        <w:jc w:val="both"/>
        <w:rPr>
          <w:rFonts w:ascii="Arial" w:hAnsi="Arial" w:cs="Arial"/>
        </w:rPr>
      </w:pPr>
      <w:r w:rsidRPr="009D4C7A">
        <w:rPr>
          <w:rFonts w:ascii="Arial" w:hAnsi="Arial" w:cs="Arial"/>
        </w:rPr>
        <w:t>Organisasi merupakan sebuah ikatan sosial secara eksklusif maupun inklusif kepada pihak eksternal yang sudah diatur dengan mengacu kepada kehendak pimpinan maupun pihak staf administrasi yang dalam pelaksanaannya terdapat bimbingan secara teratur serta sesuai tujuan. Pengorganisasian yang sesuai dalam pengembangan kurikulum, yaitu:</w:t>
      </w:r>
    </w:p>
    <w:p w14:paraId="73C1D77B" w14:textId="77777777" w:rsidR="00067160" w:rsidRPr="009D4C7A" w:rsidRDefault="00067160" w:rsidP="00067160">
      <w:pPr>
        <w:pStyle w:val="ListParagraph"/>
        <w:numPr>
          <w:ilvl w:val="0"/>
          <w:numId w:val="9"/>
        </w:numPr>
        <w:spacing w:line="276" w:lineRule="auto"/>
        <w:ind w:left="851" w:hanging="284"/>
        <w:jc w:val="both"/>
        <w:rPr>
          <w:rFonts w:ascii="Arial" w:hAnsi="Arial" w:cs="Arial"/>
        </w:rPr>
      </w:pPr>
      <w:r w:rsidRPr="009D4C7A">
        <w:rPr>
          <w:rFonts w:ascii="Arial" w:hAnsi="Arial" w:cs="Arial"/>
        </w:rPr>
        <w:t>Organisasi perencanaan kurikulum yang dilakukan oleh sebuah tim pengembang (inovasi) kurikulum</w:t>
      </w:r>
    </w:p>
    <w:p w14:paraId="6E7485D6" w14:textId="77777777" w:rsidR="00067160" w:rsidRPr="009D4C7A" w:rsidRDefault="00067160" w:rsidP="00067160">
      <w:pPr>
        <w:pStyle w:val="ListParagraph"/>
        <w:numPr>
          <w:ilvl w:val="0"/>
          <w:numId w:val="9"/>
        </w:numPr>
        <w:spacing w:line="276" w:lineRule="auto"/>
        <w:ind w:left="851" w:hanging="284"/>
        <w:jc w:val="both"/>
        <w:rPr>
          <w:rFonts w:ascii="Arial" w:hAnsi="Arial" w:cs="Arial"/>
        </w:rPr>
      </w:pPr>
      <w:r w:rsidRPr="009D4C7A">
        <w:rPr>
          <w:rFonts w:ascii="Arial" w:hAnsi="Arial" w:cs="Arial"/>
        </w:rPr>
        <w:t xml:space="preserve">Organisasi pelaksanaan kurikulum tingkat </w:t>
      </w:r>
      <w:r w:rsidRPr="009D4C7A">
        <w:rPr>
          <w:rFonts w:ascii="Arial" w:hAnsi="Arial" w:cs="Arial"/>
          <w:lang w:val="nl-NL"/>
        </w:rPr>
        <w:t>regional</w:t>
      </w:r>
    </w:p>
    <w:p w14:paraId="073F6233" w14:textId="77777777" w:rsidR="00067160" w:rsidRPr="009D4C7A" w:rsidRDefault="00067160" w:rsidP="00067160">
      <w:pPr>
        <w:pStyle w:val="ListParagraph"/>
        <w:numPr>
          <w:ilvl w:val="0"/>
          <w:numId w:val="9"/>
        </w:numPr>
        <w:spacing w:line="276" w:lineRule="auto"/>
        <w:ind w:left="851" w:hanging="284"/>
        <w:jc w:val="both"/>
        <w:rPr>
          <w:rFonts w:ascii="Arial" w:hAnsi="Arial" w:cs="Arial"/>
        </w:rPr>
      </w:pPr>
      <w:r w:rsidRPr="009D4C7A">
        <w:rPr>
          <w:rFonts w:ascii="Arial" w:hAnsi="Arial" w:cs="Arial"/>
        </w:rPr>
        <w:t>Organisasi evaluasi kurikulum yang mencakup beragam pihak yang bersangkutan</w:t>
      </w:r>
    </w:p>
    <w:p w14:paraId="25A6F0F5" w14:textId="77777777" w:rsidR="00067160" w:rsidRPr="009D4C7A" w:rsidRDefault="00067160" w:rsidP="00067160">
      <w:pPr>
        <w:spacing w:line="276" w:lineRule="auto"/>
        <w:ind w:left="567"/>
        <w:jc w:val="both"/>
        <w:rPr>
          <w:rFonts w:ascii="Arial" w:hAnsi="Arial" w:cs="Arial"/>
        </w:rPr>
      </w:pPr>
      <w:r w:rsidRPr="009D4C7A">
        <w:rPr>
          <w:rFonts w:ascii="Arial" w:hAnsi="Arial" w:cs="Arial"/>
        </w:rPr>
        <w:t>Selain itu, pada setiap organisasi tersebut dijalankan oleh susunan pengurus berdasarkan struktur organisasi yang memiliki kewajiban tersendiri. Secara akademik, organisasi kurikulum, yakni:</w:t>
      </w:r>
    </w:p>
    <w:p w14:paraId="1076A3D9" w14:textId="77777777" w:rsidR="00067160" w:rsidRPr="009D4C7A" w:rsidRDefault="00067160" w:rsidP="00067160">
      <w:pPr>
        <w:pStyle w:val="ListParagraph"/>
        <w:numPr>
          <w:ilvl w:val="0"/>
          <w:numId w:val="10"/>
        </w:numPr>
        <w:spacing w:line="276" w:lineRule="auto"/>
        <w:ind w:left="851" w:hanging="284"/>
        <w:jc w:val="both"/>
        <w:rPr>
          <w:rFonts w:ascii="Arial" w:hAnsi="Arial" w:cs="Arial"/>
        </w:rPr>
      </w:pPr>
      <w:r w:rsidRPr="009D4C7A">
        <w:rPr>
          <w:rFonts w:ascii="Arial" w:hAnsi="Arial" w:cs="Arial"/>
        </w:rPr>
        <w:t>Kurikulum mata pelajaran yang meliputi seluruh mata pelajaran secara terpisah</w:t>
      </w:r>
    </w:p>
    <w:p w14:paraId="32788231" w14:textId="77777777" w:rsidR="00067160" w:rsidRPr="009D4C7A" w:rsidRDefault="00067160" w:rsidP="00067160">
      <w:pPr>
        <w:pStyle w:val="ListParagraph"/>
        <w:numPr>
          <w:ilvl w:val="0"/>
          <w:numId w:val="10"/>
        </w:numPr>
        <w:spacing w:line="276" w:lineRule="auto"/>
        <w:ind w:left="851" w:hanging="284"/>
        <w:jc w:val="both"/>
        <w:rPr>
          <w:rFonts w:ascii="Arial" w:hAnsi="Arial" w:cs="Arial"/>
        </w:rPr>
      </w:pPr>
      <w:r w:rsidRPr="009D4C7A">
        <w:rPr>
          <w:rFonts w:ascii="Arial" w:hAnsi="Arial" w:cs="Arial"/>
        </w:rPr>
        <w:t xml:space="preserve">Kurikulum bidang studi </w:t>
      </w:r>
      <w:proofErr w:type="spellStart"/>
      <w:r w:rsidRPr="009D4C7A">
        <w:rPr>
          <w:rFonts w:ascii="Arial" w:hAnsi="Arial" w:cs="Arial"/>
          <w:lang w:val="en-US"/>
        </w:rPr>
        <w:t>terhadap</w:t>
      </w:r>
      <w:proofErr w:type="spellEnd"/>
      <w:r w:rsidRPr="009D4C7A">
        <w:rPr>
          <w:rFonts w:ascii="Arial" w:hAnsi="Arial" w:cs="Arial"/>
          <w:lang w:val="en-US"/>
        </w:rPr>
        <w:t xml:space="preserve"> </w:t>
      </w:r>
      <w:r w:rsidRPr="009D4C7A">
        <w:rPr>
          <w:rFonts w:ascii="Arial" w:hAnsi="Arial" w:cs="Arial"/>
        </w:rPr>
        <w:t>beragam mata pelajaran yang serupa</w:t>
      </w:r>
    </w:p>
    <w:p w14:paraId="54275AC8" w14:textId="77777777" w:rsidR="00067160" w:rsidRPr="009D4C7A" w:rsidRDefault="00067160" w:rsidP="00067160">
      <w:pPr>
        <w:pStyle w:val="ListParagraph"/>
        <w:numPr>
          <w:ilvl w:val="0"/>
          <w:numId w:val="10"/>
        </w:numPr>
        <w:spacing w:line="276" w:lineRule="auto"/>
        <w:ind w:left="851" w:hanging="284"/>
        <w:jc w:val="both"/>
        <w:rPr>
          <w:rFonts w:ascii="Arial" w:hAnsi="Arial" w:cs="Arial"/>
        </w:rPr>
      </w:pPr>
      <w:r w:rsidRPr="009D4C7A">
        <w:rPr>
          <w:rFonts w:ascii="Arial" w:hAnsi="Arial" w:cs="Arial"/>
        </w:rPr>
        <w:lastRenderedPageBreak/>
        <w:t>Kurikulum integrasi yang memfokuskan kurikulum mengenai permasalahan maupun topik khusus</w:t>
      </w:r>
    </w:p>
    <w:p w14:paraId="04D2815A" w14:textId="77777777" w:rsidR="00067160" w:rsidRPr="009D4C7A" w:rsidRDefault="00067160" w:rsidP="00067160">
      <w:pPr>
        <w:pStyle w:val="ListParagraph"/>
        <w:numPr>
          <w:ilvl w:val="0"/>
          <w:numId w:val="10"/>
        </w:numPr>
        <w:spacing w:line="276" w:lineRule="auto"/>
        <w:ind w:left="851" w:hanging="284"/>
        <w:jc w:val="both"/>
        <w:rPr>
          <w:rFonts w:ascii="Arial" w:hAnsi="Arial" w:cs="Arial"/>
        </w:rPr>
      </w:pPr>
      <w:r w:rsidRPr="009D4C7A">
        <w:rPr>
          <w:rFonts w:ascii="Arial" w:hAnsi="Arial" w:cs="Arial"/>
          <w:i/>
          <w:iCs/>
        </w:rPr>
        <w:t xml:space="preserve">Core </w:t>
      </w:r>
      <w:r w:rsidRPr="009D4C7A">
        <w:rPr>
          <w:rFonts w:ascii="Arial" w:hAnsi="Arial" w:cs="Arial"/>
        </w:rPr>
        <w:t>kurikulum sebagai penyusunan kurikulum terhada</w:t>
      </w:r>
      <w:r w:rsidRPr="009D4C7A">
        <w:rPr>
          <w:rFonts w:ascii="Arial" w:hAnsi="Arial" w:cs="Arial"/>
          <w:lang w:val="en-US"/>
        </w:rPr>
        <w:t>p</w:t>
      </w:r>
      <w:r w:rsidRPr="009D4C7A">
        <w:rPr>
          <w:rFonts w:ascii="Arial" w:hAnsi="Arial" w:cs="Arial"/>
        </w:rPr>
        <w:t xml:space="preserve"> keperluan peserta didik</w:t>
      </w:r>
    </w:p>
    <w:p w14:paraId="1AB9133E" w14:textId="77777777" w:rsidR="00067160" w:rsidRPr="009D4C7A" w:rsidRDefault="00067160" w:rsidP="00067160">
      <w:pPr>
        <w:pStyle w:val="ListParagraph"/>
        <w:numPr>
          <w:ilvl w:val="0"/>
          <w:numId w:val="7"/>
        </w:numPr>
        <w:spacing w:line="276" w:lineRule="auto"/>
        <w:ind w:left="567" w:hanging="283"/>
        <w:jc w:val="both"/>
        <w:rPr>
          <w:rFonts w:ascii="Arial" w:hAnsi="Arial" w:cs="Arial"/>
        </w:rPr>
      </w:pPr>
      <w:r w:rsidRPr="009D4C7A">
        <w:rPr>
          <w:rFonts w:ascii="Arial" w:hAnsi="Arial" w:cs="Arial"/>
        </w:rPr>
        <w:t>Penyusunan Staf</w:t>
      </w:r>
    </w:p>
    <w:p w14:paraId="4923F82E" w14:textId="77777777" w:rsidR="00067160" w:rsidRPr="009D4C7A" w:rsidRDefault="00067160" w:rsidP="00067160">
      <w:pPr>
        <w:pStyle w:val="ListParagraph"/>
        <w:spacing w:line="276" w:lineRule="auto"/>
        <w:ind w:left="567"/>
        <w:jc w:val="both"/>
        <w:rPr>
          <w:rFonts w:ascii="Arial" w:hAnsi="Arial" w:cs="Arial"/>
          <w:lang w:val="en-US"/>
        </w:rPr>
      </w:pPr>
      <w:r w:rsidRPr="009D4C7A">
        <w:rPr>
          <w:rFonts w:ascii="Arial" w:hAnsi="Arial" w:cs="Arial"/>
          <w:i/>
          <w:iCs/>
        </w:rPr>
        <w:t xml:space="preserve">Staffing </w:t>
      </w:r>
      <w:r w:rsidRPr="009D4C7A">
        <w:rPr>
          <w:rFonts w:ascii="Arial" w:hAnsi="Arial" w:cs="Arial"/>
        </w:rPr>
        <w:t>merupakan fungsi yang menyediakan orang u</w:t>
      </w:r>
      <w:proofErr w:type="spellStart"/>
      <w:r w:rsidRPr="009D4C7A">
        <w:rPr>
          <w:rFonts w:ascii="Arial" w:hAnsi="Arial" w:cs="Arial"/>
          <w:lang w:val="en-US"/>
        </w:rPr>
        <w:t>ntuk</w:t>
      </w:r>
      <w:proofErr w:type="spellEnd"/>
      <w:r w:rsidRPr="009D4C7A">
        <w:rPr>
          <w:rFonts w:ascii="Arial" w:hAnsi="Arial" w:cs="Arial"/>
        </w:rPr>
        <w:t xml:space="preserve"> menerapkan sistem yang telah diorganisasikan atau direncanakan. </w:t>
      </w:r>
      <w:proofErr w:type="spellStart"/>
      <w:r w:rsidRPr="009D4C7A">
        <w:rPr>
          <w:rFonts w:ascii="Arial" w:hAnsi="Arial" w:cs="Arial"/>
          <w:i/>
          <w:iCs/>
        </w:rPr>
        <w:t>Staffing</w:t>
      </w:r>
      <w:proofErr w:type="spellEnd"/>
      <w:r w:rsidRPr="009D4C7A">
        <w:rPr>
          <w:rFonts w:ascii="Arial" w:hAnsi="Arial" w:cs="Arial"/>
          <w:i/>
          <w:iCs/>
        </w:rPr>
        <w:t xml:space="preserve"> </w:t>
      </w:r>
      <w:r w:rsidRPr="009D4C7A">
        <w:rPr>
          <w:rFonts w:ascii="Arial" w:hAnsi="Arial" w:cs="Arial"/>
        </w:rPr>
        <w:t xml:space="preserve">dilaksanakan </w:t>
      </w:r>
      <w:proofErr w:type="spellStart"/>
      <w:r w:rsidRPr="009D4C7A">
        <w:rPr>
          <w:rFonts w:ascii="Arial" w:hAnsi="Arial" w:cs="Arial"/>
        </w:rPr>
        <w:t>se</w:t>
      </w:r>
      <w:r w:rsidRPr="009D4C7A">
        <w:rPr>
          <w:rFonts w:ascii="Arial" w:hAnsi="Arial" w:cs="Arial"/>
          <w:lang w:val="en-US"/>
        </w:rPr>
        <w:t>usai</w:t>
      </w:r>
      <w:proofErr w:type="spellEnd"/>
      <w:r w:rsidRPr="009D4C7A">
        <w:rPr>
          <w:rFonts w:ascii="Arial" w:hAnsi="Arial" w:cs="Arial"/>
        </w:rPr>
        <w:t xml:space="preserve"> seluruh</w:t>
      </w:r>
      <w:r w:rsidRPr="009D4C7A">
        <w:rPr>
          <w:rFonts w:ascii="Arial" w:hAnsi="Arial" w:cs="Arial"/>
          <w:lang w:val="en-US"/>
        </w:rPr>
        <w:t xml:space="preserve"> </w:t>
      </w:r>
      <w:proofErr w:type="spellStart"/>
      <w:r w:rsidRPr="009D4C7A">
        <w:rPr>
          <w:rFonts w:ascii="Arial" w:hAnsi="Arial" w:cs="Arial"/>
          <w:lang w:val="en-US"/>
        </w:rPr>
        <w:t>penetapan</w:t>
      </w:r>
      <w:proofErr w:type="spellEnd"/>
      <w:r w:rsidRPr="009D4C7A">
        <w:rPr>
          <w:rFonts w:ascii="Arial" w:hAnsi="Arial" w:cs="Arial"/>
        </w:rPr>
        <w:t xml:space="preserve"> tugas</w:t>
      </w:r>
      <w:r w:rsidRPr="009D4C7A">
        <w:rPr>
          <w:rFonts w:ascii="Arial" w:hAnsi="Arial" w:cs="Arial"/>
          <w:lang w:val="en-US"/>
        </w:rPr>
        <w:t xml:space="preserve">. </w:t>
      </w:r>
      <w:r w:rsidRPr="009D4C7A">
        <w:rPr>
          <w:rFonts w:ascii="Arial" w:hAnsi="Arial" w:cs="Arial"/>
        </w:rPr>
        <w:t xml:space="preserve">Adapun </w:t>
      </w:r>
      <w:proofErr w:type="spellStart"/>
      <w:r w:rsidRPr="009D4C7A">
        <w:rPr>
          <w:rFonts w:ascii="Arial" w:hAnsi="Arial" w:cs="Arial"/>
          <w:i/>
          <w:iCs/>
        </w:rPr>
        <w:t>staffing</w:t>
      </w:r>
      <w:proofErr w:type="spellEnd"/>
      <w:r w:rsidRPr="009D4C7A">
        <w:rPr>
          <w:rFonts w:ascii="Arial" w:hAnsi="Arial" w:cs="Arial"/>
          <w:i/>
          <w:iCs/>
        </w:rPr>
        <w:t xml:space="preserve"> </w:t>
      </w:r>
      <w:proofErr w:type="spellStart"/>
      <w:r w:rsidRPr="009D4C7A">
        <w:rPr>
          <w:rFonts w:ascii="Arial" w:hAnsi="Arial" w:cs="Arial"/>
          <w:lang w:val="en-US"/>
        </w:rPr>
        <w:t>meliputi</w:t>
      </w:r>
      <w:proofErr w:type="spellEnd"/>
      <w:r w:rsidRPr="009D4C7A">
        <w:rPr>
          <w:rFonts w:ascii="Arial" w:hAnsi="Arial" w:cs="Arial"/>
          <w:lang w:val="en-US"/>
        </w:rPr>
        <w:t>:</w:t>
      </w:r>
    </w:p>
    <w:p w14:paraId="03F4E192" w14:textId="77777777" w:rsidR="00067160" w:rsidRPr="009D4C7A" w:rsidRDefault="00067160" w:rsidP="00067160">
      <w:pPr>
        <w:pStyle w:val="ListParagraph"/>
        <w:numPr>
          <w:ilvl w:val="0"/>
          <w:numId w:val="11"/>
        </w:numPr>
        <w:spacing w:line="276" w:lineRule="auto"/>
        <w:ind w:left="851" w:hanging="284"/>
        <w:jc w:val="both"/>
        <w:rPr>
          <w:rFonts w:ascii="Arial" w:hAnsi="Arial" w:cs="Arial"/>
        </w:rPr>
      </w:pPr>
      <w:r w:rsidRPr="009D4C7A">
        <w:rPr>
          <w:rFonts w:ascii="Arial" w:hAnsi="Arial" w:cs="Arial"/>
        </w:rPr>
        <w:t>Rekrutmen, yakni</w:t>
      </w:r>
      <w:r w:rsidRPr="009D4C7A">
        <w:rPr>
          <w:rFonts w:ascii="Arial" w:hAnsi="Arial" w:cs="Arial"/>
          <w:lang w:val="en-US"/>
        </w:rPr>
        <w:t xml:space="preserve"> </w:t>
      </w:r>
      <w:proofErr w:type="spellStart"/>
      <w:r w:rsidRPr="009D4C7A">
        <w:rPr>
          <w:rFonts w:ascii="Arial" w:hAnsi="Arial" w:cs="Arial"/>
          <w:lang w:val="en-US"/>
        </w:rPr>
        <w:t>sebuah</w:t>
      </w:r>
      <w:proofErr w:type="spellEnd"/>
      <w:r w:rsidRPr="009D4C7A">
        <w:rPr>
          <w:rFonts w:ascii="Arial" w:hAnsi="Arial" w:cs="Arial"/>
        </w:rPr>
        <w:t xml:space="preserve"> proses ketenagaan yang berkualifikasi </w:t>
      </w:r>
      <w:proofErr w:type="spellStart"/>
      <w:r w:rsidRPr="009D4C7A">
        <w:rPr>
          <w:rFonts w:ascii="Arial" w:hAnsi="Arial" w:cs="Arial"/>
          <w:lang w:val="en-US"/>
        </w:rPr>
        <w:t>khusus</w:t>
      </w:r>
      <w:proofErr w:type="spellEnd"/>
      <w:r w:rsidRPr="009D4C7A">
        <w:rPr>
          <w:rFonts w:ascii="Arial" w:hAnsi="Arial" w:cs="Arial"/>
          <w:lang w:val="en-US"/>
        </w:rPr>
        <w:t xml:space="preserve"> demi </w:t>
      </w:r>
      <w:r w:rsidRPr="009D4C7A">
        <w:rPr>
          <w:rFonts w:ascii="Arial" w:hAnsi="Arial" w:cs="Arial"/>
        </w:rPr>
        <w:t xml:space="preserve">menempati posisi pekerjaan yang tersedia. Pelaksanaan rekrutmen </w:t>
      </w:r>
      <w:proofErr w:type="spellStart"/>
      <w:r w:rsidRPr="009D4C7A">
        <w:rPr>
          <w:rFonts w:ascii="Arial" w:hAnsi="Arial" w:cs="Arial"/>
          <w:lang w:val="en-US"/>
        </w:rPr>
        <w:t>mampu</w:t>
      </w:r>
      <w:proofErr w:type="spellEnd"/>
      <w:r w:rsidRPr="009D4C7A">
        <w:rPr>
          <w:rFonts w:ascii="Arial" w:hAnsi="Arial" w:cs="Arial"/>
          <w:lang w:val="nl-NL"/>
        </w:rPr>
        <w:t xml:space="preserve"> </w:t>
      </w:r>
      <w:proofErr w:type="spellStart"/>
      <w:r w:rsidRPr="009D4C7A">
        <w:rPr>
          <w:rFonts w:ascii="Arial" w:hAnsi="Arial" w:cs="Arial"/>
          <w:lang w:val="nl-NL"/>
        </w:rPr>
        <w:t>diterapkan</w:t>
      </w:r>
      <w:proofErr w:type="spellEnd"/>
      <w:r w:rsidRPr="009D4C7A">
        <w:rPr>
          <w:rFonts w:ascii="Arial" w:hAnsi="Arial" w:cs="Arial"/>
          <w:lang w:val="nl-NL"/>
        </w:rPr>
        <w:t xml:space="preserve"> </w:t>
      </w:r>
      <w:proofErr w:type="spellStart"/>
      <w:r w:rsidRPr="009D4C7A">
        <w:rPr>
          <w:rFonts w:ascii="Arial" w:hAnsi="Arial" w:cs="Arial"/>
          <w:lang w:val="nl-NL"/>
        </w:rPr>
        <w:t>secara</w:t>
      </w:r>
      <w:proofErr w:type="spellEnd"/>
      <w:r w:rsidRPr="009D4C7A">
        <w:rPr>
          <w:rFonts w:ascii="Arial" w:hAnsi="Arial" w:cs="Arial"/>
          <w:lang w:val="nl-NL"/>
        </w:rPr>
        <w:t xml:space="preserve"> </w:t>
      </w:r>
      <w:proofErr w:type="spellStart"/>
      <w:r w:rsidRPr="009D4C7A">
        <w:rPr>
          <w:rFonts w:ascii="Arial" w:hAnsi="Arial" w:cs="Arial"/>
          <w:lang w:val="nl-NL"/>
        </w:rPr>
        <w:t>eksternal</w:t>
      </w:r>
      <w:proofErr w:type="spellEnd"/>
      <w:r w:rsidRPr="009D4C7A">
        <w:rPr>
          <w:rFonts w:ascii="Arial" w:hAnsi="Arial" w:cs="Arial"/>
        </w:rPr>
        <w:t xml:space="preserve"> maupun </w:t>
      </w:r>
      <w:r w:rsidRPr="009D4C7A">
        <w:rPr>
          <w:rFonts w:ascii="Arial" w:hAnsi="Arial" w:cs="Arial"/>
          <w:lang w:val="en-US"/>
        </w:rPr>
        <w:t>internal.</w:t>
      </w:r>
    </w:p>
    <w:p w14:paraId="647E3DE2" w14:textId="77777777" w:rsidR="00067160" w:rsidRPr="009D4C7A" w:rsidRDefault="00067160" w:rsidP="00067160">
      <w:pPr>
        <w:pStyle w:val="ListParagraph"/>
        <w:numPr>
          <w:ilvl w:val="0"/>
          <w:numId w:val="11"/>
        </w:numPr>
        <w:spacing w:line="276" w:lineRule="auto"/>
        <w:ind w:left="851" w:hanging="284"/>
        <w:jc w:val="both"/>
        <w:rPr>
          <w:rFonts w:ascii="Arial" w:hAnsi="Arial" w:cs="Arial"/>
        </w:rPr>
      </w:pPr>
      <w:r w:rsidRPr="009D4C7A">
        <w:rPr>
          <w:rFonts w:ascii="Arial" w:hAnsi="Arial" w:cs="Arial"/>
        </w:rPr>
        <w:t>Seleksi, yakni proses mengidentifikasi kriteria seleksi calon ketenaga kerjaan.</w:t>
      </w:r>
    </w:p>
    <w:p w14:paraId="5A18E882" w14:textId="77777777" w:rsidR="00067160" w:rsidRPr="009D4C7A" w:rsidRDefault="00067160" w:rsidP="00067160">
      <w:pPr>
        <w:pStyle w:val="ListParagraph"/>
        <w:numPr>
          <w:ilvl w:val="0"/>
          <w:numId w:val="11"/>
        </w:numPr>
        <w:spacing w:line="276" w:lineRule="auto"/>
        <w:ind w:left="851" w:hanging="284"/>
        <w:jc w:val="both"/>
        <w:rPr>
          <w:rFonts w:ascii="Arial" w:hAnsi="Arial" w:cs="Arial"/>
        </w:rPr>
      </w:pPr>
      <w:r w:rsidRPr="009D4C7A">
        <w:rPr>
          <w:rFonts w:ascii="Arial" w:hAnsi="Arial" w:cs="Arial"/>
          <w:i/>
          <w:iCs/>
        </w:rPr>
        <w:t>Hiring</w:t>
      </w:r>
      <w:r w:rsidRPr="009D4C7A">
        <w:rPr>
          <w:rFonts w:ascii="Arial" w:hAnsi="Arial" w:cs="Arial"/>
        </w:rPr>
        <w:t>, yakni mengidentifikasi kandidat terbaik kemudian memilihnya sesuai dengan kualifikasi yang telah ditetapkan sebelumnya.</w:t>
      </w:r>
    </w:p>
    <w:p w14:paraId="089CA22A" w14:textId="77777777" w:rsidR="00067160" w:rsidRPr="009D4C7A" w:rsidRDefault="00067160" w:rsidP="00067160">
      <w:pPr>
        <w:pStyle w:val="ListParagraph"/>
        <w:numPr>
          <w:ilvl w:val="0"/>
          <w:numId w:val="11"/>
        </w:numPr>
        <w:spacing w:line="276" w:lineRule="auto"/>
        <w:ind w:left="851" w:hanging="284"/>
        <w:jc w:val="both"/>
        <w:rPr>
          <w:rFonts w:ascii="Arial" w:hAnsi="Arial" w:cs="Arial"/>
        </w:rPr>
      </w:pPr>
      <w:r w:rsidRPr="009D4C7A">
        <w:rPr>
          <w:rFonts w:ascii="Arial" w:hAnsi="Arial" w:cs="Arial"/>
        </w:rPr>
        <w:t>Penempatan, yakni proses dimana tenaga kerja diberi peluang guna mengembangkan potensi dalam diri masing-masing secara maksimal.</w:t>
      </w:r>
    </w:p>
    <w:p w14:paraId="7C05DE0D" w14:textId="77777777" w:rsidR="00067160" w:rsidRPr="009D4C7A" w:rsidRDefault="00067160" w:rsidP="00067160">
      <w:pPr>
        <w:pStyle w:val="ListParagraph"/>
        <w:numPr>
          <w:ilvl w:val="0"/>
          <w:numId w:val="11"/>
        </w:numPr>
        <w:spacing w:line="276" w:lineRule="auto"/>
        <w:ind w:left="851" w:hanging="284"/>
        <w:jc w:val="both"/>
        <w:rPr>
          <w:rFonts w:ascii="Arial" w:hAnsi="Arial" w:cs="Arial"/>
        </w:rPr>
      </w:pPr>
      <w:r w:rsidRPr="009D4C7A">
        <w:rPr>
          <w:rFonts w:ascii="Arial" w:hAnsi="Arial" w:cs="Arial"/>
        </w:rPr>
        <w:t>Manajemen staf, yakni aktivitas pengembangan unsur ketenaga kerjaan dalam sebuah lembaga atau organisasi.</w:t>
      </w:r>
    </w:p>
    <w:p w14:paraId="08248CCA" w14:textId="77777777" w:rsidR="00067160" w:rsidRPr="009D4C7A" w:rsidRDefault="00067160" w:rsidP="00067160">
      <w:pPr>
        <w:pStyle w:val="ListParagraph"/>
        <w:numPr>
          <w:ilvl w:val="0"/>
          <w:numId w:val="7"/>
        </w:numPr>
        <w:spacing w:line="276" w:lineRule="auto"/>
        <w:ind w:left="567" w:hanging="283"/>
        <w:jc w:val="both"/>
        <w:rPr>
          <w:rFonts w:ascii="Arial" w:hAnsi="Arial" w:cs="Arial"/>
        </w:rPr>
      </w:pPr>
      <w:r w:rsidRPr="009D4C7A">
        <w:rPr>
          <w:rFonts w:ascii="Arial" w:hAnsi="Arial" w:cs="Arial"/>
        </w:rPr>
        <w:t>Kontrol Kurikulum</w:t>
      </w:r>
    </w:p>
    <w:p w14:paraId="7D39E2CB" w14:textId="77777777" w:rsidR="00067160" w:rsidRPr="009D4C7A" w:rsidRDefault="00067160" w:rsidP="00067160">
      <w:pPr>
        <w:pStyle w:val="ListParagraph"/>
        <w:spacing w:line="276" w:lineRule="auto"/>
        <w:ind w:left="567"/>
        <w:jc w:val="both"/>
        <w:rPr>
          <w:rFonts w:ascii="Arial" w:hAnsi="Arial" w:cs="Arial"/>
        </w:rPr>
      </w:pPr>
      <w:r w:rsidRPr="009D4C7A">
        <w:rPr>
          <w:rFonts w:ascii="Arial" w:hAnsi="Arial" w:cs="Arial"/>
        </w:rPr>
        <w:t xml:space="preserve">Pengontrolan merupakan suatu proses meninjau </w:t>
      </w:r>
      <w:r w:rsidRPr="009D4C7A">
        <w:rPr>
          <w:rFonts w:ascii="Arial" w:hAnsi="Arial" w:cs="Arial"/>
          <w:i/>
          <w:iCs/>
        </w:rPr>
        <w:t xml:space="preserve">performance </w:t>
      </w:r>
      <w:r w:rsidRPr="009D4C7A">
        <w:rPr>
          <w:rFonts w:ascii="Arial" w:hAnsi="Arial" w:cs="Arial"/>
        </w:rPr>
        <w:t>terhadap standar yang telah ditentukan guna mengukur sejauh mana pencapaian hal tersebut sudah diusahakan. Kontrol sangat berkaitan dengan perencanaan dalam suatu sistem. Kontrol kurikulum berarti proses pembuatan keputusan mengenai kurikulum di lingkungan sekolah maupun pembatasan proses pembelajaran terhadap minat pihak eksternal, misalnya masyarakat dan orang tua.</w:t>
      </w:r>
    </w:p>
    <w:p w14:paraId="30BE758A" w14:textId="77777777" w:rsidR="00067160" w:rsidRPr="009D4C7A" w:rsidRDefault="00067160" w:rsidP="00067160">
      <w:pPr>
        <w:pStyle w:val="ListParagraph"/>
        <w:spacing w:line="276" w:lineRule="auto"/>
        <w:ind w:left="284" w:firstLine="283"/>
        <w:jc w:val="both"/>
        <w:rPr>
          <w:rFonts w:ascii="Arial" w:hAnsi="Arial" w:cs="Arial"/>
        </w:rPr>
      </w:pPr>
      <w:r w:rsidRPr="009D4C7A">
        <w:rPr>
          <w:rFonts w:ascii="Arial" w:hAnsi="Arial" w:cs="Arial"/>
        </w:rPr>
        <w:t>Julaeha, dkk (2021: 17-18) menyebutkan bahwa pengembangan dalam kurikulum melalui empat tahapan yaitu:</w:t>
      </w:r>
    </w:p>
    <w:p w14:paraId="15B00946" w14:textId="77777777" w:rsidR="00067160" w:rsidRPr="009D4C7A" w:rsidRDefault="00067160" w:rsidP="00067160">
      <w:pPr>
        <w:pStyle w:val="ListParagraph"/>
        <w:numPr>
          <w:ilvl w:val="0"/>
          <w:numId w:val="6"/>
        </w:numPr>
        <w:spacing w:line="276" w:lineRule="auto"/>
        <w:ind w:left="567" w:hanging="283"/>
        <w:jc w:val="both"/>
        <w:rPr>
          <w:rFonts w:ascii="Arial" w:hAnsi="Arial" w:cs="Arial"/>
        </w:rPr>
      </w:pPr>
      <w:r w:rsidRPr="009D4C7A">
        <w:rPr>
          <w:rFonts w:ascii="Arial" w:hAnsi="Arial" w:cs="Arial"/>
        </w:rPr>
        <w:t>Merumuskan tujuan pembelajaran</w:t>
      </w:r>
    </w:p>
    <w:p w14:paraId="1D60899D" w14:textId="77777777" w:rsidR="00067160" w:rsidRPr="009D4C7A" w:rsidRDefault="00067160" w:rsidP="00067160">
      <w:pPr>
        <w:pStyle w:val="ListParagraph"/>
        <w:numPr>
          <w:ilvl w:val="0"/>
          <w:numId w:val="6"/>
        </w:numPr>
        <w:spacing w:line="276" w:lineRule="auto"/>
        <w:ind w:left="567" w:hanging="283"/>
        <w:jc w:val="both"/>
        <w:rPr>
          <w:rFonts w:ascii="Arial" w:hAnsi="Arial" w:cs="Arial"/>
        </w:rPr>
      </w:pPr>
      <w:r w:rsidRPr="009D4C7A">
        <w:rPr>
          <w:rFonts w:ascii="Arial" w:hAnsi="Arial" w:cs="Arial"/>
        </w:rPr>
        <w:t>Merumuskan dan menyeleksi pengalaman belajar</w:t>
      </w:r>
    </w:p>
    <w:p w14:paraId="1B8C14F1" w14:textId="77777777" w:rsidR="00067160" w:rsidRPr="009D4C7A" w:rsidRDefault="00067160" w:rsidP="00067160">
      <w:pPr>
        <w:pStyle w:val="ListParagraph"/>
        <w:numPr>
          <w:ilvl w:val="0"/>
          <w:numId w:val="6"/>
        </w:numPr>
        <w:spacing w:line="276" w:lineRule="auto"/>
        <w:ind w:left="567" w:hanging="283"/>
        <w:jc w:val="both"/>
        <w:rPr>
          <w:rFonts w:ascii="Arial" w:hAnsi="Arial" w:cs="Arial"/>
        </w:rPr>
      </w:pPr>
      <w:r w:rsidRPr="009D4C7A">
        <w:rPr>
          <w:rFonts w:ascii="Arial" w:hAnsi="Arial" w:cs="Arial"/>
        </w:rPr>
        <w:t>Mengorganisasi pengalaman belajar</w:t>
      </w:r>
    </w:p>
    <w:p w14:paraId="680C3146" w14:textId="77777777" w:rsidR="00067160" w:rsidRPr="009D4C7A" w:rsidRDefault="00067160" w:rsidP="00067160">
      <w:pPr>
        <w:pStyle w:val="ListParagraph"/>
        <w:numPr>
          <w:ilvl w:val="0"/>
          <w:numId w:val="6"/>
        </w:numPr>
        <w:spacing w:line="276" w:lineRule="auto"/>
        <w:ind w:left="567" w:hanging="283"/>
        <w:jc w:val="both"/>
        <w:rPr>
          <w:rFonts w:ascii="Arial" w:hAnsi="Arial" w:cs="Arial"/>
        </w:rPr>
      </w:pPr>
      <w:r w:rsidRPr="009D4C7A">
        <w:rPr>
          <w:rFonts w:ascii="Arial" w:hAnsi="Arial" w:cs="Arial"/>
        </w:rPr>
        <w:t>Mengevaluasi kurikulum</w:t>
      </w:r>
    </w:p>
    <w:p w14:paraId="36CB2E76" w14:textId="77777777" w:rsidR="00067160" w:rsidRPr="009D4C7A" w:rsidRDefault="00067160" w:rsidP="00067160">
      <w:pPr>
        <w:spacing w:line="276" w:lineRule="auto"/>
        <w:ind w:left="284" w:firstLine="283"/>
        <w:jc w:val="both"/>
        <w:rPr>
          <w:rFonts w:ascii="Arial" w:hAnsi="Arial" w:cs="Arial"/>
        </w:rPr>
      </w:pPr>
      <w:r w:rsidRPr="009D4C7A">
        <w:rPr>
          <w:rFonts w:ascii="Arial" w:hAnsi="Arial" w:cs="Arial"/>
        </w:rPr>
        <w:t xml:space="preserve">Selain itu, dalam pengembangan kurikulum juga terbagi menjadi dua jenis pengembangan, yakni pengembangan kurikulum secara sentralistik dan secara desentralistik yang memiliki berbagai ruang lingkup. Pengembangan kurikulum secara sentralistik adalah jenis pengembangan kurikulum yang bermula dari pemerintah pusat dan membentuk kurikulum nasional. Kurikulum nasional dikuasai oleh pejabat pemerintah pusat, mereka memiliki gagasan, inisiatif, model kurikulum yang diinginkan, tanggung jawab, dan wewenang tersendiri. Sedang kurikulum desentralistik dalam penyusunan, pengelolaan, pengendalian, serta pelaksanaannya dilaksanakan oleh satuan pendidikan lokal. Kurikulum desentralistik melibatkan ahli, guru, komite sekolah, serta masyarakat yang peduli terhadap pengembangan kurikulum sekolah. </w:t>
      </w:r>
    </w:p>
    <w:p w14:paraId="2BC22B27" w14:textId="261E7000" w:rsidR="00067160" w:rsidRPr="008F5BE2" w:rsidRDefault="00067160" w:rsidP="00067160">
      <w:pPr>
        <w:spacing w:line="276" w:lineRule="auto"/>
        <w:ind w:left="284" w:firstLine="283"/>
        <w:jc w:val="both"/>
        <w:rPr>
          <w:rFonts w:ascii="Arial" w:hAnsi="Arial" w:cs="Arial"/>
          <w:lang w:val="en-US"/>
        </w:rPr>
      </w:pPr>
      <w:r w:rsidRPr="009D4C7A">
        <w:rPr>
          <w:rFonts w:ascii="Arial" w:hAnsi="Arial" w:cs="Arial"/>
        </w:rPr>
        <w:t xml:space="preserve">Pengembangan kurikulum secara desentralistik juga dapat disebut sebagai Kurikulum Tingkat Satuan Pendidikan (KTSP) maupun </w:t>
      </w:r>
      <w:r w:rsidRPr="009D4C7A">
        <w:rPr>
          <w:rFonts w:ascii="Arial" w:hAnsi="Arial" w:cs="Arial"/>
          <w:i/>
          <w:iCs/>
        </w:rPr>
        <w:t xml:space="preserve">School Based Curriculum Development </w:t>
      </w:r>
      <w:r w:rsidRPr="009D4C7A">
        <w:rPr>
          <w:rFonts w:ascii="Arial" w:hAnsi="Arial" w:cs="Arial"/>
        </w:rPr>
        <w:t xml:space="preserve">(SBCD). Pengembangan kurikulum SBCD meliputi evaluasi hasil belajar, isi kurikulum, materi kurikulum, model pembelajaran, serta sarana dan tujuan kurikulum peserta didik yang disesuaikan dengan karakteristik, kebutuhan, serta tantangan perkembangan lingkungan </w:t>
      </w:r>
      <w:r w:rsidRPr="009D4C7A">
        <w:rPr>
          <w:rFonts w:ascii="Arial" w:hAnsi="Arial" w:cs="Arial"/>
        </w:rPr>
        <w:lastRenderedPageBreak/>
        <w:t>sekolah tersebut berada. Selain itu, pengembangan kurikulum yang dihasilkan pada tingkat satuan pendidikan akan membentuk beragam desain kurikulum dan dapat lebih mudah dikuasai, dilakukan, serta dipahami oleh para guru. Hal tersebut dikarenakan mereka turut mengembangkan kurikulum tersebut.</w:t>
      </w:r>
      <w:r w:rsidR="008F5BE2">
        <w:rPr>
          <w:rFonts w:ascii="Arial" w:hAnsi="Arial" w:cs="Arial"/>
          <w:lang w:val="en-US"/>
        </w:rPr>
        <w:t xml:space="preserve"> </w:t>
      </w:r>
    </w:p>
    <w:p w14:paraId="52FE392E" w14:textId="77777777" w:rsidR="00067160" w:rsidRPr="009D4C7A" w:rsidRDefault="00067160" w:rsidP="00067160">
      <w:pPr>
        <w:spacing w:line="276" w:lineRule="auto"/>
        <w:ind w:left="284" w:firstLine="283"/>
        <w:jc w:val="both"/>
        <w:rPr>
          <w:rFonts w:ascii="Arial" w:hAnsi="Arial" w:cs="Arial"/>
        </w:rPr>
      </w:pPr>
      <w:r w:rsidRPr="009D4C7A">
        <w:rPr>
          <w:rFonts w:ascii="Arial" w:hAnsi="Arial" w:cs="Arial"/>
        </w:rPr>
        <w:t>Berbicara mengenai prosedur atau proses pengembangan kurikulum tentu tidak terlepas dari faktor yang mempengaruhi proses tersebut. Terdapat beberapa faktor yang mempengaruhi proses pengembangan kurikulum, diantaranya yaitu:</w:t>
      </w:r>
    </w:p>
    <w:p w14:paraId="7DE47485" w14:textId="77777777" w:rsidR="00067160" w:rsidRPr="009D4C7A" w:rsidRDefault="00067160" w:rsidP="00067160">
      <w:pPr>
        <w:pStyle w:val="ListParagraph"/>
        <w:numPr>
          <w:ilvl w:val="0"/>
          <w:numId w:val="13"/>
        </w:numPr>
        <w:spacing w:line="276" w:lineRule="auto"/>
        <w:ind w:left="567" w:hanging="283"/>
        <w:jc w:val="both"/>
        <w:rPr>
          <w:rFonts w:ascii="Arial" w:hAnsi="Arial" w:cs="Arial"/>
        </w:rPr>
      </w:pPr>
      <w:r w:rsidRPr="009D4C7A">
        <w:rPr>
          <w:rFonts w:ascii="Arial" w:hAnsi="Arial" w:cs="Arial"/>
        </w:rPr>
        <w:t>Perguruan Tinggi</w:t>
      </w:r>
    </w:p>
    <w:p w14:paraId="40571837" w14:textId="77777777" w:rsidR="00067160" w:rsidRPr="009D4C7A" w:rsidRDefault="00067160" w:rsidP="00067160">
      <w:pPr>
        <w:pStyle w:val="ListParagraph"/>
        <w:spacing w:line="276" w:lineRule="auto"/>
        <w:ind w:left="567"/>
        <w:jc w:val="both"/>
        <w:rPr>
          <w:rFonts w:ascii="Arial" w:hAnsi="Arial" w:cs="Arial"/>
        </w:rPr>
      </w:pPr>
      <w:r w:rsidRPr="009D4C7A">
        <w:rPr>
          <w:rFonts w:ascii="Arial" w:hAnsi="Arial" w:cs="Arial"/>
        </w:rPr>
        <w:t>Kurikulum memperoleh dampak dari perguruan tinggi sekaligus segi IPTEK serta pengembangan ilmu pendidikan dan keguruan juga persiapan pendidik pada perguruan tinggi. IPTEK berkontribusi kepada isi kurikulum serta proses pembelajaran. Melalui perkembangan IPTEK, maka isi materi ajar yang terdapat dalam kurikulum juga akan berkembang. Perkembangan IPTEK juga menunjang pengembangan kurikulum terhadap alat dan media pendidikan atau pembelajaran.</w:t>
      </w:r>
    </w:p>
    <w:p w14:paraId="6848C03B" w14:textId="77777777" w:rsidR="00067160" w:rsidRPr="009D4C7A" w:rsidRDefault="00067160" w:rsidP="00067160">
      <w:pPr>
        <w:pStyle w:val="ListParagraph"/>
        <w:numPr>
          <w:ilvl w:val="0"/>
          <w:numId w:val="13"/>
        </w:numPr>
        <w:spacing w:line="276" w:lineRule="auto"/>
        <w:ind w:left="567" w:hanging="283"/>
        <w:jc w:val="both"/>
        <w:rPr>
          <w:rFonts w:ascii="Arial" w:hAnsi="Arial" w:cs="Arial"/>
        </w:rPr>
      </w:pPr>
      <w:r w:rsidRPr="009D4C7A">
        <w:rPr>
          <w:rFonts w:ascii="Arial" w:hAnsi="Arial" w:cs="Arial"/>
        </w:rPr>
        <w:t>Masyarakat</w:t>
      </w:r>
    </w:p>
    <w:p w14:paraId="4A0397DC" w14:textId="77777777" w:rsidR="00067160" w:rsidRPr="009D4C7A" w:rsidRDefault="00067160" w:rsidP="00067160">
      <w:pPr>
        <w:pStyle w:val="ListParagraph"/>
        <w:spacing w:line="276" w:lineRule="auto"/>
        <w:ind w:left="567"/>
        <w:jc w:val="both"/>
        <w:rPr>
          <w:rFonts w:ascii="Arial" w:hAnsi="Arial" w:cs="Arial"/>
        </w:rPr>
      </w:pPr>
      <w:r w:rsidRPr="009D4C7A">
        <w:rPr>
          <w:rFonts w:ascii="Arial" w:hAnsi="Arial" w:cs="Arial"/>
        </w:rPr>
        <w:t xml:space="preserve">Sekolah adalah unit dari masyarakat yang menyiapkan anak dalam hidup bermasyarakat. Pendidikan </w:t>
      </w:r>
      <w:proofErr w:type="spellStart"/>
      <w:r w:rsidRPr="009D4C7A">
        <w:rPr>
          <w:rFonts w:ascii="Arial" w:hAnsi="Arial" w:cs="Arial"/>
          <w:lang w:val="en-US"/>
        </w:rPr>
        <w:t>dalam</w:t>
      </w:r>
      <w:proofErr w:type="spellEnd"/>
      <w:r w:rsidRPr="009D4C7A">
        <w:rPr>
          <w:rFonts w:ascii="Arial" w:hAnsi="Arial" w:cs="Arial"/>
          <w:lang w:val="en-US"/>
        </w:rPr>
        <w:t xml:space="preserve"> </w:t>
      </w:r>
      <w:proofErr w:type="spellStart"/>
      <w:r w:rsidRPr="009D4C7A">
        <w:rPr>
          <w:rFonts w:ascii="Arial" w:hAnsi="Arial" w:cs="Arial"/>
          <w:lang w:val="en-US"/>
        </w:rPr>
        <w:t>lingkungan</w:t>
      </w:r>
      <w:proofErr w:type="spellEnd"/>
      <w:r w:rsidRPr="009D4C7A">
        <w:rPr>
          <w:rFonts w:ascii="Arial" w:hAnsi="Arial" w:cs="Arial"/>
        </w:rPr>
        <w:t xml:space="preserve"> sekolah tentu dipengaruhi oleh lingkungan sekitar</w:t>
      </w:r>
      <w:proofErr w:type="spellStart"/>
      <w:r w:rsidRPr="009D4C7A">
        <w:rPr>
          <w:rFonts w:ascii="Arial" w:hAnsi="Arial" w:cs="Arial"/>
          <w:lang w:val="en-US"/>
        </w:rPr>
        <w:t>nya</w:t>
      </w:r>
      <w:proofErr w:type="spellEnd"/>
      <w:r w:rsidRPr="009D4C7A">
        <w:rPr>
          <w:rFonts w:ascii="Arial" w:hAnsi="Arial" w:cs="Arial"/>
        </w:rPr>
        <w:t>. Isi kurikulum hendaknya menjawab tuntutan dan kebutuhan yang timbul atau tumbuh dalam lingkungan masyarakat.</w:t>
      </w:r>
    </w:p>
    <w:p w14:paraId="06E5B981" w14:textId="77777777" w:rsidR="00067160" w:rsidRPr="009D4C7A" w:rsidRDefault="00067160" w:rsidP="00067160">
      <w:pPr>
        <w:pStyle w:val="ListParagraph"/>
        <w:numPr>
          <w:ilvl w:val="0"/>
          <w:numId w:val="13"/>
        </w:numPr>
        <w:spacing w:line="276" w:lineRule="auto"/>
        <w:ind w:left="567" w:hanging="283"/>
        <w:jc w:val="both"/>
        <w:rPr>
          <w:rFonts w:ascii="Arial" w:hAnsi="Arial" w:cs="Arial"/>
        </w:rPr>
      </w:pPr>
      <w:r w:rsidRPr="009D4C7A">
        <w:rPr>
          <w:rFonts w:ascii="Arial" w:hAnsi="Arial" w:cs="Arial"/>
        </w:rPr>
        <w:t>Sistem Nilai</w:t>
      </w:r>
    </w:p>
    <w:p w14:paraId="360A3087" w14:textId="77777777" w:rsidR="00067160" w:rsidRPr="009D4C7A" w:rsidRDefault="00067160" w:rsidP="00067160">
      <w:pPr>
        <w:pStyle w:val="ListParagraph"/>
        <w:spacing w:line="276" w:lineRule="auto"/>
        <w:ind w:left="567"/>
        <w:jc w:val="both"/>
        <w:rPr>
          <w:rFonts w:ascii="Arial" w:hAnsi="Arial" w:cs="Arial"/>
        </w:rPr>
      </w:pPr>
      <w:r w:rsidRPr="009D4C7A">
        <w:rPr>
          <w:rFonts w:ascii="Arial" w:hAnsi="Arial" w:cs="Arial"/>
        </w:rPr>
        <w:t>Sistem nilai tumbuh</w:t>
      </w:r>
      <w:r w:rsidRPr="009D4C7A">
        <w:rPr>
          <w:rFonts w:ascii="Arial" w:hAnsi="Arial" w:cs="Arial"/>
          <w:lang w:val="nl-NL"/>
        </w:rPr>
        <w:t xml:space="preserve"> terhadap</w:t>
      </w:r>
      <w:r w:rsidRPr="009D4C7A">
        <w:rPr>
          <w:rFonts w:ascii="Arial" w:hAnsi="Arial" w:cs="Arial"/>
        </w:rPr>
        <w:t xml:space="preserve"> lingkungan masyarakat. Sistem nilai sendiri dapat berarti agama, budaya, moral, nilai politis, </w:t>
      </w:r>
      <w:proofErr w:type="spellStart"/>
      <w:r w:rsidRPr="009D4C7A">
        <w:rPr>
          <w:rFonts w:ascii="Arial" w:hAnsi="Arial" w:cs="Arial"/>
          <w:lang w:val="fr-FR"/>
        </w:rPr>
        <w:t>serta</w:t>
      </w:r>
      <w:proofErr w:type="spellEnd"/>
      <w:r w:rsidRPr="009D4C7A">
        <w:rPr>
          <w:rFonts w:ascii="Arial" w:hAnsi="Arial" w:cs="Arial"/>
          <w:lang w:val="fr-FR"/>
        </w:rPr>
        <w:t xml:space="preserve"> </w:t>
      </w:r>
      <w:r w:rsidRPr="009D4C7A">
        <w:rPr>
          <w:rFonts w:ascii="Arial" w:hAnsi="Arial" w:cs="Arial"/>
        </w:rPr>
        <w:t>sosial</w:t>
      </w:r>
      <w:r w:rsidRPr="009D4C7A">
        <w:rPr>
          <w:rFonts w:ascii="Arial" w:hAnsi="Arial" w:cs="Arial"/>
          <w:lang w:val="fr-FR"/>
        </w:rPr>
        <w:t>.</w:t>
      </w:r>
      <w:r w:rsidRPr="009D4C7A">
        <w:rPr>
          <w:rFonts w:ascii="Arial" w:hAnsi="Arial" w:cs="Arial"/>
        </w:rPr>
        <w:t xml:space="preserve"> Sekolah sebagai bagian dari masyarakat mempunyai tanggung jawab mempertahankan sistem nilai yang diterapkan pada lingkungan masyarakat. Sistem nilai tersebut yang nantinya akan diintegrasikan pada kurikulum. Masalah yang dihadapi saat mempertahankan sistem nilai dalam masyarakat adalah keberagaman masyarakat, sehingga masyarakat memiliki nilai yang berbeda-beda.</w:t>
      </w:r>
    </w:p>
    <w:p w14:paraId="0D35E086" w14:textId="6D03FF05" w:rsidR="00FA098C" w:rsidRPr="008F5BE2" w:rsidRDefault="00067160" w:rsidP="00067160">
      <w:pPr>
        <w:spacing w:line="276" w:lineRule="auto"/>
        <w:ind w:firstLine="567"/>
        <w:jc w:val="both"/>
        <w:rPr>
          <w:rFonts w:ascii="Arial" w:eastAsia="Arial" w:hAnsi="Arial" w:cs="Arial"/>
          <w:sz w:val="22"/>
          <w:szCs w:val="22"/>
          <w:lang w:val="en-US"/>
        </w:rPr>
      </w:pPr>
      <w:r w:rsidRPr="009D4C7A">
        <w:rPr>
          <w:rFonts w:ascii="Arial" w:hAnsi="Arial" w:cs="Arial"/>
        </w:rPr>
        <w:t>Selain berbagai faktor tersebut, terdapat pula hambatan dalam pengembangan kurikulum yang ditemukan pada tenaga pendidik. Tenaga pendidik yang seharusnya menjadi kontributor pelaksana terhadap pengembangan kurikulum bersifat kurang efektif. Fenomena ini terjadi akibat kurangnya waktu dan kesesuaian pendapat antara pihak-pihak yang terlibat.</w:t>
      </w:r>
      <w:r w:rsidR="008F5BE2">
        <w:rPr>
          <w:rFonts w:ascii="Arial" w:hAnsi="Arial" w:cs="Arial"/>
          <w:lang w:val="en-US"/>
        </w:rPr>
        <w:t xml:space="preserve"> </w:t>
      </w:r>
      <w:proofErr w:type="spellStart"/>
      <w:r w:rsidR="008F5BE2">
        <w:rPr>
          <w:rFonts w:ascii="Arial" w:hAnsi="Arial" w:cs="Arial"/>
          <w:lang w:val="en-US"/>
        </w:rPr>
        <w:t>Kamarga</w:t>
      </w:r>
      <w:proofErr w:type="spellEnd"/>
      <w:r w:rsidR="008F5BE2">
        <w:rPr>
          <w:rFonts w:ascii="Arial" w:hAnsi="Arial" w:cs="Arial"/>
          <w:lang w:val="en-US"/>
        </w:rPr>
        <w:t xml:space="preserve"> (2004: 33) juga </w:t>
      </w:r>
      <w:proofErr w:type="spellStart"/>
      <w:r w:rsidR="008F5BE2">
        <w:rPr>
          <w:rFonts w:ascii="Arial" w:hAnsi="Arial" w:cs="Arial"/>
          <w:lang w:val="en-US"/>
        </w:rPr>
        <w:t>menyebutkan</w:t>
      </w:r>
      <w:proofErr w:type="spellEnd"/>
      <w:r w:rsidR="008F5BE2">
        <w:rPr>
          <w:rFonts w:ascii="Arial" w:hAnsi="Arial" w:cs="Arial"/>
          <w:lang w:val="en-US"/>
        </w:rPr>
        <w:t xml:space="preserve"> </w:t>
      </w:r>
      <w:proofErr w:type="spellStart"/>
      <w:r w:rsidR="008F5BE2">
        <w:rPr>
          <w:rFonts w:ascii="Arial" w:hAnsi="Arial" w:cs="Arial"/>
          <w:lang w:val="en-US"/>
        </w:rPr>
        <w:t>bahwa</w:t>
      </w:r>
      <w:proofErr w:type="spellEnd"/>
      <w:r w:rsidR="008F5BE2">
        <w:rPr>
          <w:rFonts w:ascii="Arial" w:hAnsi="Arial" w:cs="Arial"/>
          <w:lang w:val="en-US"/>
        </w:rPr>
        <w:t xml:space="preserve"> </w:t>
      </w:r>
      <w:proofErr w:type="spellStart"/>
      <w:r w:rsidR="008F5BE2">
        <w:rPr>
          <w:rFonts w:ascii="Arial" w:hAnsi="Arial" w:cs="Arial"/>
          <w:lang w:val="en-US"/>
        </w:rPr>
        <w:t>peran</w:t>
      </w:r>
      <w:proofErr w:type="spellEnd"/>
      <w:r w:rsidR="008F5BE2">
        <w:rPr>
          <w:rFonts w:ascii="Arial" w:hAnsi="Arial" w:cs="Arial"/>
          <w:lang w:val="en-US"/>
        </w:rPr>
        <w:t xml:space="preserve"> </w:t>
      </w:r>
      <w:proofErr w:type="spellStart"/>
      <w:r w:rsidR="008F5BE2">
        <w:rPr>
          <w:rFonts w:ascii="Arial" w:hAnsi="Arial" w:cs="Arial"/>
          <w:lang w:val="en-US"/>
        </w:rPr>
        <w:t>sekolah</w:t>
      </w:r>
      <w:proofErr w:type="spellEnd"/>
      <w:r w:rsidR="008F5BE2">
        <w:rPr>
          <w:rFonts w:ascii="Arial" w:hAnsi="Arial" w:cs="Arial"/>
          <w:lang w:val="en-US"/>
        </w:rPr>
        <w:t xml:space="preserve"> </w:t>
      </w:r>
      <w:proofErr w:type="spellStart"/>
      <w:r w:rsidR="008F5BE2">
        <w:rPr>
          <w:rFonts w:ascii="Arial" w:hAnsi="Arial" w:cs="Arial"/>
          <w:lang w:val="en-US"/>
        </w:rPr>
        <w:t>dalam</w:t>
      </w:r>
      <w:proofErr w:type="spellEnd"/>
      <w:r w:rsidR="008F5BE2">
        <w:rPr>
          <w:rFonts w:ascii="Arial" w:hAnsi="Arial" w:cs="Arial"/>
          <w:lang w:val="en-US"/>
        </w:rPr>
        <w:t xml:space="preserve"> </w:t>
      </w:r>
      <w:proofErr w:type="spellStart"/>
      <w:r w:rsidR="008F5BE2">
        <w:rPr>
          <w:rFonts w:ascii="Arial" w:hAnsi="Arial" w:cs="Arial"/>
          <w:lang w:val="en-US"/>
        </w:rPr>
        <w:t>pengembangan</w:t>
      </w:r>
      <w:proofErr w:type="spellEnd"/>
      <w:r w:rsidR="008F5BE2">
        <w:rPr>
          <w:rFonts w:ascii="Arial" w:hAnsi="Arial" w:cs="Arial"/>
          <w:lang w:val="en-US"/>
        </w:rPr>
        <w:t xml:space="preserve"> </w:t>
      </w:r>
      <w:proofErr w:type="spellStart"/>
      <w:r w:rsidR="008F5BE2">
        <w:rPr>
          <w:rFonts w:ascii="Arial" w:hAnsi="Arial" w:cs="Arial"/>
          <w:lang w:val="en-US"/>
        </w:rPr>
        <w:t>kurikulum</w:t>
      </w:r>
      <w:proofErr w:type="spellEnd"/>
      <w:r w:rsidR="008F5BE2">
        <w:rPr>
          <w:rFonts w:ascii="Arial" w:hAnsi="Arial" w:cs="Arial"/>
          <w:lang w:val="en-US"/>
        </w:rPr>
        <w:t xml:space="preserve"> </w:t>
      </w:r>
      <w:proofErr w:type="spellStart"/>
      <w:r w:rsidR="008F5BE2">
        <w:rPr>
          <w:rFonts w:ascii="Arial" w:hAnsi="Arial" w:cs="Arial"/>
          <w:lang w:val="en-US"/>
        </w:rPr>
        <w:t>sangat</w:t>
      </w:r>
      <w:proofErr w:type="spellEnd"/>
      <w:r w:rsidR="008F5BE2">
        <w:rPr>
          <w:rFonts w:ascii="Arial" w:hAnsi="Arial" w:cs="Arial"/>
          <w:lang w:val="en-US"/>
        </w:rPr>
        <w:t xml:space="preserve"> </w:t>
      </w:r>
      <w:proofErr w:type="spellStart"/>
      <w:r w:rsidR="008F5BE2">
        <w:rPr>
          <w:rFonts w:ascii="Arial" w:hAnsi="Arial" w:cs="Arial"/>
          <w:lang w:val="en-US"/>
        </w:rPr>
        <w:t>besar</w:t>
      </w:r>
      <w:proofErr w:type="spellEnd"/>
      <w:r w:rsidR="008F5BE2">
        <w:rPr>
          <w:rFonts w:ascii="Arial" w:hAnsi="Arial" w:cs="Arial"/>
          <w:lang w:val="en-US"/>
        </w:rPr>
        <w:t xml:space="preserve">, </w:t>
      </w:r>
      <w:proofErr w:type="spellStart"/>
      <w:r w:rsidR="008F5BE2">
        <w:rPr>
          <w:rFonts w:ascii="Arial" w:hAnsi="Arial" w:cs="Arial"/>
          <w:lang w:val="en-US"/>
        </w:rPr>
        <w:t>hal</w:t>
      </w:r>
      <w:proofErr w:type="spellEnd"/>
      <w:r w:rsidR="008F5BE2">
        <w:rPr>
          <w:rFonts w:ascii="Arial" w:hAnsi="Arial" w:cs="Arial"/>
          <w:lang w:val="en-US"/>
        </w:rPr>
        <w:t xml:space="preserve"> </w:t>
      </w:r>
      <w:proofErr w:type="spellStart"/>
      <w:r w:rsidR="008F5BE2">
        <w:rPr>
          <w:rFonts w:ascii="Arial" w:hAnsi="Arial" w:cs="Arial"/>
          <w:lang w:val="en-US"/>
        </w:rPr>
        <w:t>ini</w:t>
      </w:r>
      <w:proofErr w:type="spellEnd"/>
      <w:r w:rsidR="008F5BE2">
        <w:rPr>
          <w:rFonts w:ascii="Arial" w:hAnsi="Arial" w:cs="Arial"/>
          <w:lang w:val="en-US"/>
        </w:rPr>
        <w:t xml:space="preserve"> </w:t>
      </w:r>
      <w:proofErr w:type="spellStart"/>
      <w:r w:rsidR="008F5BE2">
        <w:rPr>
          <w:rFonts w:ascii="Arial" w:hAnsi="Arial" w:cs="Arial"/>
          <w:lang w:val="en-US"/>
        </w:rPr>
        <w:t>dikarenakan</w:t>
      </w:r>
      <w:proofErr w:type="spellEnd"/>
      <w:r w:rsidR="008F5BE2">
        <w:rPr>
          <w:rFonts w:ascii="Arial" w:hAnsi="Arial" w:cs="Arial"/>
          <w:lang w:val="en-US"/>
        </w:rPr>
        <w:t xml:space="preserve"> </w:t>
      </w:r>
      <w:proofErr w:type="spellStart"/>
      <w:r w:rsidR="008F5BE2">
        <w:rPr>
          <w:rFonts w:ascii="Arial" w:hAnsi="Arial" w:cs="Arial"/>
          <w:lang w:val="en-US"/>
        </w:rPr>
        <w:t>tujuan</w:t>
      </w:r>
      <w:proofErr w:type="spellEnd"/>
      <w:r w:rsidR="008F5BE2">
        <w:rPr>
          <w:rFonts w:ascii="Arial" w:hAnsi="Arial" w:cs="Arial"/>
          <w:lang w:val="en-US"/>
        </w:rPr>
        <w:t xml:space="preserve"> yang </w:t>
      </w:r>
      <w:proofErr w:type="spellStart"/>
      <w:r w:rsidR="008F5BE2">
        <w:rPr>
          <w:rFonts w:ascii="Arial" w:hAnsi="Arial" w:cs="Arial"/>
          <w:lang w:val="en-US"/>
        </w:rPr>
        <w:t>hendak</w:t>
      </w:r>
      <w:proofErr w:type="spellEnd"/>
      <w:r w:rsidR="008F5BE2">
        <w:rPr>
          <w:rFonts w:ascii="Arial" w:hAnsi="Arial" w:cs="Arial"/>
          <w:lang w:val="en-US"/>
        </w:rPr>
        <w:t xml:space="preserve"> </w:t>
      </w:r>
      <w:proofErr w:type="spellStart"/>
      <w:r w:rsidR="008F5BE2">
        <w:rPr>
          <w:rFonts w:ascii="Arial" w:hAnsi="Arial" w:cs="Arial"/>
          <w:lang w:val="en-US"/>
        </w:rPr>
        <w:t>dicapai</w:t>
      </w:r>
      <w:proofErr w:type="spellEnd"/>
      <w:r w:rsidR="008F5BE2">
        <w:rPr>
          <w:rFonts w:ascii="Arial" w:hAnsi="Arial" w:cs="Arial"/>
          <w:lang w:val="en-US"/>
        </w:rPr>
        <w:t xml:space="preserve"> </w:t>
      </w:r>
      <w:proofErr w:type="spellStart"/>
      <w:r w:rsidR="008F5BE2">
        <w:rPr>
          <w:rFonts w:ascii="Arial" w:hAnsi="Arial" w:cs="Arial"/>
          <w:lang w:val="en-US"/>
        </w:rPr>
        <w:t>dalam</w:t>
      </w:r>
      <w:proofErr w:type="spellEnd"/>
      <w:r w:rsidR="008F5BE2">
        <w:rPr>
          <w:rFonts w:ascii="Arial" w:hAnsi="Arial" w:cs="Arial"/>
          <w:lang w:val="en-US"/>
        </w:rPr>
        <w:t xml:space="preserve"> </w:t>
      </w:r>
      <w:proofErr w:type="spellStart"/>
      <w:r w:rsidR="008F5BE2">
        <w:rPr>
          <w:rFonts w:ascii="Arial" w:hAnsi="Arial" w:cs="Arial"/>
          <w:lang w:val="en-US"/>
        </w:rPr>
        <w:t>suatu</w:t>
      </w:r>
      <w:proofErr w:type="spellEnd"/>
      <w:r w:rsidR="008F5BE2">
        <w:rPr>
          <w:rFonts w:ascii="Arial" w:hAnsi="Arial" w:cs="Arial"/>
          <w:lang w:val="en-US"/>
        </w:rPr>
        <w:t xml:space="preserve"> </w:t>
      </w:r>
      <w:proofErr w:type="spellStart"/>
      <w:r w:rsidR="008F5BE2">
        <w:rPr>
          <w:rFonts w:ascii="Arial" w:hAnsi="Arial" w:cs="Arial"/>
          <w:lang w:val="en-US"/>
        </w:rPr>
        <w:t>kurikulum</w:t>
      </w:r>
      <w:proofErr w:type="spellEnd"/>
      <w:r w:rsidR="008F5BE2">
        <w:rPr>
          <w:rFonts w:ascii="Arial" w:hAnsi="Arial" w:cs="Arial"/>
          <w:lang w:val="en-US"/>
        </w:rPr>
        <w:t xml:space="preserve"> </w:t>
      </w:r>
      <w:proofErr w:type="spellStart"/>
      <w:r w:rsidR="008F5BE2">
        <w:rPr>
          <w:rFonts w:ascii="Arial" w:hAnsi="Arial" w:cs="Arial"/>
          <w:lang w:val="en-US"/>
        </w:rPr>
        <w:t>bergantung</w:t>
      </w:r>
      <w:proofErr w:type="spellEnd"/>
      <w:r w:rsidR="008F5BE2">
        <w:rPr>
          <w:rFonts w:ascii="Arial" w:hAnsi="Arial" w:cs="Arial"/>
          <w:lang w:val="en-US"/>
        </w:rPr>
        <w:t xml:space="preserve"> pada </w:t>
      </w:r>
      <w:proofErr w:type="spellStart"/>
      <w:r w:rsidR="008F5BE2">
        <w:rPr>
          <w:rFonts w:ascii="Arial" w:hAnsi="Arial" w:cs="Arial"/>
          <w:lang w:val="en-US"/>
        </w:rPr>
        <w:t>aspek</w:t>
      </w:r>
      <w:proofErr w:type="spellEnd"/>
      <w:r w:rsidR="008F5BE2">
        <w:rPr>
          <w:rFonts w:ascii="Arial" w:hAnsi="Arial" w:cs="Arial"/>
          <w:lang w:val="en-US"/>
        </w:rPr>
        <w:t xml:space="preserve"> </w:t>
      </w:r>
      <w:proofErr w:type="spellStart"/>
      <w:r w:rsidR="008F5BE2">
        <w:rPr>
          <w:rFonts w:ascii="Arial" w:hAnsi="Arial" w:cs="Arial"/>
          <w:lang w:val="en-US"/>
        </w:rPr>
        <w:t>implementasi</w:t>
      </w:r>
      <w:proofErr w:type="spellEnd"/>
      <w:r w:rsidR="008F5BE2">
        <w:rPr>
          <w:rFonts w:ascii="Arial" w:hAnsi="Arial" w:cs="Arial"/>
          <w:lang w:val="en-US"/>
        </w:rPr>
        <w:t xml:space="preserve"> yang </w:t>
      </w:r>
      <w:proofErr w:type="spellStart"/>
      <w:r w:rsidR="008F5BE2">
        <w:rPr>
          <w:rFonts w:ascii="Arial" w:hAnsi="Arial" w:cs="Arial"/>
          <w:lang w:val="en-US"/>
        </w:rPr>
        <w:t>merupakan</w:t>
      </w:r>
      <w:proofErr w:type="spellEnd"/>
      <w:r w:rsidR="008F5BE2">
        <w:rPr>
          <w:rFonts w:ascii="Arial" w:hAnsi="Arial" w:cs="Arial"/>
          <w:lang w:val="en-US"/>
        </w:rPr>
        <w:t xml:space="preserve"> </w:t>
      </w:r>
      <w:proofErr w:type="spellStart"/>
      <w:r w:rsidR="008F5BE2">
        <w:rPr>
          <w:rFonts w:ascii="Arial" w:hAnsi="Arial" w:cs="Arial"/>
          <w:lang w:val="en-US"/>
        </w:rPr>
        <w:t>tugas</w:t>
      </w:r>
      <w:proofErr w:type="spellEnd"/>
      <w:r w:rsidR="008F5BE2">
        <w:rPr>
          <w:rFonts w:ascii="Arial" w:hAnsi="Arial" w:cs="Arial"/>
          <w:lang w:val="en-US"/>
        </w:rPr>
        <w:t xml:space="preserve"> </w:t>
      </w:r>
      <w:proofErr w:type="spellStart"/>
      <w:r w:rsidR="008F5BE2">
        <w:rPr>
          <w:rFonts w:ascii="Arial" w:hAnsi="Arial" w:cs="Arial"/>
          <w:lang w:val="en-US"/>
        </w:rPr>
        <w:t>sekolah</w:t>
      </w:r>
      <w:proofErr w:type="spellEnd"/>
      <w:r w:rsidR="008F5BE2">
        <w:rPr>
          <w:rFonts w:ascii="Arial" w:hAnsi="Arial" w:cs="Arial"/>
          <w:lang w:val="en-US"/>
        </w:rPr>
        <w:t xml:space="preserve"> </w:t>
      </w:r>
      <w:proofErr w:type="spellStart"/>
      <w:r w:rsidR="008F5BE2">
        <w:rPr>
          <w:rFonts w:ascii="Arial" w:hAnsi="Arial" w:cs="Arial"/>
          <w:lang w:val="en-US"/>
        </w:rPr>
        <w:t>secara</w:t>
      </w:r>
      <w:proofErr w:type="spellEnd"/>
      <w:r w:rsidR="008F5BE2">
        <w:rPr>
          <w:rFonts w:ascii="Arial" w:hAnsi="Arial" w:cs="Arial"/>
          <w:lang w:val="en-US"/>
        </w:rPr>
        <w:t xml:space="preserve"> </w:t>
      </w:r>
      <w:proofErr w:type="spellStart"/>
      <w:r w:rsidR="008F5BE2">
        <w:rPr>
          <w:rFonts w:ascii="Arial" w:hAnsi="Arial" w:cs="Arial"/>
          <w:lang w:val="en-US"/>
        </w:rPr>
        <w:t>penuh</w:t>
      </w:r>
      <w:proofErr w:type="spellEnd"/>
      <w:r w:rsidR="008F5BE2">
        <w:rPr>
          <w:rFonts w:ascii="Arial" w:hAnsi="Arial" w:cs="Arial"/>
          <w:lang w:val="en-US"/>
        </w:rPr>
        <w:t xml:space="preserve">, salah </w:t>
      </w:r>
      <w:proofErr w:type="spellStart"/>
      <w:r w:rsidR="008F5BE2">
        <w:rPr>
          <w:rFonts w:ascii="Arial" w:hAnsi="Arial" w:cs="Arial"/>
          <w:lang w:val="en-US"/>
        </w:rPr>
        <w:t>satunya</w:t>
      </w:r>
      <w:proofErr w:type="spellEnd"/>
      <w:r w:rsidR="008F5BE2">
        <w:rPr>
          <w:rFonts w:ascii="Arial" w:hAnsi="Arial" w:cs="Arial"/>
          <w:lang w:val="en-US"/>
        </w:rPr>
        <w:t xml:space="preserve"> </w:t>
      </w:r>
      <w:proofErr w:type="spellStart"/>
      <w:r w:rsidR="008F5BE2">
        <w:rPr>
          <w:rFonts w:ascii="Arial" w:hAnsi="Arial" w:cs="Arial"/>
          <w:lang w:val="en-US"/>
        </w:rPr>
        <w:t>adalah</w:t>
      </w:r>
      <w:proofErr w:type="spellEnd"/>
      <w:r w:rsidR="008F5BE2">
        <w:rPr>
          <w:rFonts w:ascii="Arial" w:hAnsi="Arial" w:cs="Arial"/>
          <w:lang w:val="en-US"/>
        </w:rPr>
        <w:t xml:space="preserve"> </w:t>
      </w:r>
      <w:proofErr w:type="spellStart"/>
      <w:r w:rsidR="008F5BE2">
        <w:rPr>
          <w:rFonts w:ascii="Arial" w:hAnsi="Arial" w:cs="Arial"/>
          <w:lang w:val="en-US"/>
        </w:rPr>
        <w:t>melalui</w:t>
      </w:r>
      <w:proofErr w:type="spellEnd"/>
      <w:r w:rsidR="008F5BE2">
        <w:rPr>
          <w:rFonts w:ascii="Arial" w:hAnsi="Arial" w:cs="Arial"/>
          <w:lang w:val="en-US"/>
        </w:rPr>
        <w:t xml:space="preserve"> </w:t>
      </w:r>
      <w:proofErr w:type="spellStart"/>
      <w:r w:rsidR="008F5BE2">
        <w:rPr>
          <w:rFonts w:ascii="Arial" w:hAnsi="Arial" w:cs="Arial"/>
          <w:lang w:val="en-US"/>
        </w:rPr>
        <w:t>peranan</w:t>
      </w:r>
      <w:proofErr w:type="spellEnd"/>
      <w:r w:rsidR="008F5BE2">
        <w:rPr>
          <w:rFonts w:ascii="Arial" w:hAnsi="Arial" w:cs="Arial"/>
          <w:lang w:val="en-US"/>
        </w:rPr>
        <w:t xml:space="preserve"> </w:t>
      </w:r>
      <w:proofErr w:type="spellStart"/>
      <w:r w:rsidR="008F5BE2">
        <w:rPr>
          <w:rFonts w:ascii="Arial" w:hAnsi="Arial" w:cs="Arial"/>
          <w:lang w:val="en-US"/>
        </w:rPr>
        <w:t>gurunya</w:t>
      </w:r>
      <w:proofErr w:type="spellEnd"/>
      <w:r w:rsidR="008F5BE2">
        <w:rPr>
          <w:rFonts w:ascii="Arial" w:hAnsi="Arial" w:cs="Arial"/>
          <w:lang w:val="en-US"/>
        </w:rPr>
        <w:t>.</w:t>
      </w:r>
    </w:p>
    <w:p w14:paraId="66F32E39" w14:textId="1B911940" w:rsidR="002C2C4C" w:rsidRDefault="002C2C4C">
      <w:pPr>
        <w:spacing w:line="276" w:lineRule="auto"/>
        <w:rPr>
          <w:rFonts w:ascii="Arial" w:eastAsia="Arial" w:hAnsi="Arial" w:cs="Arial"/>
        </w:rPr>
      </w:pPr>
    </w:p>
    <w:p w14:paraId="1A412DBB" w14:textId="77777777" w:rsidR="002C2C4C" w:rsidRPr="009D4C7A" w:rsidRDefault="00C6638D">
      <w:pPr>
        <w:spacing w:line="276" w:lineRule="auto"/>
        <w:jc w:val="center"/>
        <w:rPr>
          <w:rFonts w:ascii="Tahoma" w:eastAsia="Tahoma" w:hAnsi="Tahoma" w:cs="Tahoma"/>
          <w:b/>
        </w:rPr>
      </w:pPr>
      <w:r w:rsidRPr="009D4C7A">
        <w:rPr>
          <w:rFonts w:ascii="Tahoma" w:eastAsia="Tahoma" w:hAnsi="Tahoma" w:cs="Tahoma"/>
          <w:b/>
        </w:rPr>
        <w:t>SIMPULAN</w:t>
      </w:r>
    </w:p>
    <w:p w14:paraId="51841D6C" w14:textId="77777777" w:rsidR="002C2C4C" w:rsidRPr="009D4C7A" w:rsidRDefault="002C2C4C">
      <w:pPr>
        <w:spacing w:line="276" w:lineRule="auto"/>
        <w:ind w:firstLine="567"/>
        <w:jc w:val="both"/>
        <w:rPr>
          <w:rFonts w:ascii="Arial" w:eastAsia="Arial" w:hAnsi="Arial" w:cs="Arial"/>
          <w:color w:val="FF0000"/>
          <w:sz w:val="22"/>
          <w:szCs w:val="22"/>
        </w:rPr>
      </w:pPr>
    </w:p>
    <w:p w14:paraId="5469A4CE" w14:textId="1E760FA1" w:rsidR="002C2C4C" w:rsidRPr="009D4C7A" w:rsidRDefault="00067160">
      <w:pPr>
        <w:spacing w:line="276" w:lineRule="auto"/>
        <w:ind w:firstLine="567"/>
        <w:jc w:val="both"/>
        <w:rPr>
          <w:rFonts w:ascii="Arial" w:eastAsia="Arial" w:hAnsi="Arial" w:cs="Arial"/>
          <w:sz w:val="22"/>
          <w:szCs w:val="22"/>
        </w:rPr>
      </w:pPr>
      <w:bookmarkStart w:id="4" w:name="_Hlk97481604"/>
      <w:r w:rsidRPr="009D4C7A">
        <w:rPr>
          <w:rFonts w:ascii="Arial" w:hAnsi="Arial" w:cs="Arial"/>
        </w:rPr>
        <w:t xml:space="preserve">Kurikulum adalah sebuah komponen yang harus dipersiapkan oleh lembaga pendidikan sebelum menjalankan praktik pendidikan yang diinginkan. Kurikulum merupakan komponen yang bersifat dinamis, yang artinya berkembang dengan mengikuti perkembangan serta tuntutan zaman. Pengembangan kurikulum merupakan sebutan komprehensif yang meliputi perencanaan, implementasi, serta evaluasi dikarenakan pengembangan kurikulum mengindikasikan kemajuan serta transisi. Prosedur pengembangan kurikulum meliputi perencanaan, pelaksanaan, </w:t>
      </w:r>
      <w:r w:rsidRPr="009D4C7A">
        <w:rPr>
          <w:rFonts w:ascii="Arial" w:hAnsi="Arial" w:cs="Arial"/>
          <w:i/>
          <w:iCs/>
        </w:rPr>
        <w:t>monitoring</w:t>
      </w:r>
      <w:r w:rsidRPr="009D4C7A">
        <w:rPr>
          <w:rFonts w:ascii="Arial" w:hAnsi="Arial" w:cs="Arial"/>
        </w:rPr>
        <w:t xml:space="preserve">, serta evaluasi. Selain itu, terdapat tahap pengembangan kurikulum apabila ditinjau dari tingkatannya, yaitu: 1) Pengembangan kurikulum tingkat nasional; </w:t>
      </w:r>
      <w:r w:rsidRPr="009D4C7A">
        <w:rPr>
          <w:rFonts w:ascii="Arial" w:hAnsi="Arial" w:cs="Arial"/>
        </w:rPr>
        <w:lastRenderedPageBreak/>
        <w:t xml:space="preserve">2) Pengembangan kurikulum tingkat institusi; 3) Pengembangan kurikulum tingkat mata pelajaran; dan 4) Pengembangan kurikulum tingkat pembelajaran di kelas. Prosedur pengembangan kurikulum jika ditinjau dari segi manajemen kurikulum mencakup kontrol kurikulum, pengorganisasian kurikulum, penyusunan staf, serta perencanaan kurikulum. Prosedur pengembangan kurikulum juga terbagi menjadi empat langkah lainnya, yaitu: 1) Merumuskan tujuan pembelajaran; 2) Merumuskan dan menyeleksi penngalaman belajar; 3) Mengorganisasi pengalaman belajar; dan 4) Evaluasi kurikulum. Selain itu, dalam pengembangan kurikulum juga terbagi menjadi dua jenis pengembangan, yakni pengembangan kurikulum secara sentralistik dan secara desentralistik. Pengembangan kurikulum secara sentralistik adalah jenis pengembangan kurikulum yang bermula dari pemerintah pusat serta membentuk kurikulum nasional. Sedang kurikulum desentralistik dalam penyusunan, pengelolaan, pengendalian, dan pelaksanaannya dilakukan oleh satuan pendidikan lokal. Terdapat beberapa faktor yang berpengaruh terhadap proses pengembangan kurikulum, diantaranya adalah masyarakat, perguruan tinggi, </w:t>
      </w:r>
      <w:r w:rsidR="00CC36BF">
        <w:rPr>
          <w:rFonts w:ascii="Arial" w:hAnsi="Arial" w:cs="Arial"/>
          <w:lang w:val="en-US"/>
        </w:rPr>
        <w:t>dan</w:t>
      </w:r>
      <w:r w:rsidRPr="009D4C7A">
        <w:rPr>
          <w:rFonts w:ascii="Arial" w:hAnsi="Arial" w:cs="Arial"/>
        </w:rPr>
        <w:t xml:space="preserve"> sistem nilai.</w:t>
      </w:r>
      <w:bookmarkEnd w:id="4"/>
      <w:r w:rsidR="00E027CB">
        <w:rPr>
          <w:rFonts w:ascii="Arial" w:eastAsia="Arial" w:hAnsi="Arial" w:cs="Arial"/>
          <w:sz w:val="22"/>
          <w:szCs w:val="22"/>
        </w:rPr>
        <w:t xml:space="preserve"> </w:t>
      </w:r>
    </w:p>
    <w:p w14:paraId="73E4543D" w14:textId="02448BF9" w:rsidR="002C2C4C" w:rsidRPr="009D4C7A" w:rsidRDefault="002C2C4C">
      <w:pPr>
        <w:spacing w:line="276" w:lineRule="auto"/>
        <w:rPr>
          <w:rFonts w:ascii="Arial" w:eastAsia="Arial" w:hAnsi="Arial" w:cs="Arial"/>
          <w:b/>
          <w:sz w:val="22"/>
          <w:szCs w:val="22"/>
        </w:rPr>
      </w:pPr>
    </w:p>
    <w:p w14:paraId="1980AD76" w14:textId="712AB9D1" w:rsidR="002C2C4C" w:rsidRPr="009D4C7A" w:rsidRDefault="00C6638D">
      <w:pPr>
        <w:spacing w:line="276" w:lineRule="auto"/>
        <w:jc w:val="center"/>
        <w:rPr>
          <w:rFonts w:ascii="Tahoma" w:eastAsia="Tahoma" w:hAnsi="Tahoma" w:cs="Tahoma"/>
          <w:b/>
        </w:rPr>
      </w:pPr>
      <w:r w:rsidRPr="009D4C7A">
        <w:rPr>
          <w:rFonts w:ascii="Tahoma" w:eastAsia="Tahoma" w:hAnsi="Tahoma" w:cs="Tahoma"/>
          <w:b/>
        </w:rPr>
        <w:t>CATATAN PENULIS</w:t>
      </w:r>
    </w:p>
    <w:p w14:paraId="788B40BC" w14:textId="77777777" w:rsidR="002C2C4C" w:rsidRPr="009D4C7A" w:rsidRDefault="002C2C4C">
      <w:pPr>
        <w:spacing w:line="276" w:lineRule="auto"/>
        <w:rPr>
          <w:rFonts w:ascii="Arial" w:eastAsia="Arial" w:hAnsi="Arial" w:cs="Arial"/>
          <w:sz w:val="22"/>
          <w:szCs w:val="22"/>
        </w:rPr>
      </w:pPr>
    </w:p>
    <w:p w14:paraId="113F6755" w14:textId="76B1FA2F" w:rsidR="00FA098C" w:rsidRDefault="00D85E4B" w:rsidP="00FA098C">
      <w:pPr>
        <w:spacing w:line="276" w:lineRule="auto"/>
        <w:ind w:firstLine="567"/>
        <w:jc w:val="both"/>
        <w:rPr>
          <w:rFonts w:ascii="Arial" w:hAnsi="Arial" w:cs="Arial"/>
        </w:rPr>
      </w:pPr>
      <w:sdt>
        <w:sdtPr>
          <w:tag w:val="goog_rdk_23"/>
          <w:id w:val="1937256272"/>
        </w:sdtPr>
        <w:sdtEndPr/>
        <w:sdtContent/>
      </w:sdt>
      <w:r w:rsidR="00FA098C" w:rsidRPr="009D4C7A">
        <w:rPr>
          <w:rFonts w:ascii="Arial" w:hAnsi="Arial" w:cs="Arial"/>
        </w:rPr>
        <w:t xml:space="preserve"> </w:t>
      </w:r>
      <w:r w:rsidR="00067160" w:rsidRPr="009D4C7A">
        <w:rPr>
          <w:rFonts w:ascii="Arial" w:hAnsi="Arial" w:cs="Arial"/>
        </w:rPr>
        <w:t xml:space="preserve">Penulis mengungkapkan bahwasannya tidak ditemukan konflik kepentingan terhadap publikasi artikel ini. Penulis membuktikan bahwasannya isi </w:t>
      </w:r>
      <w:r w:rsidR="00067160" w:rsidRPr="009D4C7A">
        <w:rPr>
          <w:rFonts w:ascii="Arial" w:hAnsi="Arial" w:cs="Arial"/>
          <w:lang w:val="nl-NL"/>
        </w:rPr>
        <w:t>konten beserta data artikel terbebas dari tindakan</w:t>
      </w:r>
      <w:r w:rsidR="00067160" w:rsidRPr="009D4C7A">
        <w:rPr>
          <w:rFonts w:ascii="Arial" w:hAnsi="Arial" w:cs="Arial"/>
        </w:rPr>
        <w:t xml:space="preserve"> plagiarisme.</w:t>
      </w:r>
    </w:p>
    <w:p w14:paraId="24D7E765" w14:textId="77777777" w:rsidR="008F5BE2" w:rsidRPr="009D4C7A" w:rsidRDefault="008F5BE2" w:rsidP="00FA098C">
      <w:pPr>
        <w:spacing w:line="276" w:lineRule="auto"/>
        <w:ind w:firstLine="567"/>
        <w:jc w:val="both"/>
        <w:rPr>
          <w:rFonts w:ascii="Arial" w:hAnsi="Arial" w:cs="Arial"/>
        </w:rPr>
      </w:pPr>
    </w:p>
    <w:p w14:paraId="6E4672A8" w14:textId="77777777" w:rsidR="002C2C4C" w:rsidRPr="009D4C7A" w:rsidRDefault="00FA098C">
      <w:pPr>
        <w:spacing w:line="276" w:lineRule="auto"/>
        <w:jc w:val="center"/>
        <w:rPr>
          <w:rFonts w:ascii="Tahoma" w:eastAsia="Tahoma" w:hAnsi="Tahoma" w:cs="Tahoma"/>
          <w:b/>
          <w:lang w:val="en-US"/>
        </w:rPr>
      </w:pPr>
      <w:r w:rsidRPr="009D4C7A">
        <w:rPr>
          <w:rFonts w:ascii="Tahoma" w:eastAsia="Tahoma" w:hAnsi="Tahoma" w:cs="Tahoma"/>
          <w:b/>
          <w:lang w:val="en-US"/>
        </w:rPr>
        <w:t>DAFTAR PUSTAKA</w:t>
      </w:r>
    </w:p>
    <w:p w14:paraId="28D4EC92" w14:textId="77777777" w:rsidR="00065754" w:rsidRPr="000354D7" w:rsidRDefault="00065754" w:rsidP="00FA098C">
      <w:pPr>
        <w:spacing w:line="276" w:lineRule="auto"/>
        <w:ind w:left="567" w:hanging="567"/>
        <w:jc w:val="both"/>
        <w:rPr>
          <w:rFonts w:ascii="Arial" w:hAnsi="Arial" w:cs="Arial"/>
          <w:shd w:val="clear" w:color="auto" w:fill="FFFFFF"/>
        </w:rPr>
      </w:pPr>
    </w:p>
    <w:p w14:paraId="43DF1545" w14:textId="506F94F7" w:rsidR="00BD4B24" w:rsidRDefault="00BD4B24" w:rsidP="00BD4B24">
      <w:pPr>
        <w:spacing w:line="276" w:lineRule="auto"/>
        <w:ind w:left="720" w:hanging="720"/>
        <w:jc w:val="both"/>
        <w:rPr>
          <w:rFonts w:ascii="Arial" w:eastAsia="Times New Roman" w:hAnsi="Arial" w:cs="Arial"/>
          <w:lang w:val="en-US"/>
        </w:rPr>
      </w:pPr>
      <w:r w:rsidRPr="00BD4B24">
        <w:rPr>
          <w:rFonts w:ascii="Arial" w:eastAsia="Times New Roman" w:hAnsi="Arial" w:cs="Arial"/>
          <w:lang w:val="en-US"/>
        </w:rPr>
        <w:t xml:space="preserve">Aprilia, W. (2020). </w:t>
      </w:r>
      <w:proofErr w:type="spellStart"/>
      <w:r w:rsidRPr="00BD4B24">
        <w:rPr>
          <w:rFonts w:ascii="Arial" w:eastAsia="Times New Roman" w:hAnsi="Arial" w:cs="Arial"/>
          <w:lang w:val="en-US"/>
        </w:rPr>
        <w:t>Organisasi</w:t>
      </w:r>
      <w:proofErr w:type="spellEnd"/>
      <w:r w:rsidRPr="00BD4B24">
        <w:rPr>
          <w:rFonts w:ascii="Arial" w:eastAsia="Times New Roman" w:hAnsi="Arial" w:cs="Arial"/>
          <w:lang w:val="en-US"/>
        </w:rPr>
        <w:t xml:space="preserve"> dan Desain </w:t>
      </w:r>
      <w:proofErr w:type="spellStart"/>
      <w:r w:rsidRPr="00BD4B24">
        <w:rPr>
          <w:rFonts w:ascii="Arial" w:eastAsia="Times New Roman" w:hAnsi="Arial" w:cs="Arial"/>
          <w:lang w:val="en-US"/>
        </w:rPr>
        <w:t>Pengembangan</w:t>
      </w:r>
      <w:proofErr w:type="spellEnd"/>
      <w:r w:rsidRPr="00BD4B24">
        <w:rPr>
          <w:rFonts w:ascii="Arial" w:eastAsia="Times New Roman" w:hAnsi="Arial" w:cs="Arial"/>
          <w:lang w:val="en-US"/>
        </w:rPr>
        <w:t xml:space="preserve"> </w:t>
      </w:r>
      <w:proofErr w:type="spellStart"/>
      <w:r w:rsidRPr="00BD4B24">
        <w:rPr>
          <w:rFonts w:ascii="Arial" w:eastAsia="Times New Roman" w:hAnsi="Arial" w:cs="Arial"/>
          <w:lang w:val="en-US"/>
        </w:rPr>
        <w:t>Kurikulum</w:t>
      </w:r>
      <w:proofErr w:type="spellEnd"/>
      <w:r w:rsidRPr="00BD4B24">
        <w:rPr>
          <w:rFonts w:ascii="Arial" w:eastAsia="Times New Roman" w:hAnsi="Arial" w:cs="Arial"/>
          <w:lang w:val="en-US"/>
        </w:rPr>
        <w:t xml:space="preserve">. </w:t>
      </w:r>
      <w:proofErr w:type="spellStart"/>
      <w:r w:rsidRPr="00BD4B24">
        <w:rPr>
          <w:rFonts w:ascii="Arial" w:eastAsia="Times New Roman" w:hAnsi="Arial" w:cs="Arial"/>
          <w:i/>
          <w:iCs/>
          <w:lang w:val="en-US"/>
        </w:rPr>
        <w:t>Islamika</w:t>
      </w:r>
      <w:proofErr w:type="spellEnd"/>
      <w:r w:rsidRPr="00BD4B24">
        <w:rPr>
          <w:rFonts w:ascii="Arial" w:eastAsia="Times New Roman" w:hAnsi="Arial" w:cs="Arial"/>
          <w:lang w:val="en-US"/>
        </w:rPr>
        <w:t xml:space="preserve">, </w:t>
      </w:r>
      <w:r w:rsidRPr="00BD4B24">
        <w:rPr>
          <w:rFonts w:ascii="Arial" w:eastAsia="Times New Roman" w:hAnsi="Arial" w:cs="Arial"/>
          <w:i/>
          <w:iCs/>
          <w:lang w:val="en-US"/>
        </w:rPr>
        <w:t>2</w:t>
      </w:r>
      <w:r w:rsidRPr="00BD4B24">
        <w:rPr>
          <w:rFonts w:ascii="Arial" w:eastAsia="Times New Roman" w:hAnsi="Arial" w:cs="Arial"/>
          <w:lang w:val="en-US"/>
        </w:rPr>
        <w:t xml:space="preserve">(2), 208–226. </w:t>
      </w:r>
      <w:hyperlink r:id="rId13" w:history="1">
        <w:r w:rsidR="003C29EF" w:rsidRPr="00CA04F6">
          <w:rPr>
            <w:rStyle w:val="Hyperlink"/>
            <w:rFonts w:ascii="Arial" w:eastAsia="Times New Roman" w:hAnsi="Arial" w:cs="Arial"/>
            <w:lang w:val="en-US"/>
          </w:rPr>
          <w:t>https://doi.org/10.36088/islamika.v2i2.711</w:t>
        </w:r>
      </w:hyperlink>
    </w:p>
    <w:p w14:paraId="603FBE7F" w14:textId="77777777" w:rsidR="00BD4B24" w:rsidRPr="00B92367" w:rsidRDefault="00BD4B24" w:rsidP="00BD4B24">
      <w:pPr>
        <w:pStyle w:val="NormalWeb"/>
        <w:spacing w:before="0" w:beforeAutospacing="0" w:after="0" w:afterAutospacing="0" w:line="276" w:lineRule="auto"/>
        <w:ind w:left="720" w:hanging="720"/>
        <w:jc w:val="both"/>
        <w:rPr>
          <w:rFonts w:ascii="Arial" w:hAnsi="Arial" w:cs="Arial"/>
        </w:rPr>
      </w:pPr>
      <w:proofErr w:type="spellStart"/>
      <w:r w:rsidRPr="00B92367">
        <w:rPr>
          <w:rFonts w:ascii="Arial" w:hAnsi="Arial" w:cs="Arial"/>
        </w:rPr>
        <w:t>Bachri</w:t>
      </w:r>
      <w:proofErr w:type="spellEnd"/>
      <w:r w:rsidRPr="00B92367">
        <w:rPr>
          <w:rFonts w:ascii="Arial" w:hAnsi="Arial" w:cs="Arial"/>
        </w:rPr>
        <w:t xml:space="preserve">, B. S. (2018). </w:t>
      </w:r>
      <w:r w:rsidRPr="00B92367">
        <w:rPr>
          <w:rFonts w:ascii="Arial" w:hAnsi="Arial" w:cs="Arial"/>
          <w:i/>
          <w:iCs/>
        </w:rPr>
        <w:t>Curriculum Development and Implementation on Higher Education in Indonesia</w:t>
      </w:r>
      <w:r w:rsidRPr="00B92367">
        <w:rPr>
          <w:rFonts w:ascii="Arial" w:hAnsi="Arial" w:cs="Arial"/>
        </w:rPr>
        <w:t xml:space="preserve">. </w:t>
      </w:r>
      <w:r w:rsidRPr="00B92367">
        <w:rPr>
          <w:rFonts w:ascii="Arial" w:hAnsi="Arial" w:cs="Arial"/>
          <w:i/>
          <w:iCs/>
        </w:rPr>
        <w:t>212</w:t>
      </w:r>
      <w:r w:rsidRPr="00B92367">
        <w:rPr>
          <w:rFonts w:ascii="Arial" w:hAnsi="Arial" w:cs="Arial"/>
        </w:rPr>
        <w:t xml:space="preserve">, 496–498. </w:t>
      </w:r>
      <w:hyperlink r:id="rId14" w:history="1">
        <w:r w:rsidRPr="00B92367">
          <w:rPr>
            <w:rStyle w:val="Hyperlink"/>
            <w:rFonts w:ascii="Arial" w:hAnsi="Arial" w:cs="Arial"/>
          </w:rPr>
          <w:t>https://doi.org/10.2991/icei-18.2018.106</w:t>
        </w:r>
      </w:hyperlink>
    </w:p>
    <w:p w14:paraId="087C0474" w14:textId="77777777" w:rsidR="00BD4B24" w:rsidRPr="00B92367" w:rsidRDefault="00BD4B24" w:rsidP="00BD4B24">
      <w:pPr>
        <w:pStyle w:val="NormalWeb"/>
        <w:spacing w:before="0" w:beforeAutospacing="0" w:after="0" w:afterAutospacing="0" w:line="276" w:lineRule="auto"/>
        <w:ind w:left="720" w:hanging="720"/>
        <w:jc w:val="both"/>
        <w:rPr>
          <w:rFonts w:ascii="Arial" w:hAnsi="Arial" w:cs="Arial"/>
        </w:rPr>
      </w:pPr>
      <w:proofErr w:type="spellStart"/>
      <w:r w:rsidRPr="00B92367">
        <w:rPr>
          <w:rFonts w:ascii="Arial" w:hAnsi="Arial" w:cs="Arial"/>
        </w:rPr>
        <w:t>Bahri</w:t>
      </w:r>
      <w:proofErr w:type="spellEnd"/>
      <w:r w:rsidRPr="00B92367">
        <w:rPr>
          <w:rFonts w:ascii="Arial" w:hAnsi="Arial" w:cs="Arial"/>
        </w:rPr>
        <w:t xml:space="preserve">, S. (2017). </w:t>
      </w:r>
      <w:proofErr w:type="spellStart"/>
      <w:r w:rsidRPr="00B92367">
        <w:rPr>
          <w:rFonts w:ascii="Arial" w:hAnsi="Arial" w:cs="Arial"/>
        </w:rPr>
        <w:t>Pengembangan</w:t>
      </w:r>
      <w:proofErr w:type="spellEnd"/>
      <w:r w:rsidRPr="00B92367">
        <w:rPr>
          <w:rFonts w:ascii="Arial" w:hAnsi="Arial" w:cs="Arial"/>
        </w:rPr>
        <w:t xml:space="preserve"> </w:t>
      </w:r>
      <w:proofErr w:type="spellStart"/>
      <w:r w:rsidRPr="00B92367">
        <w:rPr>
          <w:rFonts w:ascii="Arial" w:hAnsi="Arial" w:cs="Arial"/>
        </w:rPr>
        <w:t>Kurikulum</w:t>
      </w:r>
      <w:proofErr w:type="spellEnd"/>
      <w:r w:rsidRPr="00B92367">
        <w:rPr>
          <w:rFonts w:ascii="Arial" w:hAnsi="Arial" w:cs="Arial"/>
        </w:rPr>
        <w:t xml:space="preserve"> Dasar Dan </w:t>
      </w:r>
      <w:proofErr w:type="spellStart"/>
      <w:r w:rsidRPr="00B92367">
        <w:rPr>
          <w:rFonts w:ascii="Arial" w:hAnsi="Arial" w:cs="Arial"/>
        </w:rPr>
        <w:t>Tujuannya</w:t>
      </w:r>
      <w:proofErr w:type="spellEnd"/>
      <w:r w:rsidRPr="00B92367">
        <w:rPr>
          <w:rFonts w:ascii="Arial" w:hAnsi="Arial" w:cs="Arial"/>
        </w:rPr>
        <w:t xml:space="preserve">. </w:t>
      </w:r>
      <w:proofErr w:type="spellStart"/>
      <w:r w:rsidRPr="00B92367">
        <w:rPr>
          <w:rFonts w:ascii="Arial" w:hAnsi="Arial" w:cs="Arial"/>
          <w:i/>
          <w:iCs/>
        </w:rPr>
        <w:t>Jurnal</w:t>
      </w:r>
      <w:proofErr w:type="spellEnd"/>
      <w:r w:rsidRPr="00B92367">
        <w:rPr>
          <w:rFonts w:ascii="Arial" w:hAnsi="Arial" w:cs="Arial"/>
          <w:i/>
          <w:iCs/>
        </w:rPr>
        <w:t xml:space="preserve"> </w:t>
      </w:r>
      <w:proofErr w:type="spellStart"/>
      <w:r w:rsidRPr="00B92367">
        <w:rPr>
          <w:rFonts w:ascii="Arial" w:hAnsi="Arial" w:cs="Arial"/>
          <w:i/>
          <w:iCs/>
        </w:rPr>
        <w:t>Ilmiah</w:t>
      </w:r>
      <w:proofErr w:type="spellEnd"/>
      <w:r w:rsidRPr="00B92367">
        <w:rPr>
          <w:rFonts w:ascii="Arial" w:hAnsi="Arial" w:cs="Arial"/>
          <w:i/>
          <w:iCs/>
        </w:rPr>
        <w:t xml:space="preserve"> Islam Futura</w:t>
      </w:r>
      <w:r w:rsidRPr="00B92367">
        <w:rPr>
          <w:rFonts w:ascii="Arial" w:hAnsi="Arial" w:cs="Arial"/>
        </w:rPr>
        <w:t xml:space="preserve">, </w:t>
      </w:r>
      <w:r w:rsidRPr="00B92367">
        <w:rPr>
          <w:rFonts w:ascii="Arial" w:hAnsi="Arial" w:cs="Arial"/>
          <w:i/>
          <w:iCs/>
        </w:rPr>
        <w:t>11</w:t>
      </w:r>
      <w:r w:rsidRPr="00B92367">
        <w:rPr>
          <w:rFonts w:ascii="Arial" w:hAnsi="Arial" w:cs="Arial"/>
        </w:rPr>
        <w:t xml:space="preserve">(1), 15. </w:t>
      </w:r>
      <w:hyperlink r:id="rId15" w:history="1">
        <w:r w:rsidRPr="00B92367">
          <w:rPr>
            <w:rStyle w:val="Hyperlink"/>
            <w:rFonts w:ascii="Arial" w:hAnsi="Arial" w:cs="Arial"/>
          </w:rPr>
          <w:t>https://doi.org/10.22373/jiif.v11i1.61</w:t>
        </w:r>
      </w:hyperlink>
    </w:p>
    <w:p w14:paraId="18C3825A" w14:textId="77777777" w:rsidR="00BD4B24" w:rsidRPr="00BD4B24" w:rsidRDefault="00BD4B24" w:rsidP="00BD4B24">
      <w:pPr>
        <w:spacing w:line="276" w:lineRule="auto"/>
        <w:ind w:left="720" w:hanging="720"/>
        <w:jc w:val="both"/>
        <w:rPr>
          <w:rFonts w:ascii="Arial" w:eastAsia="Times New Roman" w:hAnsi="Arial" w:cs="Arial"/>
          <w:lang w:val="en-US"/>
        </w:rPr>
      </w:pPr>
      <w:r w:rsidRPr="00BD4B24">
        <w:rPr>
          <w:rFonts w:ascii="Arial" w:eastAsia="Times New Roman" w:hAnsi="Arial" w:cs="Arial"/>
          <w:lang w:val="en-US"/>
        </w:rPr>
        <w:t xml:space="preserve">Bens, S., </w:t>
      </w:r>
      <w:proofErr w:type="spellStart"/>
      <w:r w:rsidRPr="00BD4B24">
        <w:rPr>
          <w:rFonts w:ascii="Arial" w:eastAsia="Times New Roman" w:hAnsi="Arial" w:cs="Arial"/>
          <w:lang w:val="en-US"/>
        </w:rPr>
        <w:t>Kolomitro</w:t>
      </w:r>
      <w:proofErr w:type="spellEnd"/>
      <w:r w:rsidRPr="00BD4B24">
        <w:rPr>
          <w:rFonts w:ascii="Arial" w:eastAsia="Times New Roman" w:hAnsi="Arial" w:cs="Arial"/>
          <w:lang w:val="en-US"/>
        </w:rPr>
        <w:t xml:space="preserve">, K., &amp; Han, A. (2021). Curriculum development: enabling and limiting factors. </w:t>
      </w:r>
      <w:r w:rsidRPr="00BD4B24">
        <w:rPr>
          <w:rFonts w:ascii="Arial" w:eastAsia="Times New Roman" w:hAnsi="Arial" w:cs="Arial"/>
          <w:i/>
          <w:iCs/>
          <w:lang w:val="en-US"/>
        </w:rPr>
        <w:t>International Journal for Academic Development</w:t>
      </w:r>
      <w:r w:rsidRPr="00BD4B24">
        <w:rPr>
          <w:rFonts w:ascii="Arial" w:eastAsia="Times New Roman" w:hAnsi="Arial" w:cs="Arial"/>
          <w:lang w:val="en-US"/>
        </w:rPr>
        <w:t xml:space="preserve">, </w:t>
      </w:r>
      <w:r w:rsidRPr="00BD4B24">
        <w:rPr>
          <w:rFonts w:ascii="Arial" w:eastAsia="Times New Roman" w:hAnsi="Arial" w:cs="Arial"/>
          <w:i/>
          <w:iCs/>
          <w:lang w:val="en-US"/>
        </w:rPr>
        <w:t>26</w:t>
      </w:r>
      <w:r w:rsidRPr="00BD4B24">
        <w:rPr>
          <w:rFonts w:ascii="Arial" w:eastAsia="Times New Roman" w:hAnsi="Arial" w:cs="Arial"/>
          <w:lang w:val="en-US"/>
        </w:rPr>
        <w:t xml:space="preserve">(4), 481–485. </w:t>
      </w:r>
      <w:hyperlink r:id="rId16" w:history="1">
        <w:r w:rsidRPr="00BD4B24">
          <w:rPr>
            <w:rStyle w:val="Hyperlink"/>
            <w:rFonts w:ascii="Arial" w:eastAsia="Times New Roman" w:hAnsi="Arial" w:cs="Arial"/>
            <w:lang w:val="en-US"/>
          </w:rPr>
          <w:t>https://doi.org/10.1080/1360144X.2020.1842744</w:t>
        </w:r>
      </w:hyperlink>
    </w:p>
    <w:p w14:paraId="1F6C709E" w14:textId="77777777" w:rsidR="00BD4B24" w:rsidRPr="00B92367" w:rsidRDefault="00BD4B24" w:rsidP="00BD4B24">
      <w:pPr>
        <w:pStyle w:val="NormalWeb"/>
        <w:spacing w:before="0" w:beforeAutospacing="0" w:after="0" w:afterAutospacing="0" w:line="276" w:lineRule="auto"/>
        <w:ind w:left="720" w:hanging="720"/>
        <w:jc w:val="both"/>
        <w:rPr>
          <w:rFonts w:ascii="Arial" w:hAnsi="Arial" w:cs="Arial"/>
        </w:rPr>
      </w:pPr>
      <w:r w:rsidRPr="00B92367">
        <w:rPr>
          <w:rFonts w:ascii="Arial" w:hAnsi="Arial" w:cs="Arial"/>
        </w:rPr>
        <w:t xml:space="preserve">Case, J. M., &amp; Huisman, J. (2015). Researching higher education: International perspectives on theory, policy and practice. </w:t>
      </w:r>
      <w:r w:rsidRPr="00B92367">
        <w:rPr>
          <w:rFonts w:ascii="Arial" w:hAnsi="Arial" w:cs="Arial"/>
          <w:i/>
          <w:iCs/>
        </w:rPr>
        <w:t>Researching Higher Education: International Perspectives on Theory, Policy and Practice</w:t>
      </w:r>
      <w:r w:rsidRPr="00B92367">
        <w:rPr>
          <w:rFonts w:ascii="Arial" w:hAnsi="Arial" w:cs="Arial"/>
        </w:rPr>
        <w:t xml:space="preserve">, 1–260. </w:t>
      </w:r>
      <w:hyperlink r:id="rId17" w:history="1">
        <w:r w:rsidRPr="00B92367">
          <w:rPr>
            <w:rStyle w:val="Hyperlink"/>
            <w:rFonts w:ascii="Arial" w:hAnsi="Arial" w:cs="Arial"/>
          </w:rPr>
          <w:t>https://doi.org/10.4324/9781315675404</w:t>
        </w:r>
      </w:hyperlink>
    </w:p>
    <w:p w14:paraId="1E292089" w14:textId="77777777" w:rsidR="00BD4B24" w:rsidRPr="00BD4B24" w:rsidRDefault="00BD4B24" w:rsidP="00BD4B24">
      <w:pPr>
        <w:spacing w:line="276" w:lineRule="auto"/>
        <w:ind w:left="720" w:hanging="720"/>
        <w:jc w:val="both"/>
        <w:rPr>
          <w:rFonts w:ascii="Arial" w:eastAsia="Times New Roman" w:hAnsi="Arial" w:cs="Arial"/>
          <w:lang w:val="en-US"/>
        </w:rPr>
      </w:pPr>
      <w:r w:rsidRPr="00BD4B24">
        <w:rPr>
          <w:rFonts w:ascii="Arial" w:eastAsia="Times New Roman" w:hAnsi="Arial" w:cs="Arial"/>
          <w:lang w:val="en-US"/>
        </w:rPr>
        <w:t xml:space="preserve">Dahlan, D., </w:t>
      </w:r>
      <w:proofErr w:type="spellStart"/>
      <w:r w:rsidRPr="00BD4B24">
        <w:rPr>
          <w:rFonts w:ascii="Arial" w:eastAsia="Times New Roman" w:hAnsi="Arial" w:cs="Arial"/>
          <w:lang w:val="en-US"/>
        </w:rPr>
        <w:t>Budiwati</w:t>
      </w:r>
      <w:proofErr w:type="spellEnd"/>
      <w:r w:rsidRPr="00BD4B24">
        <w:rPr>
          <w:rFonts w:ascii="Arial" w:eastAsia="Times New Roman" w:hAnsi="Arial" w:cs="Arial"/>
          <w:lang w:val="en-US"/>
        </w:rPr>
        <w:t xml:space="preserve">, N., &amp; </w:t>
      </w:r>
      <w:proofErr w:type="spellStart"/>
      <w:r w:rsidRPr="00BD4B24">
        <w:rPr>
          <w:rFonts w:ascii="Arial" w:eastAsia="Times New Roman" w:hAnsi="Arial" w:cs="Arial"/>
          <w:lang w:val="en-US"/>
        </w:rPr>
        <w:t>Kurniawati</w:t>
      </w:r>
      <w:proofErr w:type="spellEnd"/>
      <w:r w:rsidRPr="00BD4B24">
        <w:rPr>
          <w:rFonts w:ascii="Arial" w:eastAsia="Times New Roman" w:hAnsi="Arial" w:cs="Arial"/>
          <w:lang w:val="en-US"/>
        </w:rPr>
        <w:t xml:space="preserve">, S. (2014). </w:t>
      </w:r>
      <w:proofErr w:type="spellStart"/>
      <w:r w:rsidRPr="00BD4B24">
        <w:rPr>
          <w:rFonts w:ascii="Arial" w:eastAsia="Times New Roman" w:hAnsi="Arial" w:cs="Arial"/>
          <w:lang w:val="en-US"/>
        </w:rPr>
        <w:t>Pengembangan</w:t>
      </w:r>
      <w:proofErr w:type="spellEnd"/>
      <w:r w:rsidRPr="00BD4B24">
        <w:rPr>
          <w:rFonts w:ascii="Arial" w:eastAsia="Times New Roman" w:hAnsi="Arial" w:cs="Arial"/>
          <w:lang w:val="en-US"/>
        </w:rPr>
        <w:t xml:space="preserve"> Model </w:t>
      </w:r>
      <w:proofErr w:type="spellStart"/>
      <w:r w:rsidRPr="00BD4B24">
        <w:rPr>
          <w:rFonts w:ascii="Arial" w:eastAsia="Times New Roman" w:hAnsi="Arial" w:cs="Arial"/>
          <w:lang w:val="en-US"/>
        </w:rPr>
        <w:t>Kurikulum</w:t>
      </w:r>
      <w:proofErr w:type="spellEnd"/>
      <w:r w:rsidRPr="00BD4B24">
        <w:rPr>
          <w:rFonts w:ascii="Arial" w:eastAsia="Times New Roman" w:hAnsi="Arial" w:cs="Arial"/>
          <w:lang w:val="en-US"/>
        </w:rPr>
        <w:t xml:space="preserve"> Pendidikan </w:t>
      </w:r>
      <w:proofErr w:type="spellStart"/>
      <w:r w:rsidRPr="00BD4B24">
        <w:rPr>
          <w:rFonts w:ascii="Arial" w:eastAsia="Times New Roman" w:hAnsi="Arial" w:cs="Arial"/>
          <w:lang w:val="en-US"/>
        </w:rPr>
        <w:t>Ekonomi</w:t>
      </w:r>
      <w:proofErr w:type="spellEnd"/>
      <w:r w:rsidRPr="00BD4B24">
        <w:rPr>
          <w:rFonts w:ascii="Arial" w:eastAsia="Times New Roman" w:hAnsi="Arial" w:cs="Arial"/>
          <w:lang w:val="en-US"/>
        </w:rPr>
        <w:t xml:space="preserve"> </w:t>
      </w:r>
      <w:proofErr w:type="spellStart"/>
      <w:r w:rsidRPr="00BD4B24">
        <w:rPr>
          <w:rFonts w:ascii="Arial" w:eastAsia="Times New Roman" w:hAnsi="Arial" w:cs="Arial"/>
          <w:lang w:val="en-US"/>
        </w:rPr>
        <w:t>Untuk</w:t>
      </w:r>
      <w:proofErr w:type="spellEnd"/>
      <w:r w:rsidRPr="00BD4B24">
        <w:rPr>
          <w:rFonts w:ascii="Arial" w:eastAsia="Times New Roman" w:hAnsi="Arial" w:cs="Arial"/>
          <w:lang w:val="en-US"/>
        </w:rPr>
        <w:t xml:space="preserve"> </w:t>
      </w:r>
      <w:proofErr w:type="spellStart"/>
      <w:r w:rsidRPr="00BD4B24">
        <w:rPr>
          <w:rFonts w:ascii="Arial" w:eastAsia="Times New Roman" w:hAnsi="Arial" w:cs="Arial"/>
          <w:lang w:val="en-US"/>
        </w:rPr>
        <w:t>Menyiapkan</w:t>
      </w:r>
      <w:proofErr w:type="spellEnd"/>
      <w:r w:rsidRPr="00BD4B24">
        <w:rPr>
          <w:rFonts w:ascii="Arial" w:eastAsia="Times New Roman" w:hAnsi="Arial" w:cs="Arial"/>
          <w:lang w:val="en-US"/>
        </w:rPr>
        <w:t xml:space="preserve"> Guru </w:t>
      </w:r>
      <w:proofErr w:type="spellStart"/>
      <w:r w:rsidRPr="00BD4B24">
        <w:rPr>
          <w:rFonts w:ascii="Arial" w:eastAsia="Times New Roman" w:hAnsi="Arial" w:cs="Arial"/>
          <w:lang w:val="en-US"/>
        </w:rPr>
        <w:t>Profesional</w:t>
      </w:r>
      <w:proofErr w:type="spellEnd"/>
      <w:r w:rsidRPr="00BD4B24">
        <w:rPr>
          <w:rFonts w:ascii="Arial" w:eastAsia="Times New Roman" w:hAnsi="Arial" w:cs="Arial"/>
          <w:lang w:val="en-US"/>
        </w:rPr>
        <w:t xml:space="preserve"> Di </w:t>
      </w:r>
      <w:proofErr w:type="spellStart"/>
      <w:r w:rsidRPr="00BD4B24">
        <w:rPr>
          <w:rFonts w:ascii="Arial" w:eastAsia="Times New Roman" w:hAnsi="Arial" w:cs="Arial"/>
          <w:lang w:val="en-US"/>
        </w:rPr>
        <w:t>Sekolah</w:t>
      </w:r>
      <w:proofErr w:type="spellEnd"/>
      <w:r w:rsidRPr="00BD4B24">
        <w:rPr>
          <w:rFonts w:ascii="Arial" w:eastAsia="Times New Roman" w:hAnsi="Arial" w:cs="Arial"/>
          <w:lang w:val="en-US"/>
        </w:rPr>
        <w:t xml:space="preserve"> </w:t>
      </w:r>
      <w:proofErr w:type="spellStart"/>
      <w:r w:rsidRPr="00BD4B24">
        <w:rPr>
          <w:rFonts w:ascii="Arial" w:eastAsia="Times New Roman" w:hAnsi="Arial" w:cs="Arial"/>
          <w:lang w:val="en-US"/>
        </w:rPr>
        <w:t>Bertaraf</w:t>
      </w:r>
      <w:proofErr w:type="spellEnd"/>
      <w:r w:rsidRPr="00BD4B24">
        <w:rPr>
          <w:rFonts w:ascii="Arial" w:eastAsia="Times New Roman" w:hAnsi="Arial" w:cs="Arial"/>
          <w:lang w:val="en-US"/>
        </w:rPr>
        <w:t xml:space="preserve"> </w:t>
      </w:r>
      <w:proofErr w:type="spellStart"/>
      <w:r w:rsidRPr="00BD4B24">
        <w:rPr>
          <w:rFonts w:ascii="Arial" w:eastAsia="Times New Roman" w:hAnsi="Arial" w:cs="Arial"/>
          <w:lang w:val="en-US"/>
        </w:rPr>
        <w:t>Internasional</w:t>
      </w:r>
      <w:proofErr w:type="spellEnd"/>
      <w:r w:rsidRPr="00BD4B24">
        <w:rPr>
          <w:rFonts w:ascii="Arial" w:eastAsia="Times New Roman" w:hAnsi="Arial" w:cs="Arial"/>
          <w:lang w:val="en-US"/>
        </w:rPr>
        <w:t xml:space="preserve">. </w:t>
      </w:r>
      <w:r w:rsidRPr="00BD4B24">
        <w:rPr>
          <w:rFonts w:ascii="Arial" w:eastAsia="Times New Roman" w:hAnsi="Arial" w:cs="Arial"/>
          <w:i/>
          <w:iCs/>
          <w:lang w:val="en-US"/>
        </w:rPr>
        <w:t xml:space="preserve">PARAMETER: </w:t>
      </w:r>
      <w:proofErr w:type="spellStart"/>
      <w:r w:rsidRPr="00BD4B24">
        <w:rPr>
          <w:rFonts w:ascii="Arial" w:eastAsia="Times New Roman" w:hAnsi="Arial" w:cs="Arial"/>
          <w:i/>
          <w:iCs/>
          <w:lang w:val="en-US"/>
        </w:rPr>
        <w:t>Jurnal</w:t>
      </w:r>
      <w:proofErr w:type="spellEnd"/>
      <w:r w:rsidRPr="00BD4B24">
        <w:rPr>
          <w:rFonts w:ascii="Arial" w:eastAsia="Times New Roman" w:hAnsi="Arial" w:cs="Arial"/>
          <w:i/>
          <w:iCs/>
          <w:lang w:val="en-US"/>
        </w:rPr>
        <w:t xml:space="preserve"> Pendidikan Universitas Negeri Jakarta</w:t>
      </w:r>
      <w:r w:rsidRPr="00BD4B24">
        <w:rPr>
          <w:rFonts w:ascii="Arial" w:eastAsia="Times New Roman" w:hAnsi="Arial" w:cs="Arial"/>
          <w:lang w:val="en-US"/>
        </w:rPr>
        <w:t xml:space="preserve">, </w:t>
      </w:r>
      <w:r w:rsidRPr="00BD4B24">
        <w:rPr>
          <w:rFonts w:ascii="Arial" w:eastAsia="Times New Roman" w:hAnsi="Arial" w:cs="Arial"/>
          <w:i/>
          <w:iCs/>
          <w:lang w:val="en-US"/>
        </w:rPr>
        <w:t>25</w:t>
      </w:r>
      <w:r w:rsidRPr="00BD4B24">
        <w:rPr>
          <w:rFonts w:ascii="Arial" w:eastAsia="Times New Roman" w:hAnsi="Arial" w:cs="Arial"/>
          <w:lang w:val="en-US"/>
        </w:rPr>
        <w:t xml:space="preserve">(2), 56–61. </w:t>
      </w:r>
      <w:hyperlink r:id="rId18" w:history="1">
        <w:r w:rsidRPr="00BD4B24">
          <w:rPr>
            <w:rStyle w:val="Hyperlink"/>
            <w:rFonts w:ascii="Arial" w:eastAsia="Times New Roman" w:hAnsi="Arial" w:cs="Arial"/>
            <w:lang w:val="en-US"/>
          </w:rPr>
          <w:t>https://doi.org/10.21009/parameter.252.01</w:t>
        </w:r>
      </w:hyperlink>
    </w:p>
    <w:p w14:paraId="2AD1F805" w14:textId="77777777" w:rsidR="00BD4B24" w:rsidRPr="00B92367" w:rsidRDefault="00BD4B24" w:rsidP="00BD4B24">
      <w:pPr>
        <w:pStyle w:val="NormalWeb"/>
        <w:spacing w:before="0" w:beforeAutospacing="0" w:after="0" w:afterAutospacing="0" w:line="276" w:lineRule="auto"/>
        <w:ind w:left="720" w:hanging="720"/>
        <w:jc w:val="both"/>
        <w:rPr>
          <w:rFonts w:ascii="Arial" w:hAnsi="Arial" w:cs="Arial"/>
        </w:rPr>
      </w:pPr>
      <w:r w:rsidRPr="00B92367">
        <w:rPr>
          <w:rFonts w:ascii="Arial" w:hAnsi="Arial" w:cs="Arial"/>
        </w:rPr>
        <w:t xml:space="preserve">Dhanapala, R. M. (2021). Triangular Framework for Curriculum Development in the Education Sector. </w:t>
      </w:r>
      <w:proofErr w:type="spellStart"/>
      <w:r w:rsidRPr="00B92367">
        <w:rPr>
          <w:rFonts w:ascii="Arial" w:hAnsi="Arial" w:cs="Arial"/>
          <w:i/>
          <w:iCs/>
        </w:rPr>
        <w:t>OALib</w:t>
      </w:r>
      <w:proofErr w:type="spellEnd"/>
      <w:r w:rsidRPr="00B92367">
        <w:rPr>
          <w:rFonts w:ascii="Arial" w:hAnsi="Arial" w:cs="Arial"/>
        </w:rPr>
        <w:t xml:space="preserve">, </w:t>
      </w:r>
      <w:r w:rsidRPr="00B92367">
        <w:rPr>
          <w:rFonts w:ascii="Arial" w:hAnsi="Arial" w:cs="Arial"/>
          <w:i/>
          <w:iCs/>
        </w:rPr>
        <w:t>08</w:t>
      </w:r>
      <w:r w:rsidRPr="00B92367">
        <w:rPr>
          <w:rFonts w:ascii="Arial" w:hAnsi="Arial" w:cs="Arial"/>
        </w:rPr>
        <w:t xml:space="preserve">(06), 1–10. </w:t>
      </w:r>
      <w:hyperlink r:id="rId19" w:history="1">
        <w:r w:rsidRPr="00B92367">
          <w:rPr>
            <w:rStyle w:val="Hyperlink"/>
            <w:rFonts w:ascii="Arial" w:hAnsi="Arial" w:cs="Arial"/>
          </w:rPr>
          <w:t>https://doi.org/10.4236/oalib.1107490</w:t>
        </w:r>
      </w:hyperlink>
    </w:p>
    <w:p w14:paraId="54249FE6" w14:textId="77777777" w:rsidR="00BD4B24" w:rsidRPr="00B92367" w:rsidRDefault="00BD4B24" w:rsidP="00BD4B24">
      <w:pPr>
        <w:pStyle w:val="NormalWeb"/>
        <w:spacing w:before="0" w:beforeAutospacing="0" w:after="0" w:afterAutospacing="0" w:line="276" w:lineRule="auto"/>
        <w:ind w:left="720" w:hanging="720"/>
        <w:jc w:val="both"/>
        <w:rPr>
          <w:rFonts w:ascii="Arial" w:hAnsi="Arial" w:cs="Arial"/>
        </w:rPr>
      </w:pPr>
      <w:proofErr w:type="spellStart"/>
      <w:r w:rsidRPr="00B92367">
        <w:rPr>
          <w:rFonts w:ascii="Arial" w:hAnsi="Arial" w:cs="Arial"/>
        </w:rPr>
        <w:t>Fajri</w:t>
      </w:r>
      <w:proofErr w:type="spellEnd"/>
      <w:r w:rsidRPr="00B92367">
        <w:rPr>
          <w:rFonts w:ascii="Arial" w:hAnsi="Arial" w:cs="Arial"/>
        </w:rPr>
        <w:t xml:space="preserve">, K. N. (2019). Proses </w:t>
      </w:r>
      <w:proofErr w:type="spellStart"/>
      <w:r w:rsidRPr="00B92367">
        <w:rPr>
          <w:rFonts w:ascii="Arial" w:hAnsi="Arial" w:cs="Arial"/>
        </w:rPr>
        <w:t>Pengembangan</w:t>
      </w:r>
      <w:proofErr w:type="spellEnd"/>
      <w:r w:rsidRPr="00B92367">
        <w:rPr>
          <w:rFonts w:ascii="Arial" w:hAnsi="Arial" w:cs="Arial"/>
        </w:rPr>
        <w:t xml:space="preserve"> </w:t>
      </w:r>
      <w:proofErr w:type="spellStart"/>
      <w:r w:rsidRPr="00B92367">
        <w:rPr>
          <w:rFonts w:ascii="Arial" w:hAnsi="Arial" w:cs="Arial"/>
        </w:rPr>
        <w:t>Kurikulum</w:t>
      </w:r>
      <w:proofErr w:type="spellEnd"/>
      <w:r w:rsidRPr="00B92367">
        <w:rPr>
          <w:rFonts w:ascii="Arial" w:hAnsi="Arial" w:cs="Arial"/>
        </w:rPr>
        <w:t xml:space="preserve">. </w:t>
      </w:r>
      <w:proofErr w:type="spellStart"/>
      <w:r w:rsidRPr="00B92367">
        <w:rPr>
          <w:rFonts w:ascii="Arial" w:hAnsi="Arial" w:cs="Arial"/>
          <w:i/>
          <w:iCs/>
        </w:rPr>
        <w:t>Islamika</w:t>
      </w:r>
      <w:proofErr w:type="spellEnd"/>
      <w:r w:rsidRPr="00B92367">
        <w:rPr>
          <w:rFonts w:ascii="Arial" w:hAnsi="Arial" w:cs="Arial"/>
        </w:rPr>
        <w:t xml:space="preserve">, </w:t>
      </w:r>
      <w:r w:rsidRPr="00B92367">
        <w:rPr>
          <w:rFonts w:ascii="Arial" w:hAnsi="Arial" w:cs="Arial"/>
          <w:i/>
          <w:iCs/>
        </w:rPr>
        <w:t>1</w:t>
      </w:r>
      <w:r w:rsidRPr="00B92367">
        <w:rPr>
          <w:rFonts w:ascii="Arial" w:hAnsi="Arial" w:cs="Arial"/>
        </w:rPr>
        <w:t xml:space="preserve">(2), 35–48. </w:t>
      </w:r>
      <w:hyperlink r:id="rId20" w:history="1">
        <w:r w:rsidRPr="00B92367">
          <w:rPr>
            <w:rStyle w:val="Hyperlink"/>
            <w:rFonts w:ascii="Arial" w:hAnsi="Arial" w:cs="Arial"/>
          </w:rPr>
          <w:t>https://doi.org/10.36088/islamika.v1i2.193</w:t>
        </w:r>
      </w:hyperlink>
    </w:p>
    <w:p w14:paraId="1C170A5B" w14:textId="77777777" w:rsidR="00BD4B24" w:rsidRPr="00B92367" w:rsidRDefault="00BD4B24" w:rsidP="00BD4B24">
      <w:pPr>
        <w:pStyle w:val="NormalWeb"/>
        <w:spacing w:before="0" w:beforeAutospacing="0" w:after="0" w:afterAutospacing="0" w:line="276" w:lineRule="auto"/>
        <w:ind w:left="720" w:hanging="720"/>
        <w:jc w:val="both"/>
        <w:rPr>
          <w:rStyle w:val="Hyperlink"/>
          <w:rFonts w:ascii="Arial" w:hAnsi="Arial" w:cs="Arial"/>
          <w:color w:val="4472C4" w:themeColor="accent1"/>
          <w:shd w:val="clear" w:color="auto" w:fill="FFFFFF"/>
        </w:rPr>
      </w:pPr>
      <w:proofErr w:type="spellStart"/>
      <w:r w:rsidRPr="00B92367">
        <w:rPr>
          <w:rFonts w:ascii="Arial" w:hAnsi="Arial" w:cs="Arial"/>
        </w:rPr>
        <w:lastRenderedPageBreak/>
        <w:t>Fujiawati</w:t>
      </w:r>
      <w:proofErr w:type="spellEnd"/>
      <w:r w:rsidRPr="00B92367">
        <w:rPr>
          <w:rFonts w:ascii="Arial" w:hAnsi="Arial" w:cs="Arial"/>
        </w:rPr>
        <w:t xml:space="preserve">, F. S. (2016). </w:t>
      </w:r>
      <w:proofErr w:type="spellStart"/>
      <w:r w:rsidRPr="00B92367">
        <w:rPr>
          <w:rFonts w:ascii="Arial" w:hAnsi="Arial" w:cs="Arial"/>
        </w:rPr>
        <w:t>Pemahaman</w:t>
      </w:r>
      <w:proofErr w:type="spellEnd"/>
      <w:r w:rsidRPr="00B92367">
        <w:rPr>
          <w:rFonts w:ascii="Arial" w:hAnsi="Arial" w:cs="Arial"/>
        </w:rPr>
        <w:t xml:space="preserve"> </w:t>
      </w:r>
      <w:proofErr w:type="spellStart"/>
      <w:r w:rsidRPr="00B92367">
        <w:rPr>
          <w:rFonts w:ascii="Arial" w:hAnsi="Arial" w:cs="Arial"/>
        </w:rPr>
        <w:t>Konsep</w:t>
      </w:r>
      <w:proofErr w:type="spellEnd"/>
      <w:r w:rsidRPr="00B92367">
        <w:rPr>
          <w:rFonts w:ascii="Arial" w:hAnsi="Arial" w:cs="Arial"/>
        </w:rPr>
        <w:t xml:space="preserve"> </w:t>
      </w:r>
      <w:proofErr w:type="spellStart"/>
      <w:r w:rsidRPr="00B92367">
        <w:rPr>
          <w:rFonts w:ascii="Arial" w:hAnsi="Arial" w:cs="Arial"/>
        </w:rPr>
        <w:t>Kurikulum</w:t>
      </w:r>
      <w:proofErr w:type="spellEnd"/>
      <w:r w:rsidRPr="00B92367">
        <w:rPr>
          <w:rFonts w:ascii="Arial" w:hAnsi="Arial" w:cs="Arial"/>
        </w:rPr>
        <w:t xml:space="preserve"> Dan </w:t>
      </w:r>
      <w:proofErr w:type="spellStart"/>
      <w:r w:rsidRPr="00B92367">
        <w:rPr>
          <w:rFonts w:ascii="Arial" w:hAnsi="Arial" w:cs="Arial"/>
        </w:rPr>
        <w:t>Pembelajaran</w:t>
      </w:r>
      <w:proofErr w:type="spellEnd"/>
      <w:r w:rsidRPr="00B92367">
        <w:rPr>
          <w:rFonts w:ascii="Arial" w:hAnsi="Arial" w:cs="Arial"/>
        </w:rPr>
        <w:t xml:space="preserve"> </w:t>
      </w:r>
      <w:proofErr w:type="spellStart"/>
      <w:r w:rsidRPr="00B92367">
        <w:rPr>
          <w:rFonts w:ascii="Arial" w:hAnsi="Arial" w:cs="Arial"/>
        </w:rPr>
        <w:t>Dengan</w:t>
      </w:r>
      <w:proofErr w:type="spellEnd"/>
      <w:r w:rsidRPr="00B92367">
        <w:rPr>
          <w:rFonts w:ascii="Arial" w:hAnsi="Arial" w:cs="Arial"/>
        </w:rPr>
        <w:t xml:space="preserve"> Peta </w:t>
      </w:r>
      <w:proofErr w:type="spellStart"/>
      <w:r w:rsidRPr="00B92367">
        <w:rPr>
          <w:rFonts w:ascii="Arial" w:hAnsi="Arial" w:cs="Arial"/>
        </w:rPr>
        <w:t>Konsep</w:t>
      </w:r>
      <w:proofErr w:type="spellEnd"/>
      <w:r w:rsidRPr="00B92367">
        <w:rPr>
          <w:rFonts w:ascii="Arial" w:hAnsi="Arial" w:cs="Arial"/>
        </w:rPr>
        <w:t xml:space="preserve"> </w:t>
      </w:r>
      <w:proofErr w:type="spellStart"/>
      <w:r w:rsidRPr="00B92367">
        <w:rPr>
          <w:rFonts w:ascii="Arial" w:hAnsi="Arial" w:cs="Arial"/>
        </w:rPr>
        <w:t>Bagi</w:t>
      </w:r>
      <w:proofErr w:type="spellEnd"/>
      <w:r w:rsidRPr="00B92367">
        <w:rPr>
          <w:rFonts w:ascii="Arial" w:hAnsi="Arial" w:cs="Arial"/>
        </w:rPr>
        <w:t xml:space="preserve"> </w:t>
      </w:r>
      <w:proofErr w:type="spellStart"/>
      <w:r w:rsidRPr="00B92367">
        <w:rPr>
          <w:rFonts w:ascii="Arial" w:hAnsi="Arial" w:cs="Arial"/>
        </w:rPr>
        <w:t>Mahasiswa</w:t>
      </w:r>
      <w:proofErr w:type="spellEnd"/>
      <w:r w:rsidRPr="00B92367">
        <w:rPr>
          <w:rFonts w:ascii="Arial" w:hAnsi="Arial" w:cs="Arial"/>
        </w:rPr>
        <w:t xml:space="preserve"> Pendidikan </w:t>
      </w:r>
      <w:proofErr w:type="spellStart"/>
      <w:r w:rsidRPr="00B92367">
        <w:rPr>
          <w:rFonts w:ascii="Arial" w:hAnsi="Arial" w:cs="Arial"/>
        </w:rPr>
        <w:t>Seni</w:t>
      </w:r>
      <w:proofErr w:type="spellEnd"/>
      <w:r w:rsidRPr="00B92367">
        <w:rPr>
          <w:rFonts w:ascii="Arial" w:hAnsi="Arial" w:cs="Arial"/>
        </w:rPr>
        <w:t xml:space="preserve">. </w:t>
      </w:r>
      <w:proofErr w:type="spellStart"/>
      <w:r w:rsidRPr="00B92367">
        <w:rPr>
          <w:rFonts w:ascii="Arial" w:hAnsi="Arial" w:cs="Arial"/>
          <w:i/>
          <w:iCs/>
        </w:rPr>
        <w:t>Jurnal</w:t>
      </w:r>
      <w:proofErr w:type="spellEnd"/>
      <w:r w:rsidRPr="00B92367">
        <w:rPr>
          <w:rFonts w:ascii="Arial" w:hAnsi="Arial" w:cs="Arial"/>
          <w:i/>
          <w:iCs/>
        </w:rPr>
        <w:t xml:space="preserve"> Pendidikan Dan Kajian </w:t>
      </w:r>
      <w:proofErr w:type="spellStart"/>
      <w:r w:rsidRPr="00B92367">
        <w:rPr>
          <w:rFonts w:ascii="Arial" w:hAnsi="Arial" w:cs="Arial"/>
          <w:i/>
          <w:iCs/>
        </w:rPr>
        <w:t>Seni</w:t>
      </w:r>
      <w:proofErr w:type="spellEnd"/>
      <w:r w:rsidRPr="00B92367">
        <w:rPr>
          <w:rFonts w:ascii="Arial" w:hAnsi="Arial" w:cs="Arial"/>
        </w:rPr>
        <w:t xml:space="preserve">, </w:t>
      </w:r>
      <w:r w:rsidRPr="00B92367">
        <w:rPr>
          <w:rFonts w:ascii="Arial" w:hAnsi="Arial" w:cs="Arial"/>
          <w:i/>
          <w:iCs/>
        </w:rPr>
        <w:t>1</w:t>
      </w:r>
      <w:r w:rsidRPr="00B92367">
        <w:rPr>
          <w:rFonts w:ascii="Arial" w:hAnsi="Arial" w:cs="Arial"/>
        </w:rPr>
        <w:t xml:space="preserve">(1), 16–28. </w:t>
      </w:r>
      <w:hyperlink r:id="rId21" w:history="1">
        <w:r w:rsidRPr="00B92367">
          <w:rPr>
            <w:rStyle w:val="Hyperlink"/>
            <w:rFonts w:ascii="Arial" w:hAnsi="Arial" w:cs="Arial"/>
            <w:color w:val="4472C4" w:themeColor="accent1"/>
            <w:shd w:val="clear" w:color="auto" w:fill="FFFFFF"/>
          </w:rPr>
          <w:t>http://dx.doi.org/10.30870/jpks.v1i1.849</w:t>
        </w:r>
      </w:hyperlink>
    </w:p>
    <w:p w14:paraId="3AF509B2" w14:textId="77777777" w:rsidR="00BD4B24" w:rsidRPr="00BD4B24" w:rsidRDefault="00BD4B24" w:rsidP="00BD4B24">
      <w:pPr>
        <w:spacing w:line="276" w:lineRule="auto"/>
        <w:ind w:left="720" w:hanging="720"/>
        <w:jc w:val="both"/>
        <w:rPr>
          <w:rFonts w:ascii="Arial" w:hAnsi="Arial" w:cs="Arial"/>
          <w:shd w:val="clear" w:color="auto" w:fill="FFFFFF"/>
        </w:rPr>
      </w:pPr>
      <w:r w:rsidRPr="00BD4B24">
        <w:rPr>
          <w:rFonts w:ascii="Arial" w:hAnsi="Arial" w:cs="Arial"/>
        </w:rPr>
        <w:t xml:space="preserve">Hamalik, Oemar. (2008). </w:t>
      </w:r>
      <w:r w:rsidRPr="00BD4B24">
        <w:rPr>
          <w:rFonts w:ascii="Arial" w:hAnsi="Arial" w:cs="Arial"/>
          <w:i/>
          <w:iCs/>
        </w:rPr>
        <w:t>Kurikulum dan Pembelajaran</w:t>
      </w:r>
      <w:r w:rsidRPr="00BD4B24">
        <w:rPr>
          <w:rFonts w:ascii="Arial" w:hAnsi="Arial" w:cs="Arial"/>
        </w:rPr>
        <w:t>. Jakarta: Bumi Aksara.</w:t>
      </w:r>
    </w:p>
    <w:p w14:paraId="6581B3D3" w14:textId="77777777" w:rsidR="00BD4B24" w:rsidRPr="00B92367" w:rsidRDefault="00BD4B24" w:rsidP="00BD4B24">
      <w:pPr>
        <w:pStyle w:val="NormalWeb"/>
        <w:spacing w:before="0" w:beforeAutospacing="0" w:after="0" w:afterAutospacing="0" w:line="276" w:lineRule="auto"/>
        <w:ind w:left="720" w:hanging="720"/>
        <w:jc w:val="both"/>
        <w:rPr>
          <w:rFonts w:ascii="Arial" w:hAnsi="Arial" w:cs="Arial"/>
        </w:rPr>
      </w:pPr>
      <w:r w:rsidRPr="00B92367">
        <w:rPr>
          <w:rFonts w:ascii="Arial" w:hAnsi="Arial" w:cs="Arial"/>
        </w:rPr>
        <w:t xml:space="preserve">Huda, N. (2017). </w:t>
      </w:r>
      <w:proofErr w:type="spellStart"/>
      <w:r w:rsidRPr="00B92367">
        <w:rPr>
          <w:rFonts w:ascii="Arial" w:hAnsi="Arial" w:cs="Arial"/>
        </w:rPr>
        <w:t>Manajemen</w:t>
      </w:r>
      <w:proofErr w:type="spellEnd"/>
      <w:r w:rsidRPr="00B92367">
        <w:rPr>
          <w:rFonts w:ascii="Arial" w:hAnsi="Arial" w:cs="Arial"/>
        </w:rPr>
        <w:t xml:space="preserve"> </w:t>
      </w:r>
      <w:proofErr w:type="spellStart"/>
      <w:r w:rsidRPr="00B92367">
        <w:rPr>
          <w:rFonts w:ascii="Arial" w:hAnsi="Arial" w:cs="Arial"/>
        </w:rPr>
        <w:t>Pengembangan</w:t>
      </w:r>
      <w:proofErr w:type="spellEnd"/>
      <w:r w:rsidRPr="00B92367">
        <w:rPr>
          <w:rFonts w:ascii="Arial" w:hAnsi="Arial" w:cs="Arial"/>
        </w:rPr>
        <w:t xml:space="preserve"> </w:t>
      </w:r>
      <w:proofErr w:type="spellStart"/>
      <w:r w:rsidRPr="00B92367">
        <w:rPr>
          <w:rFonts w:ascii="Arial" w:hAnsi="Arial" w:cs="Arial"/>
        </w:rPr>
        <w:t>Kurikulum</w:t>
      </w:r>
      <w:proofErr w:type="spellEnd"/>
      <w:r w:rsidRPr="00B92367">
        <w:rPr>
          <w:rFonts w:ascii="Arial" w:hAnsi="Arial" w:cs="Arial"/>
        </w:rPr>
        <w:t xml:space="preserve">. </w:t>
      </w:r>
      <w:r w:rsidRPr="00B92367">
        <w:rPr>
          <w:rFonts w:ascii="Arial" w:hAnsi="Arial" w:cs="Arial"/>
          <w:i/>
          <w:iCs/>
        </w:rPr>
        <w:t xml:space="preserve">Al-Tanzim: </w:t>
      </w:r>
      <w:proofErr w:type="spellStart"/>
      <w:r w:rsidRPr="00B92367">
        <w:rPr>
          <w:rFonts w:ascii="Arial" w:hAnsi="Arial" w:cs="Arial"/>
          <w:i/>
          <w:iCs/>
        </w:rPr>
        <w:t>Jurnal</w:t>
      </w:r>
      <w:proofErr w:type="spellEnd"/>
      <w:r w:rsidRPr="00B92367">
        <w:rPr>
          <w:rFonts w:ascii="Arial" w:hAnsi="Arial" w:cs="Arial"/>
          <w:i/>
          <w:iCs/>
        </w:rPr>
        <w:t xml:space="preserve"> </w:t>
      </w:r>
      <w:proofErr w:type="spellStart"/>
      <w:r w:rsidRPr="00B92367">
        <w:rPr>
          <w:rFonts w:ascii="Arial" w:hAnsi="Arial" w:cs="Arial"/>
          <w:i/>
          <w:iCs/>
        </w:rPr>
        <w:t>Manajemen</w:t>
      </w:r>
      <w:proofErr w:type="spellEnd"/>
      <w:r w:rsidRPr="00B92367">
        <w:rPr>
          <w:rFonts w:ascii="Arial" w:hAnsi="Arial" w:cs="Arial"/>
          <w:i/>
          <w:iCs/>
        </w:rPr>
        <w:t xml:space="preserve"> Pendidikan Islam</w:t>
      </w:r>
      <w:r w:rsidRPr="00B92367">
        <w:rPr>
          <w:rFonts w:ascii="Arial" w:hAnsi="Arial" w:cs="Arial"/>
        </w:rPr>
        <w:t xml:space="preserve">, </w:t>
      </w:r>
      <w:r w:rsidRPr="00B92367">
        <w:rPr>
          <w:rFonts w:ascii="Arial" w:hAnsi="Arial" w:cs="Arial"/>
          <w:i/>
          <w:iCs/>
        </w:rPr>
        <w:t>1</w:t>
      </w:r>
      <w:r w:rsidRPr="00B92367">
        <w:rPr>
          <w:rFonts w:ascii="Arial" w:hAnsi="Arial" w:cs="Arial"/>
        </w:rPr>
        <w:t xml:space="preserve">(2), 52–75. </w:t>
      </w:r>
      <w:hyperlink r:id="rId22" w:history="1">
        <w:r w:rsidRPr="00B92367">
          <w:rPr>
            <w:rStyle w:val="Hyperlink"/>
            <w:rFonts w:ascii="Arial" w:hAnsi="Arial" w:cs="Arial"/>
          </w:rPr>
          <w:t>https://doi.org/10.33650/al-tanzim.v1i2.113</w:t>
        </w:r>
      </w:hyperlink>
    </w:p>
    <w:p w14:paraId="3BDC8E67" w14:textId="77777777" w:rsidR="00BD4B24" w:rsidRPr="00BD4B24" w:rsidRDefault="00BD4B24" w:rsidP="00BD4B24">
      <w:pPr>
        <w:spacing w:line="276" w:lineRule="auto"/>
        <w:ind w:left="720" w:hanging="720"/>
        <w:jc w:val="both"/>
        <w:rPr>
          <w:rFonts w:ascii="Arial" w:eastAsia="Times New Roman" w:hAnsi="Arial" w:cs="Arial"/>
          <w:lang w:val="en-US"/>
        </w:rPr>
      </w:pPr>
      <w:r w:rsidRPr="00BD4B24">
        <w:rPr>
          <w:rFonts w:ascii="Arial" w:eastAsia="Times New Roman" w:hAnsi="Arial" w:cs="Arial"/>
          <w:lang w:val="en-US"/>
        </w:rPr>
        <w:t xml:space="preserve">Huma, H. (2021). Desain </w:t>
      </w:r>
      <w:proofErr w:type="spellStart"/>
      <w:r w:rsidRPr="00BD4B24">
        <w:rPr>
          <w:rFonts w:ascii="Arial" w:eastAsia="Times New Roman" w:hAnsi="Arial" w:cs="Arial"/>
          <w:lang w:val="en-US"/>
        </w:rPr>
        <w:t>Pengembangan</w:t>
      </w:r>
      <w:proofErr w:type="spellEnd"/>
      <w:r w:rsidRPr="00BD4B24">
        <w:rPr>
          <w:rFonts w:ascii="Arial" w:eastAsia="Times New Roman" w:hAnsi="Arial" w:cs="Arial"/>
          <w:lang w:val="en-US"/>
        </w:rPr>
        <w:t xml:space="preserve"> </w:t>
      </w:r>
      <w:proofErr w:type="spellStart"/>
      <w:r w:rsidRPr="00BD4B24">
        <w:rPr>
          <w:rFonts w:ascii="Arial" w:eastAsia="Times New Roman" w:hAnsi="Arial" w:cs="Arial"/>
          <w:lang w:val="en-US"/>
        </w:rPr>
        <w:t>Kurikulum</w:t>
      </w:r>
      <w:proofErr w:type="spellEnd"/>
      <w:r w:rsidRPr="00BD4B24">
        <w:rPr>
          <w:rFonts w:ascii="Arial" w:eastAsia="Times New Roman" w:hAnsi="Arial" w:cs="Arial"/>
          <w:lang w:val="en-US"/>
        </w:rPr>
        <w:t xml:space="preserve">. </w:t>
      </w:r>
      <w:proofErr w:type="spellStart"/>
      <w:r w:rsidRPr="00BD4B24">
        <w:rPr>
          <w:rFonts w:ascii="Arial" w:eastAsia="Times New Roman" w:hAnsi="Arial" w:cs="Arial"/>
          <w:i/>
          <w:iCs/>
          <w:lang w:val="en-US"/>
        </w:rPr>
        <w:t>Jurnal</w:t>
      </w:r>
      <w:proofErr w:type="spellEnd"/>
      <w:r w:rsidRPr="00BD4B24">
        <w:rPr>
          <w:rFonts w:ascii="Arial" w:eastAsia="Times New Roman" w:hAnsi="Arial" w:cs="Arial"/>
          <w:i/>
          <w:iCs/>
          <w:lang w:val="en-US"/>
        </w:rPr>
        <w:t xml:space="preserve"> Pendidikan Islam Al-</w:t>
      </w:r>
      <w:proofErr w:type="spellStart"/>
      <w:r w:rsidRPr="00BD4B24">
        <w:rPr>
          <w:rFonts w:ascii="Arial" w:eastAsia="Times New Roman" w:hAnsi="Arial" w:cs="Arial"/>
          <w:i/>
          <w:iCs/>
          <w:lang w:val="en-US"/>
        </w:rPr>
        <w:t>Ilmi</w:t>
      </w:r>
      <w:proofErr w:type="spellEnd"/>
      <w:r w:rsidRPr="00BD4B24">
        <w:rPr>
          <w:rFonts w:ascii="Arial" w:eastAsia="Times New Roman" w:hAnsi="Arial" w:cs="Arial"/>
          <w:lang w:val="en-US"/>
        </w:rPr>
        <w:t xml:space="preserve">, </w:t>
      </w:r>
      <w:r w:rsidRPr="00BD4B24">
        <w:rPr>
          <w:rFonts w:ascii="Arial" w:eastAsia="Times New Roman" w:hAnsi="Arial" w:cs="Arial"/>
          <w:i/>
          <w:iCs/>
          <w:lang w:val="en-US"/>
        </w:rPr>
        <w:t>4</w:t>
      </w:r>
      <w:r w:rsidRPr="00BD4B24">
        <w:rPr>
          <w:rFonts w:ascii="Arial" w:eastAsia="Times New Roman" w:hAnsi="Arial" w:cs="Arial"/>
          <w:lang w:val="en-US"/>
        </w:rPr>
        <w:t xml:space="preserve">(1), 47–59. </w:t>
      </w:r>
      <w:hyperlink r:id="rId23" w:history="1">
        <w:r w:rsidRPr="00BD4B24">
          <w:rPr>
            <w:rStyle w:val="Hyperlink"/>
            <w:rFonts w:ascii="Arial" w:eastAsia="Times New Roman" w:hAnsi="Arial" w:cs="Arial"/>
            <w:lang w:val="en-US"/>
          </w:rPr>
          <w:t>https://doi.org/10.32529/al-ilmi.v4i1.849</w:t>
        </w:r>
      </w:hyperlink>
    </w:p>
    <w:p w14:paraId="174FDCB6" w14:textId="77777777" w:rsidR="00BD4B24" w:rsidRPr="00BD4B24" w:rsidRDefault="00BD4B24" w:rsidP="00BD4B24">
      <w:pPr>
        <w:spacing w:line="276" w:lineRule="auto"/>
        <w:ind w:left="720" w:hanging="720"/>
        <w:jc w:val="both"/>
        <w:rPr>
          <w:rFonts w:ascii="Arial" w:eastAsia="Times New Roman" w:hAnsi="Arial" w:cs="Arial"/>
          <w:lang w:val="en-US"/>
        </w:rPr>
      </w:pPr>
      <w:r w:rsidRPr="00BD4B24">
        <w:rPr>
          <w:rFonts w:ascii="Arial" w:eastAsia="Times New Roman" w:hAnsi="Arial" w:cs="Arial"/>
          <w:lang w:val="en-US"/>
        </w:rPr>
        <w:t xml:space="preserve">Hurlimann, A., March, A., &amp; Robins, J. (2013). University curriculum development - stuck in a process and how to break free. </w:t>
      </w:r>
      <w:r w:rsidRPr="00BD4B24">
        <w:rPr>
          <w:rFonts w:ascii="Arial" w:eastAsia="Times New Roman" w:hAnsi="Arial" w:cs="Arial"/>
          <w:i/>
          <w:iCs/>
          <w:lang w:val="en-US"/>
        </w:rPr>
        <w:t>Journal of Higher Education Policy and Management</w:t>
      </w:r>
      <w:r w:rsidRPr="00BD4B24">
        <w:rPr>
          <w:rFonts w:ascii="Arial" w:eastAsia="Times New Roman" w:hAnsi="Arial" w:cs="Arial"/>
          <w:lang w:val="en-US"/>
        </w:rPr>
        <w:t xml:space="preserve">, </w:t>
      </w:r>
      <w:r w:rsidRPr="00BD4B24">
        <w:rPr>
          <w:rFonts w:ascii="Arial" w:eastAsia="Times New Roman" w:hAnsi="Arial" w:cs="Arial"/>
          <w:i/>
          <w:iCs/>
          <w:lang w:val="en-US"/>
        </w:rPr>
        <w:t>35</w:t>
      </w:r>
      <w:r w:rsidRPr="00BD4B24">
        <w:rPr>
          <w:rFonts w:ascii="Arial" w:eastAsia="Times New Roman" w:hAnsi="Arial" w:cs="Arial"/>
          <w:lang w:val="en-US"/>
        </w:rPr>
        <w:t xml:space="preserve">(6), 639–651. </w:t>
      </w:r>
      <w:hyperlink r:id="rId24" w:history="1">
        <w:r w:rsidRPr="00BD4B24">
          <w:rPr>
            <w:rStyle w:val="Hyperlink"/>
            <w:rFonts w:ascii="Arial" w:eastAsia="Times New Roman" w:hAnsi="Arial" w:cs="Arial"/>
            <w:lang w:val="en-US"/>
          </w:rPr>
          <w:t>https://doi.org/10.1080/1360080X.2013.844665</w:t>
        </w:r>
      </w:hyperlink>
    </w:p>
    <w:p w14:paraId="6DD2FD0B" w14:textId="77777777" w:rsidR="00BD4B24" w:rsidRPr="00B92367" w:rsidRDefault="00BD4B24" w:rsidP="00BD4B24">
      <w:pPr>
        <w:pStyle w:val="NormalWeb"/>
        <w:spacing w:before="0" w:beforeAutospacing="0" w:after="0" w:afterAutospacing="0" w:line="276" w:lineRule="auto"/>
        <w:ind w:left="720" w:hanging="720"/>
        <w:jc w:val="both"/>
        <w:rPr>
          <w:rFonts w:ascii="Arial" w:hAnsi="Arial" w:cs="Arial"/>
        </w:rPr>
      </w:pPr>
      <w:proofErr w:type="spellStart"/>
      <w:r w:rsidRPr="00B92367">
        <w:rPr>
          <w:rFonts w:ascii="Arial" w:hAnsi="Arial" w:cs="Arial"/>
        </w:rPr>
        <w:t>Ipmawan</w:t>
      </w:r>
      <w:proofErr w:type="spellEnd"/>
      <w:r w:rsidRPr="00B92367">
        <w:rPr>
          <w:rFonts w:ascii="Arial" w:hAnsi="Arial" w:cs="Arial"/>
        </w:rPr>
        <w:t xml:space="preserve">, A., &amp; </w:t>
      </w:r>
      <w:proofErr w:type="spellStart"/>
      <w:r w:rsidRPr="00B92367">
        <w:rPr>
          <w:rFonts w:ascii="Arial" w:hAnsi="Arial" w:cs="Arial"/>
        </w:rPr>
        <w:t>Kharisma</w:t>
      </w:r>
      <w:proofErr w:type="spellEnd"/>
      <w:r w:rsidRPr="00B92367">
        <w:rPr>
          <w:rFonts w:ascii="Arial" w:hAnsi="Arial" w:cs="Arial"/>
        </w:rPr>
        <w:t xml:space="preserve">. (2020). </w:t>
      </w:r>
      <w:proofErr w:type="spellStart"/>
      <w:r w:rsidRPr="00B92367">
        <w:rPr>
          <w:rFonts w:ascii="Arial" w:hAnsi="Arial" w:cs="Arial"/>
        </w:rPr>
        <w:t>Pengaruh</w:t>
      </w:r>
      <w:proofErr w:type="spellEnd"/>
      <w:r w:rsidRPr="00B92367">
        <w:rPr>
          <w:rFonts w:ascii="Arial" w:hAnsi="Arial" w:cs="Arial"/>
        </w:rPr>
        <w:t xml:space="preserve"> </w:t>
      </w:r>
      <w:proofErr w:type="spellStart"/>
      <w:r w:rsidRPr="00B92367">
        <w:rPr>
          <w:rFonts w:ascii="Arial" w:hAnsi="Arial" w:cs="Arial"/>
        </w:rPr>
        <w:t>Penggunaan</w:t>
      </w:r>
      <w:proofErr w:type="spellEnd"/>
      <w:r w:rsidRPr="00B92367">
        <w:rPr>
          <w:rFonts w:ascii="Arial" w:hAnsi="Arial" w:cs="Arial"/>
        </w:rPr>
        <w:t xml:space="preserve"> Alat </w:t>
      </w:r>
      <w:proofErr w:type="spellStart"/>
      <w:r w:rsidRPr="00B92367">
        <w:rPr>
          <w:rFonts w:ascii="Arial" w:hAnsi="Arial" w:cs="Arial"/>
        </w:rPr>
        <w:t>Peraga</w:t>
      </w:r>
      <w:proofErr w:type="spellEnd"/>
      <w:r w:rsidRPr="00B92367">
        <w:rPr>
          <w:rFonts w:ascii="Arial" w:hAnsi="Arial" w:cs="Arial"/>
        </w:rPr>
        <w:t xml:space="preserve"> </w:t>
      </w:r>
      <w:proofErr w:type="spellStart"/>
      <w:r w:rsidRPr="00B92367">
        <w:rPr>
          <w:rFonts w:ascii="Arial" w:hAnsi="Arial" w:cs="Arial"/>
        </w:rPr>
        <w:t>Gatotkaca</w:t>
      </w:r>
      <w:proofErr w:type="spellEnd"/>
      <w:r w:rsidRPr="00B92367">
        <w:rPr>
          <w:rFonts w:ascii="Arial" w:hAnsi="Arial" w:cs="Arial"/>
        </w:rPr>
        <w:t xml:space="preserve"> Terbang </w:t>
      </w:r>
      <w:proofErr w:type="spellStart"/>
      <w:r w:rsidRPr="00B92367">
        <w:rPr>
          <w:rFonts w:ascii="Arial" w:hAnsi="Arial" w:cs="Arial"/>
        </w:rPr>
        <w:t>Terhadap</w:t>
      </w:r>
      <w:proofErr w:type="spellEnd"/>
      <w:r w:rsidRPr="00B92367">
        <w:rPr>
          <w:rFonts w:ascii="Arial" w:hAnsi="Arial" w:cs="Arial"/>
        </w:rPr>
        <w:t xml:space="preserve"> Hasil </w:t>
      </w:r>
      <w:proofErr w:type="spellStart"/>
      <w:r w:rsidRPr="00B92367">
        <w:rPr>
          <w:rFonts w:ascii="Arial" w:hAnsi="Arial" w:cs="Arial"/>
        </w:rPr>
        <w:t>Belajar</w:t>
      </w:r>
      <w:proofErr w:type="spellEnd"/>
      <w:r w:rsidRPr="00B92367">
        <w:rPr>
          <w:rFonts w:ascii="Arial" w:hAnsi="Arial" w:cs="Arial"/>
        </w:rPr>
        <w:t xml:space="preserve"> </w:t>
      </w:r>
      <w:proofErr w:type="spellStart"/>
      <w:r w:rsidRPr="00B92367">
        <w:rPr>
          <w:rFonts w:ascii="Arial" w:hAnsi="Arial" w:cs="Arial"/>
        </w:rPr>
        <w:t>Matematika</w:t>
      </w:r>
      <w:proofErr w:type="spellEnd"/>
      <w:r w:rsidRPr="00B92367">
        <w:rPr>
          <w:rFonts w:ascii="Arial" w:hAnsi="Arial" w:cs="Arial"/>
        </w:rPr>
        <w:t xml:space="preserve"> Pada </w:t>
      </w:r>
      <w:proofErr w:type="spellStart"/>
      <w:r w:rsidRPr="00B92367">
        <w:rPr>
          <w:rFonts w:ascii="Arial" w:hAnsi="Arial" w:cs="Arial"/>
        </w:rPr>
        <w:t>Siswa</w:t>
      </w:r>
      <w:proofErr w:type="spellEnd"/>
      <w:r w:rsidRPr="00B92367">
        <w:rPr>
          <w:rFonts w:ascii="Arial" w:hAnsi="Arial" w:cs="Arial"/>
        </w:rPr>
        <w:t xml:space="preserve"> Kelas III </w:t>
      </w:r>
      <w:proofErr w:type="spellStart"/>
      <w:r w:rsidRPr="00B92367">
        <w:rPr>
          <w:rFonts w:ascii="Arial" w:hAnsi="Arial" w:cs="Arial"/>
        </w:rPr>
        <w:t>Sekolah</w:t>
      </w:r>
      <w:proofErr w:type="spellEnd"/>
      <w:r w:rsidRPr="00B92367">
        <w:rPr>
          <w:rFonts w:ascii="Arial" w:hAnsi="Arial" w:cs="Arial"/>
        </w:rPr>
        <w:t xml:space="preserve"> Dasar. </w:t>
      </w:r>
      <w:proofErr w:type="spellStart"/>
      <w:r w:rsidRPr="00B92367">
        <w:rPr>
          <w:rFonts w:ascii="Arial" w:hAnsi="Arial" w:cs="Arial"/>
          <w:i/>
          <w:iCs/>
        </w:rPr>
        <w:t>Jurnal</w:t>
      </w:r>
      <w:proofErr w:type="spellEnd"/>
      <w:r w:rsidRPr="00B92367">
        <w:rPr>
          <w:rFonts w:ascii="Arial" w:hAnsi="Arial" w:cs="Arial"/>
          <w:i/>
          <w:iCs/>
        </w:rPr>
        <w:t xml:space="preserve"> </w:t>
      </w:r>
      <w:proofErr w:type="spellStart"/>
      <w:r w:rsidRPr="00B92367">
        <w:rPr>
          <w:rFonts w:ascii="Arial" w:hAnsi="Arial" w:cs="Arial"/>
          <w:i/>
          <w:iCs/>
        </w:rPr>
        <w:t>ReviewPendidikan</w:t>
      </w:r>
      <w:proofErr w:type="spellEnd"/>
      <w:r w:rsidRPr="00B92367">
        <w:rPr>
          <w:rFonts w:ascii="Arial" w:hAnsi="Arial" w:cs="Arial"/>
          <w:i/>
          <w:iCs/>
        </w:rPr>
        <w:t xml:space="preserve"> Dan </w:t>
      </w:r>
      <w:proofErr w:type="spellStart"/>
      <w:r w:rsidRPr="00B92367">
        <w:rPr>
          <w:rFonts w:ascii="Arial" w:hAnsi="Arial" w:cs="Arial"/>
          <w:i/>
          <w:iCs/>
        </w:rPr>
        <w:t>Pengajaran</w:t>
      </w:r>
      <w:proofErr w:type="spellEnd"/>
      <w:r w:rsidRPr="00B92367">
        <w:rPr>
          <w:rFonts w:ascii="Arial" w:hAnsi="Arial" w:cs="Arial"/>
        </w:rPr>
        <w:t xml:space="preserve">, </w:t>
      </w:r>
      <w:r w:rsidRPr="00B92367">
        <w:rPr>
          <w:rFonts w:ascii="Arial" w:hAnsi="Arial" w:cs="Arial"/>
          <w:i/>
          <w:iCs/>
        </w:rPr>
        <w:t>3</w:t>
      </w:r>
      <w:r w:rsidRPr="00B92367">
        <w:rPr>
          <w:rFonts w:ascii="Arial" w:hAnsi="Arial" w:cs="Arial"/>
        </w:rPr>
        <w:t xml:space="preserve">(1), 16–23. </w:t>
      </w:r>
      <w:hyperlink r:id="rId25" w:history="1">
        <w:r w:rsidRPr="00B92367">
          <w:rPr>
            <w:rStyle w:val="Hyperlink"/>
            <w:rFonts w:ascii="Arial" w:hAnsi="Arial" w:cs="Arial"/>
            <w:color w:val="4472C4" w:themeColor="accent1"/>
            <w:shd w:val="clear" w:color="auto" w:fill="FFFFFF"/>
          </w:rPr>
          <w:t>https://doi.org/10.31004/jrpp.v3i1.828</w:t>
        </w:r>
      </w:hyperlink>
    </w:p>
    <w:p w14:paraId="52428169" w14:textId="77777777" w:rsidR="00BD4B24" w:rsidRPr="00B92367" w:rsidRDefault="00BD4B24" w:rsidP="00BD4B24">
      <w:pPr>
        <w:pStyle w:val="NormalWeb"/>
        <w:spacing w:before="0" w:beforeAutospacing="0" w:after="0" w:afterAutospacing="0" w:line="276" w:lineRule="auto"/>
        <w:ind w:left="720" w:hanging="720"/>
        <w:jc w:val="both"/>
        <w:rPr>
          <w:rFonts w:ascii="Arial" w:hAnsi="Arial" w:cs="Arial"/>
        </w:rPr>
      </w:pPr>
      <w:r w:rsidRPr="00B92367">
        <w:rPr>
          <w:rFonts w:ascii="Arial" w:hAnsi="Arial" w:cs="Arial"/>
        </w:rPr>
        <w:t>Johnson-</w:t>
      </w:r>
      <w:proofErr w:type="spellStart"/>
      <w:r w:rsidRPr="00B92367">
        <w:rPr>
          <w:rFonts w:ascii="Arial" w:hAnsi="Arial" w:cs="Arial"/>
        </w:rPr>
        <w:t>Mardones</w:t>
      </w:r>
      <w:proofErr w:type="spellEnd"/>
      <w:r w:rsidRPr="00B92367">
        <w:rPr>
          <w:rFonts w:ascii="Arial" w:hAnsi="Arial" w:cs="Arial"/>
        </w:rPr>
        <w:t xml:space="preserve">, D. F. (2015). Understanding Curriculum as Phenomenon, Field, and Design: A Multidimensional conceptualization. </w:t>
      </w:r>
      <w:r w:rsidRPr="00B92367">
        <w:rPr>
          <w:rFonts w:ascii="Arial" w:hAnsi="Arial" w:cs="Arial"/>
          <w:i/>
          <w:iCs/>
        </w:rPr>
        <w:t>International Dialogues on Education Journal</w:t>
      </w:r>
      <w:r w:rsidRPr="00B92367">
        <w:rPr>
          <w:rFonts w:ascii="Arial" w:hAnsi="Arial" w:cs="Arial"/>
        </w:rPr>
        <w:t xml:space="preserve">, </w:t>
      </w:r>
      <w:r w:rsidRPr="00B92367">
        <w:rPr>
          <w:rFonts w:ascii="Arial" w:hAnsi="Arial" w:cs="Arial"/>
          <w:i/>
          <w:iCs/>
        </w:rPr>
        <w:t>2</w:t>
      </w:r>
      <w:r w:rsidRPr="00B92367">
        <w:rPr>
          <w:rFonts w:ascii="Arial" w:hAnsi="Arial" w:cs="Arial"/>
        </w:rPr>
        <w:t xml:space="preserve">(2), 123–130. </w:t>
      </w:r>
      <w:hyperlink r:id="rId26" w:history="1">
        <w:r w:rsidRPr="00B92367">
          <w:rPr>
            <w:rStyle w:val="Hyperlink"/>
            <w:rFonts w:ascii="Arial" w:hAnsi="Arial" w:cs="Arial"/>
          </w:rPr>
          <w:t>https://doi.org/10.53308/ide.v2i2.193</w:t>
        </w:r>
      </w:hyperlink>
    </w:p>
    <w:p w14:paraId="5C6B8112" w14:textId="30D92E1F" w:rsidR="00BD4B24" w:rsidRDefault="00BD4B24" w:rsidP="00BD4B24">
      <w:pPr>
        <w:spacing w:line="276" w:lineRule="auto"/>
        <w:ind w:left="720" w:hanging="720"/>
        <w:jc w:val="both"/>
        <w:rPr>
          <w:rFonts w:ascii="Arial" w:eastAsia="Times New Roman" w:hAnsi="Arial" w:cs="Arial"/>
          <w:lang w:val="en-US"/>
        </w:rPr>
      </w:pPr>
      <w:proofErr w:type="spellStart"/>
      <w:r w:rsidRPr="00BD4B24">
        <w:rPr>
          <w:rFonts w:ascii="Arial" w:eastAsia="Times New Roman" w:hAnsi="Arial" w:cs="Arial"/>
          <w:lang w:val="en-US"/>
        </w:rPr>
        <w:t>Julaeha</w:t>
      </w:r>
      <w:proofErr w:type="spellEnd"/>
      <w:r w:rsidRPr="00BD4B24">
        <w:rPr>
          <w:rFonts w:ascii="Arial" w:eastAsia="Times New Roman" w:hAnsi="Arial" w:cs="Arial"/>
          <w:lang w:val="en-US"/>
        </w:rPr>
        <w:t xml:space="preserve">, S. (2019). </w:t>
      </w:r>
      <w:proofErr w:type="spellStart"/>
      <w:r w:rsidRPr="00BD4B24">
        <w:rPr>
          <w:rFonts w:ascii="Arial" w:eastAsia="Times New Roman" w:hAnsi="Arial" w:cs="Arial"/>
          <w:lang w:val="en-US"/>
        </w:rPr>
        <w:t>Problematika</w:t>
      </w:r>
      <w:proofErr w:type="spellEnd"/>
      <w:r w:rsidRPr="00BD4B24">
        <w:rPr>
          <w:rFonts w:ascii="Arial" w:eastAsia="Times New Roman" w:hAnsi="Arial" w:cs="Arial"/>
          <w:lang w:val="en-US"/>
        </w:rPr>
        <w:t xml:space="preserve"> </w:t>
      </w:r>
      <w:proofErr w:type="spellStart"/>
      <w:r w:rsidRPr="00BD4B24">
        <w:rPr>
          <w:rFonts w:ascii="Arial" w:eastAsia="Times New Roman" w:hAnsi="Arial" w:cs="Arial"/>
          <w:lang w:val="en-US"/>
        </w:rPr>
        <w:t>Kurikulum</w:t>
      </w:r>
      <w:proofErr w:type="spellEnd"/>
      <w:r w:rsidRPr="00BD4B24">
        <w:rPr>
          <w:rFonts w:ascii="Arial" w:eastAsia="Times New Roman" w:hAnsi="Arial" w:cs="Arial"/>
          <w:lang w:val="en-US"/>
        </w:rPr>
        <w:t xml:space="preserve"> dan </w:t>
      </w:r>
      <w:proofErr w:type="spellStart"/>
      <w:r w:rsidRPr="00BD4B24">
        <w:rPr>
          <w:rFonts w:ascii="Arial" w:eastAsia="Times New Roman" w:hAnsi="Arial" w:cs="Arial"/>
          <w:lang w:val="en-US"/>
        </w:rPr>
        <w:t>Pembelajaran</w:t>
      </w:r>
      <w:proofErr w:type="spellEnd"/>
      <w:r w:rsidRPr="00BD4B24">
        <w:rPr>
          <w:rFonts w:ascii="Arial" w:eastAsia="Times New Roman" w:hAnsi="Arial" w:cs="Arial"/>
          <w:lang w:val="en-US"/>
        </w:rPr>
        <w:t xml:space="preserve"> Pendidikan </w:t>
      </w:r>
      <w:proofErr w:type="spellStart"/>
      <w:r w:rsidRPr="00BD4B24">
        <w:rPr>
          <w:rFonts w:ascii="Arial" w:eastAsia="Times New Roman" w:hAnsi="Arial" w:cs="Arial"/>
          <w:lang w:val="en-US"/>
        </w:rPr>
        <w:t>Karakter</w:t>
      </w:r>
      <w:proofErr w:type="spellEnd"/>
      <w:r w:rsidRPr="00BD4B24">
        <w:rPr>
          <w:rFonts w:ascii="Arial" w:eastAsia="Times New Roman" w:hAnsi="Arial" w:cs="Arial"/>
          <w:lang w:val="en-US"/>
        </w:rPr>
        <w:t xml:space="preserve">. </w:t>
      </w:r>
      <w:proofErr w:type="spellStart"/>
      <w:r w:rsidRPr="00BD4B24">
        <w:rPr>
          <w:rFonts w:ascii="Arial" w:eastAsia="Times New Roman" w:hAnsi="Arial" w:cs="Arial"/>
          <w:i/>
          <w:iCs/>
          <w:lang w:val="en-US"/>
        </w:rPr>
        <w:t>Jurnal</w:t>
      </w:r>
      <w:proofErr w:type="spellEnd"/>
      <w:r w:rsidRPr="00BD4B24">
        <w:rPr>
          <w:rFonts w:ascii="Arial" w:eastAsia="Times New Roman" w:hAnsi="Arial" w:cs="Arial"/>
          <w:i/>
          <w:iCs/>
          <w:lang w:val="en-US"/>
        </w:rPr>
        <w:t xml:space="preserve"> </w:t>
      </w:r>
      <w:proofErr w:type="spellStart"/>
      <w:r w:rsidRPr="00BD4B24">
        <w:rPr>
          <w:rFonts w:ascii="Arial" w:eastAsia="Times New Roman" w:hAnsi="Arial" w:cs="Arial"/>
          <w:i/>
          <w:iCs/>
          <w:lang w:val="en-US"/>
        </w:rPr>
        <w:t>Penelitian</w:t>
      </w:r>
      <w:proofErr w:type="spellEnd"/>
      <w:r w:rsidRPr="00BD4B24">
        <w:rPr>
          <w:rFonts w:ascii="Arial" w:eastAsia="Times New Roman" w:hAnsi="Arial" w:cs="Arial"/>
          <w:i/>
          <w:iCs/>
          <w:lang w:val="en-US"/>
        </w:rPr>
        <w:t xml:space="preserve"> Pendidikan Islam</w:t>
      </w:r>
      <w:r w:rsidRPr="00BD4B24">
        <w:rPr>
          <w:rFonts w:ascii="Arial" w:eastAsia="Times New Roman" w:hAnsi="Arial" w:cs="Arial"/>
          <w:lang w:val="en-US"/>
        </w:rPr>
        <w:t xml:space="preserve">, </w:t>
      </w:r>
      <w:r w:rsidRPr="00BD4B24">
        <w:rPr>
          <w:rFonts w:ascii="Arial" w:eastAsia="Times New Roman" w:hAnsi="Arial" w:cs="Arial"/>
          <w:i/>
          <w:iCs/>
          <w:lang w:val="en-US"/>
        </w:rPr>
        <w:t>7</w:t>
      </w:r>
      <w:r w:rsidRPr="00BD4B24">
        <w:rPr>
          <w:rFonts w:ascii="Arial" w:eastAsia="Times New Roman" w:hAnsi="Arial" w:cs="Arial"/>
          <w:lang w:val="en-US"/>
        </w:rPr>
        <w:t xml:space="preserve">(2), 157. </w:t>
      </w:r>
      <w:hyperlink r:id="rId27" w:history="1">
        <w:r w:rsidR="003C29EF" w:rsidRPr="00CA04F6">
          <w:rPr>
            <w:rStyle w:val="Hyperlink"/>
            <w:rFonts w:ascii="Arial" w:eastAsia="Times New Roman" w:hAnsi="Arial" w:cs="Arial"/>
            <w:lang w:val="en-US"/>
          </w:rPr>
          <w:t>https://doi.org/10.36667/jppi.v7i2.367</w:t>
        </w:r>
      </w:hyperlink>
    </w:p>
    <w:p w14:paraId="234366E8" w14:textId="77777777" w:rsidR="00BD4B24" w:rsidRPr="00BD4B24" w:rsidRDefault="00BD4B24" w:rsidP="00BD4B24">
      <w:pPr>
        <w:spacing w:line="276" w:lineRule="auto"/>
        <w:ind w:left="720" w:hanging="720"/>
        <w:jc w:val="both"/>
        <w:rPr>
          <w:rStyle w:val="Hyperlink"/>
          <w:rFonts w:ascii="Arial" w:hAnsi="Arial" w:cs="Arial"/>
          <w:color w:val="4472C4" w:themeColor="accent1"/>
          <w:shd w:val="clear" w:color="auto" w:fill="FFFFFF"/>
        </w:rPr>
      </w:pPr>
      <w:r w:rsidRPr="00BD4B24">
        <w:rPr>
          <w:rFonts w:ascii="Arial" w:hAnsi="Arial" w:cs="Arial"/>
        </w:rPr>
        <w:t xml:space="preserve">Julaeha, S., Hadiana, E., &amp; Zaqiah, Q. Y. (2021). Manajemen Inovasi Kurikulum: Karakteristik dan Prosedur Pengembangan Beberapa Inovasi Kurikulum. </w:t>
      </w:r>
      <w:r w:rsidRPr="00BD4B24">
        <w:rPr>
          <w:rFonts w:ascii="Arial" w:hAnsi="Arial" w:cs="Arial"/>
          <w:i/>
          <w:iCs/>
        </w:rPr>
        <w:t>MUNTAZAM: Jurnal Manajemen Pendidikan Islam</w:t>
      </w:r>
      <w:r w:rsidRPr="00BD4B24">
        <w:rPr>
          <w:rFonts w:ascii="Arial" w:hAnsi="Arial" w:cs="Arial"/>
        </w:rPr>
        <w:t xml:space="preserve">, </w:t>
      </w:r>
      <w:r w:rsidRPr="00BD4B24">
        <w:rPr>
          <w:rFonts w:ascii="Arial" w:hAnsi="Arial" w:cs="Arial"/>
          <w:i/>
          <w:iCs/>
        </w:rPr>
        <w:t>2</w:t>
      </w:r>
      <w:r w:rsidRPr="00BD4B24">
        <w:rPr>
          <w:rFonts w:ascii="Arial" w:hAnsi="Arial" w:cs="Arial"/>
        </w:rPr>
        <w:t xml:space="preserve">(01), 1–26. </w:t>
      </w:r>
      <w:hyperlink r:id="rId28" w:history="1">
        <w:r w:rsidRPr="00BD4B24">
          <w:rPr>
            <w:rStyle w:val="Hyperlink"/>
            <w:rFonts w:ascii="Arial" w:hAnsi="Arial" w:cs="Arial"/>
            <w:color w:val="4472C4" w:themeColor="accent1"/>
            <w:shd w:val="clear" w:color="auto" w:fill="FFFFFF"/>
          </w:rPr>
          <w:t>https://doi.org/10.1212/mj.v2i01.5338</w:t>
        </w:r>
      </w:hyperlink>
    </w:p>
    <w:p w14:paraId="6BCFA42D" w14:textId="77777777" w:rsidR="00BD4B24" w:rsidRPr="00BD4B24" w:rsidRDefault="00BD4B24" w:rsidP="00BD4B24">
      <w:pPr>
        <w:spacing w:line="276" w:lineRule="auto"/>
        <w:ind w:left="720" w:hanging="720"/>
        <w:jc w:val="both"/>
        <w:rPr>
          <w:rStyle w:val="Hyperlink"/>
          <w:rFonts w:ascii="Arial" w:hAnsi="Arial" w:cs="Arial"/>
        </w:rPr>
      </w:pPr>
      <w:proofErr w:type="spellStart"/>
      <w:r w:rsidRPr="00BD4B24">
        <w:rPr>
          <w:rFonts w:ascii="Arial" w:hAnsi="Arial" w:cs="Arial"/>
          <w:shd w:val="clear" w:color="auto" w:fill="FFFFFF"/>
          <w:lang w:val="en-US"/>
        </w:rPr>
        <w:t>Kamarga</w:t>
      </w:r>
      <w:proofErr w:type="spellEnd"/>
      <w:r w:rsidRPr="00BD4B24">
        <w:rPr>
          <w:rFonts w:ascii="Arial" w:hAnsi="Arial" w:cs="Arial"/>
          <w:shd w:val="clear" w:color="auto" w:fill="FFFFFF"/>
          <w:lang w:val="en-US"/>
        </w:rPr>
        <w:t xml:space="preserve">, </w:t>
      </w:r>
      <w:proofErr w:type="spellStart"/>
      <w:r w:rsidRPr="00BD4B24">
        <w:rPr>
          <w:rFonts w:ascii="Arial" w:hAnsi="Arial" w:cs="Arial"/>
          <w:shd w:val="clear" w:color="auto" w:fill="FFFFFF"/>
          <w:lang w:val="en-US"/>
        </w:rPr>
        <w:t>Hansiswany</w:t>
      </w:r>
      <w:proofErr w:type="spellEnd"/>
      <w:r w:rsidRPr="00BD4B24">
        <w:rPr>
          <w:rFonts w:ascii="Arial" w:hAnsi="Arial" w:cs="Arial"/>
          <w:shd w:val="clear" w:color="auto" w:fill="FFFFFF"/>
          <w:lang w:val="en-US"/>
        </w:rPr>
        <w:t xml:space="preserve">. (2004). Peran </w:t>
      </w:r>
      <w:proofErr w:type="spellStart"/>
      <w:r w:rsidRPr="00BD4B24">
        <w:rPr>
          <w:rFonts w:ascii="Arial" w:hAnsi="Arial" w:cs="Arial"/>
          <w:shd w:val="clear" w:color="auto" w:fill="FFFFFF"/>
          <w:lang w:val="en-US"/>
        </w:rPr>
        <w:t>Sekolah</w:t>
      </w:r>
      <w:proofErr w:type="spellEnd"/>
      <w:r w:rsidRPr="00BD4B24">
        <w:rPr>
          <w:rFonts w:ascii="Arial" w:hAnsi="Arial" w:cs="Arial"/>
          <w:shd w:val="clear" w:color="auto" w:fill="FFFFFF"/>
          <w:lang w:val="en-US"/>
        </w:rPr>
        <w:t xml:space="preserve"> </w:t>
      </w:r>
      <w:proofErr w:type="spellStart"/>
      <w:r w:rsidRPr="00BD4B24">
        <w:rPr>
          <w:rFonts w:ascii="Arial" w:hAnsi="Arial" w:cs="Arial"/>
          <w:shd w:val="clear" w:color="auto" w:fill="FFFFFF"/>
          <w:lang w:val="en-US"/>
        </w:rPr>
        <w:t>dalam</w:t>
      </w:r>
      <w:proofErr w:type="spellEnd"/>
      <w:r w:rsidRPr="00BD4B24">
        <w:rPr>
          <w:rFonts w:ascii="Arial" w:hAnsi="Arial" w:cs="Arial"/>
          <w:shd w:val="clear" w:color="auto" w:fill="FFFFFF"/>
          <w:lang w:val="en-US"/>
        </w:rPr>
        <w:t xml:space="preserve"> </w:t>
      </w:r>
      <w:proofErr w:type="spellStart"/>
      <w:r w:rsidRPr="00BD4B24">
        <w:rPr>
          <w:rFonts w:ascii="Arial" w:hAnsi="Arial" w:cs="Arial"/>
          <w:shd w:val="clear" w:color="auto" w:fill="FFFFFF"/>
          <w:lang w:val="en-US"/>
        </w:rPr>
        <w:t>Pengembangan</w:t>
      </w:r>
      <w:proofErr w:type="spellEnd"/>
      <w:r w:rsidRPr="00BD4B24">
        <w:rPr>
          <w:rFonts w:ascii="Arial" w:hAnsi="Arial" w:cs="Arial"/>
          <w:shd w:val="clear" w:color="auto" w:fill="FFFFFF"/>
          <w:lang w:val="en-US"/>
        </w:rPr>
        <w:t xml:space="preserve"> </w:t>
      </w:r>
      <w:proofErr w:type="spellStart"/>
      <w:r w:rsidRPr="00BD4B24">
        <w:rPr>
          <w:rFonts w:ascii="Arial" w:hAnsi="Arial" w:cs="Arial"/>
          <w:shd w:val="clear" w:color="auto" w:fill="FFFFFF"/>
          <w:lang w:val="en-US"/>
        </w:rPr>
        <w:t>Kurikulum</w:t>
      </w:r>
      <w:proofErr w:type="spellEnd"/>
      <w:r w:rsidRPr="00BD4B24">
        <w:rPr>
          <w:rFonts w:ascii="Arial" w:hAnsi="Arial" w:cs="Arial"/>
          <w:shd w:val="clear" w:color="auto" w:fill="FFFFFF"/>
          <w:lang w:val="en-US"/>
        </w:rPr>
        <w:t xml:space="preserve">. </w:t>
      </w:r>
      <w:proofErr w:type="spellStart"/>
      <w:r w:rsidRPr="00BD4B24">
        <w:rPr>
          <w:rFonts w:ascii="Arial" w:hAnsi="Arial" w:cs="Arial"/>
          <w:i/>
          <w:iCs/>
          <w:shd w:val="clear" w:color="auto" w:fill="FFFFFF"/>
          <w:lang w:val="en-US"/>
        </w:rPr>
        <w:t>Jurnal</w:t>
      </w:r>
      <w:proofErr w:type="spellEnd"/>
      <w:r w:rsidRPr="00BD4B24">
        <w:rPr>
          <w:rFonts w:ascii="Arial" w:hAnsi="Arial" w:cs="Arial"/>
          <w:i/>
          <w:iCs/>
          <w:shd w:val="clear" w:color="auto" w:fill="FFFFFF"/>
          <w:lang w:val="en-US"/>
        </w:rPr>
        <w:t xml:space="preserve"> </w:t>
      </w:r>
      <w:proofErr w:type="spellStart"/>
      <w:r w:rsidRPr="00BD4B24">
        <w:rPr>
          <w:rFonts w:ascii="Arial" w:hAnsi="Arial" w:cs="Arial"/>
          <w:i/>
          <w:iCs/>
          <w:shd w:val="clear" w:color="auto" w:fill="FFFFFF"/>
          <w:lang w:val="en-US"/>
        </w:rPr>
        <w:t>Inovasi</w:t>
      </w:r>
      <w:proofErr w:type="spellEnd"/>
      <w:r w:rsidRPr="00BD4B24">
        <w:rPr>
          <w:rFonts w:ascii="Arial" w:hAnsi="Arial" w:cs="Arial"/>
          <w:i/>
          <w:iCs/>
          <w:shd w:val="clear" w:color="auto" w:fill="FFFFFF"/>
          <w:lang w:val="en-US"/>
        </w:rPr>
        <w:t xml:space="preserve"> </w:t>
      </w:r>
      <w:proofErr w:type="spellStart"/>
      <w:r w:rsidRPr="00BD4B24">
        <w:rPr>
          <w:rFonts w:ascii="Arial" w:hAnsi="Arial" w:cs="Arial"/>
          <w:i/>
          <w:iCs/>
          <w:shd w:val="clear" w:color="auto" w:fill="FFFFFF"/>
          <w:lang w:val="en-US"/>
        </w:rPr>
        <w:t>Kurikulum</w:t>
      </w:r>
      <w:proofErr w:type="spellEnd"/>
      <w:r w:rsidRPr="00BD4B24">
        <w:rPr>
          <w:rFonts w:ascii="Arial" w:hAnsi="Arial" w:cs="Arial"/>
          <w:shd w:val="clear" w:color="auto" w:fill="FFFFFF"/>
          <w:lang w:val="en-US"/>
        </w:rPr>
        <w:t xml:space="preserve">, </w:t>
      </w:r>
      <w:r w:rsidRPr="00BD4B24">
        <w:rPr>
          <w:rFonts w:ascii="Arial" w:hAnsi="Arial" w:cs="Arial"/>
          <w:i/>
          <w:iCs/>
          <w:shd w:val="clear" w:color="auto" w:fill="FFFFFF"/>
          <w:lang w:val="en-US"/>
        </w:rPr>
        <w:t>1</w:t>
      </w:r>
      <w:r w:rsidRPr="00BD4B24">
        <w:rPr>
          <w:rFonts w:ascii="Arial" w:hAnsi="Arial" w:cs="Arial"/>
          <w:shd w:val="clear" w:color="auto" w:fill="FFFFFF"/>
          <w:lang w:val="en-US"/>
        </w:rPr>
        <w:t xml:space="preserve">(1). </w:t>
      </w:r>
      <w:hyperlink r:id="rId29" w:history="1">
        <w:r w:rsidRPr="00BD4B24">
          <w:rPr>
            <w:rStyle w:val="Hyperlink"/>
            <w:rFonts w:ascii="Arial" w:hAnsi="Arial" w:cs="Arial"/>
          </w:rPr>
          <w:t>https://doi.org/10.17509/jik.v1i1</w:t>
        </w:r>
      </w:hyperlink>
    </w:p>
    <w:p w14:paraId="17DA40A5" w14:textId="77777777" w:rsidR="00BD4B24" w:rsidRPr="00B92367" w:rsidRDefault="00BD4B24" w:rsidP="00BD4B24">
      <w:pPr>
        <w:pStyle w:val="NormalWeb"/>
        <w:spacing w:before="0" w:beforeAutospacing="0" w:after="0" w:afterAutospacing="0" w:line="276" w:lineRule="auto"/>
        <w:ind w:left="720" w:hanging="720"/>
        <w:jc w:val="both"/>
        <w:rPr>
          <w:rFonts w:ascii="Arial" w:hAnsi="Arial" w:cs="Arial"/>
        </w:rPr>
      </w:pPr>
      <w:r w:rsidRPr="00B92367">
        <w:rPr>
          <w:rFonts w:ascii="Arial" w:hAnsi="Arial" w:cs="Arial"/>
          <w:shd w:val="clear" w:color="auto" w:fill="FFFFFF"/>
        </w:rPr>
        <w:t xml:space="preserve">Kurniawan, D. A. (2020). </w:t>
      </w:r>
      <w:proofErr w:type="spellStart"/>
      <w:r w:rsidRPr="00B92367">
        <w:rPr>
          <w:rFonts w:ascii="Arial" w:hAnsi="Arial" w:cs="Arial"/>
          <w:shd w:val="clear" w:color="auto" w:fill="FFFFFF"/>
        </w:rPr>
        <w:t>Penggunaan</w:t>
      </w:r>
      <w:proofErr w:type="spellEnd"/>
      <w:r w:rsidRPr="00B92367">
        <w:rPr>
          <w:rFonts w:ascii="Arial" w:hAnsi="Arial" w:cs="Arial"/>
          <w:shd w:val="clear" w:color="auto" w:fill="FFFFFF"/>
        </w:rPr>
        <w:t xml:space="preserve"> media </w:t>
      </w:r>
      <w:proofErr w:type="spellStart"/>
      <w:r w:rsidRPr="00B92367">
        <w:rPr>
          <w:rFonts w:ascii="Arial" w:hAnsi="Arial" w:cs="Arial"/>
          <w:shd w:val="clear" w:color="auto" w:fill="FFFFFF"/>
        </w:rPr>
        <w:t>belajar</w:t>
      </w:r>
      <w:proofErr w:type="spellEnd"/>
      <w:r w:rsidRPr="00B92367">
        <w:rPr>
          <w:rFonts w:ascii="Arial" w:hAnsi="Arial" w:cs="Arial"/>
          <w:shd w:val="clear" w:color="auto" w:fill="FFFFFF"/>
        </w:rPr>
        <w:t xml:space="preserve"> </w:t>
      </w:r>
      <w:proofErr w:type="spellStart"/>
      <w:r w:rsidRPr="00B92367">
        <w:rPr>
          <w:rFonts w:ascii="Arial" w:hAnsi="Arial" w:cs="Arial"/>
          <w:shd w:val="clear" w:color="auto" w:fill="FFFFFF"/>
        </w:rPr>
        <w:t>monopoli</w:t>
      </w:r>
      <w:proofErr w:type="spellEnd"/>
      <w:r w:rsidRPr="00B92367">
        <w:rPr>
          <w:rFonts w:ascii="Arial" w:hAnsi="Arial" w:cs="Arial"/>
          <w:shd w:val="clear" w:color="auto" w:fill="FFFFFF"/>
        </w:rPr>
        <w:t xml:space="preserve"> </w:t>
      </w:r>
      <w:proofErr w:type="spellStart"/>
      <w:r w:rsidRPr="00B92367">
        <w:rPr>
          <w:rFonts w:ascii="Arial" w:hAnsi="Arial" w:cs="Arial"/>
          <w:shd w:val="clear" w:color="auto" w:fill="FFFFFF"/>
        </w:rPr>
        <w:t>untuk</w:t>
      </w:r>
      <w:proofErr w:type="spellEnd"/>
      <w:r w:rsidRPr="00B92367">
        <w:rPr>
          <w:rFonts w:ascii="Arial" w:hAnsi="Arial" w:cs="Arial"/>
          <w:shd w:val="clear" w:color="auto" w:fill="FFFFFF"/>
        </w:rPr>
        <w:t xml:space="preserve"> </w:t>
      </w:r>
      <w:proofErr w:type="spellStart"/>
      <w:r w:rsidRPr="00B92367">
        <w:rPr>
          <w:rFonts w:ascii="Arial" w:hAnsi="Arial" w:cs="Arial"/>
          <w:shd w:val="clear" w:color="auto" w:fill="FFFFFF"/>
        </w:rPr>
        <w:t>meningkatkan</w:t>
      </w:r>
      <w:proofErr w:type="spellEnd"/>
      <w:r w:rsidRPr="00B92367">
        <w:rPr>
          <w:rFonts w:ascii="Arial" w:hAnsi="Arial" w:cs="Arial"/>
          <w:shd w:val="clear" w:color="auto" w:fill="FFFFFF"/>
        </w:rPr>
        <w:t xml:space="preserve"> </w:t>
      </w:r>
      <w:proofErr w:type="spellStart"/>
      <w:r w:rsidRPr="00B92367">
        <w:rPr>
          <w:rFonts w:ascii="Arial" w:hAnsi="Arial" w:cs="Arial"/>
          <w:shd w:val="clear" w:color="auto" w:fill="FFFFFF"/>
        </w:rPr>
        <w:t>motivasi</w:t>
      </w:r>
      <w:proofErr w:type="spellEnd"/>
      <w:r w:rsidRPr="00B92367">
        <w:rPr>
          <w:rFonts w:ascii="Arial" w:hAnsi="Arial" w:cs="Arial"/>
          <w:shd w:val="clear" w:color="auto" w:fill="FFFFFF"/>
        </w:rPr>
        <w:t xml:space="preserve"> dan </w:t>
      </w:r>
      <w:proofErr w:type="spellStart"/>
      <w:r w:rsidRPr="00B92367">
        <w:rPr>
          <w:rFonts w:ascii="Arial" w:hAnsi="Arial" w:cs="Arial"/>
          <w:shd w:val="clear" w:color="auto" w:fill="FFFFFF"/>
        </w:rPr>
        <w:t>hasil</w:t>
      </w:r>
      <w:proofErr w:type="spellEnd"/>
      <w:r w:rsidRPr="00B92367">
        <w:rPr>
          <w:rFonts w:ascii="Arial" w:hAnsi="Arial" w:cs="Arial"/>
          <w:shd w:val="clear" w:color="auto" w:fill="FFFFFF"/>
        </w:rPr>
        <w:t xml:space="preserve"> </w:t>
      </w:r>
      <w:proofErr w:type="spellStart"/>
      <w:r w:rsidRPr="00B92367">
        <w:rPr>
          <w:rFonts w:ascii="Arial" w:hAnsi="Arial" w:cs="Arial"/>
          <w:shd w:val="clear" w:color="auto" w:fill="FFFFFF"/>
        </w:rPr>
        <w:t>belajar</w:t>
      </w:r>
      <w:proofErr w:type="spellEnd"/>
      <w:r w:rsidRPr="00B92367">
        <w:rPr>
          <w:rFonts w:ascii="Arial" w:hAnsi="Arial" w:cs="Arial"/>
          <w:shd w:val="clear" w:color="auto" w:fill="FFFFFF"/>
        </w:rPr>
        <w:t xml:space="preserve"> </w:t>
      </w:r>
      <w:proofErr w:type="spellStart"/>
      <w:r w:rsidRPr="00B92367">
        <w:rPr>
          <w:rFonts w:ascii="Arial" w:hAnsi="Arial" w:cs="Arial"/>
          <w:shd w:val="clear" w:color="auto" w:fill="FFFFFF"/>
        </w:rPr>
        <w:t>siswa</w:t>
      </w:r>
      <w:proofErr w:type="spellEnd"/>
      <w:r w:rsidRPr="00B92367">
        <w:rPr>
          <w:rFonts w:ascii="Arial" w:hAnsi="Arial" w:cs="Arial"/>
          <w:shd w:val="clear" w:color="auto" w:fill="FFFFFF"/>
        </w:rPr>
        <w:t>. </w:t>
      </w:r>
      <w:proofErr w:type="spellStart"/>
      <w:r w:rsidRPr="00B92367">
        <w:rPr>
          <w:rFonts w:ascii="Arial" w:hAnsi="Arial" w:cs="Arial"/>
          <w:i/>
          <w:iCs/>
          <w:shd w:val="clear" w:color="auto" w:fill="FFFFFF"/>
        </w:rPr>
        <w:t>Jurnal</w:t>
      </w:r>
      <w:proofErr w:type="spellEnd"/>
      <w:r w:rsidRPr="00B92367">
        <w:rPr>
          <w:rFonts w:ascii="Arial" w:hAnsi="Arial" w:cs="Arial"/>
          <w:i/>
          <w:iCs/>
          <w:shd w:val="clear" w:color="auto" w:fill="FFFFFF"/>
        </w:rPr>
        <w:t xml:space="preserve"> Review Pendidikan dan </w:t>
      </w:r>
      <w:proofErr w:type="spellStart"/>
      <w:r w:rsidRPr="00B92367">
        <w:rPr>
          <w:rFonts w:ascii="Arial" w:hAnsi="Arial" w:cs="Arial"/>
          <w:i/>
          <w:iCs/>
          <w:shd w:val="clear" w:color="auto" w:fill="FFFFFF"/>
        </w:rPr>
        <w:t>Pengajaran</w:t>
      </w:r>
      <w:proofErr w:type="spellEnd"/>
      <w:r w:rsidRPr="00B92367">
        <w:rPr>
          <w:rFonts w:ascii="Arial" w:hAnsi="Arial" w:cs="Arial"/>
          <w:shd w:val="clear" w:color="auto" w:fill="FFFFFF"/>
        </w:rPr>
        <w:t>, </w:t>
      </w:r>
      <w:r w:rsidRPr="00B92367">
        <w:rPr>
          <w:rFonts w:ascii="Arial" w:hAnsi="Arial" w:cs="Arial"/>
          <w:i/>
          <w:iCs/>
          <w:shd w:val="clear" w:color="auto" w:fill="FFFFFF"/>
        </w:rPr>
        <w:t>3</w:t>
      </w:r>
      <w:r w:rsidRPr="00B92367">
        <w:rPr>
          <w:rFonts w:ascii="Arial" w:hAnsi="Arial" w:cs="Arial"/>
          <w:shd w:val="clear" w:color="auto" w:fill="FFFFFF"/>
        </w:rPr>
        <w:t xml:space="preserve">(1), 10-15. </w:t>
      </w:r>
      <w:hyperlink r:id="rId30" w:history="1">
        <w:r w:rsidRPr="00B92367">
          <w:rPr>
            <w:rStyle w:val="Hyperlink"/>
            <w:rFonts w:ascii="Arial" w:hAnsi="Arial" w:cs="Arial"/>
            <w:color w:val="4472C4" w:themeColor="accent1"/>
            <w:shd w:val="clear" w:color="auto" w:fill="FFFFFF"/>
          </w:rPr>
          <w:t>https://doi.org/10.31004/jrpp.v3i1.720</w:t>
        </w:r>
      </w:hyperlink>
    </w:p>
    <w:p w14:paraId="2AEEBBCE" w14:textId="77777777" w:rsidR="00BD4B24" w:rsidRPr="00BD4B24" w:rsidRDefault="00BD4B24" w:rsidP="00BD4B24">
      <w:pPr>
        <w:spacing w:line="276" w:lineRule="auto"/>
        <w:ind w:left="720" w:hanging="720"/>
        <w:jc w:val="both"/>
        <w:rPr>
          <w:rFonts w:ascii="Arial" w:eastAsia="Times New Roman" w:hAnsi="Arial" w:cs="Arial"/>
          <w:lang w:val="en-US"/>
        </w:rPr>
      </w:pPr>
      <w:proofErr w:type="spellStart"/>
      <w:r w:rsidRPr="00BD4B24">
        <w:rPr>
          <w:rFonts w:ascii="Arial" w:eastAsia="Times New Roman" w:hAnsi="Arial" w:cs="Arial"/>
          <w:lang w:val="en-US"/>
        </w:rPr>
        <w:t>Mohanasundaram</w:t>
      </w:r>
      <w:proofErr w:type="spellEnd"/>
      <w:r w:rsidRPr="00BD4B24">
        <w:rPr>
          <w:rFonts w:ascii="Arial" w:eastAsia="Times New Roman" w:hAnsi="Arial" w:cs="Arial"/>
          <w:lang w:val="en-US"/>
        </w:rPr>
        <w:t xml:space="preserve">, K. (2018). Curriculum Design and Development. </w:t>
      </w:r>
      <w:r w:rsidRPr="00BD4B24">
        <w:rPr>
          <w:rFonts w:ascii="Arial" w:eastAsia="Times New Roman" w:hAnsi="Arial" w:cs="Arial"/>
          <w:i/>
          <w:iCs/>
          <w:lang w:val="en-US"/>
        </w:rPr>
        <w:t>Journal of Applied and Advanced Research</w:t>
      </w:r>
      <w:r w:rsidRPr="00BD4B24">
        <w:rPr>
          <w:rFonts w:ascii="Arial" w:eastAsia="Times New Roman" w:hAnsi="Arial" w:cs="Arial"/>
          <w:lang w:val="en-US"/>
        </w:rPr>
        <w:t xml:space="preserve">, </w:t>
      </w:r>
      <w:r w:rsidRPr="00BD4B24">
        <w:rPr>
          <w:rFonts w:ascii="Arial" w:eastAsia="Times New Roman" w:hAnsi="Arial" w:cs="Arial"/>
          <w:i/>
          <w:iCs/>
          <w:lang w:val="en-US"/>
        </w:rPr>
        <w:t>3</w:t>
      </w:r>
      <w:r w:rsidRPr="00BD4B24">
        <w:rPr>
          <w:rFonts w:ascii="Arial" w:eastAsia="Times New Roman" w:hAnsi="Arial" w:cs="Arial"/>
          <w:lang w:val="en-US"/>
        </w:rPr>
        <w:t xml:space="preserve">, S4–S6. </w:t>
      </w:r>
      <w:hyperlink r:id="rId31" w:history="1">
        <w:r w:rsidRPr="00BD4B24">
          <w:rPr>
            <w:rStyle w:val="Hyperlink"/>
            <w:rFonts w:ascii="Arial" w:eastAsia="Times New Roman" w:hAnsi="Arial" w:cs="Arial"/>
            <w:lang w:val="en-US"/>
          </w:rPr>
          <w:t>https://doi.org/10.21839/jaar.2018.v3is1.156</w:t>
        </w:r>
      </w:hyperlink>
    </w:p>
    <w:p w14:paraId="23A79AB7" w14:textId="77777777" w:rsidR="00BD4B24" w:rsidRPr="00BD4B24" w:rsidRDefault="00BD4B24" w:rsidP="00BD4B24">
      <w:pPr>
        <w:spacing w:line="276" w:lineRule="auto"/>
        <w:ind w:left="720" w:hanging="720"/>
        <w:jc w:val="both"/>
        <w:rPr>
          <w:rStyle w:val="Hyperlink"/>
          <w:rFonts w:ascii="Arial" w:hAnsi="Arial" w:cs="Arial"/>
          <w:color w:val="auto"/>
          <w:u w:val="none"/>
          <w:lang w:val="en-US"/>
        </w:rPr>
      </w:pPr>
      <w:r w:rsidRPr="00BD4B24">
        <w:rPr>
          <w:rStyle w:val="Hyperlink"/>
          <w:rFonts w:ascii="Arial" w:hAnsi="Arial" w:cs="Arial"/>
          <w:color w:val="auto"/>
          <w:u w:val="none"/>
          <w:lang w:val="en-US"/>
        </w:rPr>
        <w:t xml:space="preserve">Mondal, </w:t>
      </w:r>
      <w:proofErr w:type="spellStart"/>
      <w:r w:rsidRPr="00BD4B24">
        <w:rPr>
          <w:rStyle w:val="Hyperlink"/>
          <w:rFonts w:ascii="Arial" w:hAnsi="Arial" w:cs="Arial"/>
          <w:color w:val="auto"/>
          <w:u w:val="none"/>
          <w:lang w:val="en-US"/>
        </w:rPr>
        <w:t>Nilay</w:t>
      </w:r>
      <w:proofErr w:type="spellEnd"/>
      <w:r w:rsidRPr="00BD4B24">
        <w:rPr>
          <w:rStyle w:val="Hyperlink"/>
          <w:rFonts w:ascii="Arial" w:hAnsi="Arial" w:cs="Arial"/>
          <w:color w:val="auto"/>
          <w:u w:val="none"/>
          <w:lang w:val="en-US"/>
        </w:rPr>
        <w:t>., &amp; Das, Arjun Chandra. (2021). OVERVIEW OF CURRICULUM CHANGE: A BRIEF DISCUCCION</w:t>
      </w:r>
      <w:r w:rsidRPr="00BD4B24">
        <w:rPr>
          <w:rStyle w:val="Hyperlink"/>
          <w:rFonts w:ascii="Arial" w:hAnsi="Arial" w:cs="Arial"/>
          <w:i/>
          <w:iCs/>
          <w:color w:val="auto"/>
          <w:u w:val="none"/>
          <w:lang w:val="en-US"/>
        </w:rPr>
        <w:t>, 7</w:t>
      </w:r>
      <w:r w:rsidRPr="00BD4B24">
        <w:rPr>
          <w:rStyle w:val="Hyperlink"/>
          <w:rFonts w:ascii="Arial" w:hAnsi="Arial" w:cs="Arial"/>
          <w:color w:val="auto"/>
          <w:u w:val="none"/>
          <w:lang w:val="en-US"/>
        </w:rPr>
        <w:t xml:space="preserve">(3), 260-265. </w:t>
      </w:r>
      <w:r w:rsidRPr="00BD4B24">
        <w:rPr>
          <w:rStyle w:val="Hyperlink"/>
          <w:rFonts w:ascii="Arial" w:hAnsi="Arial" w:cs="Arial"/>
          <w:i/>
          <w:iCs/>
          <w:color w:val="auto"/>
          <w:u w:val="none"/>
          <w:lang w:val="en-US"/>
        </w:rPr>
        <w:t>Journal of Multidisciplinary Research</w:t>
      </w:r>
      <w:r w:rsidRPr="00BD4B24">
        <w:rPr>
          <w:rStyle w:val="Hyperlink"/>
          <w:rFonts w:ascii="Arial" w:hAnsi="Arial" w:cs="Arial"/>
          <w:color w:val="auto"/>
          <w:u w:val="none"/>
          <w:lang w:val="en-US"/>
        </w:rPr>
        <w:t xml:space="preserve">. </w:t>
      </w:r>
      <w:hyperlink r:id="rId32" w:history="1">
        <w:r w:rsidRPr="00BD4B24">
          <w:rPr>
            <w:rStyle w:val="Hyperlink"/>
            <w:rFonts w:ascii="Arial" w:hAnsi="Arial" w:cs="Arial"/>
            <w:lang w:val="en-US"/>
          </w:rPr>
          <w:t>https://doi.org/10.36713/epra2013</w:t>
        </w:r>
      </w:hyperlink>
    </w:p>
    <w:p w14:paraId="6FE71FE4" w14:textId="77777777" w:rsidR="00BD4B24" w:rsidRPr="00BD4B24" w:rsidRDefault="00BD4B24" w:rsidP="00BD4B24">
      <w:pPr>
        <w:spacing w:line="276" w:lineRule="auto"/>
        <w:ind w:left="720" w:hanging="720"/>
        <w:jc w:val="both"/>
        <w:rPr>
          <w:rFonts w:ascii="Arial" w:hAnsi="Arial" w:cs="Arial"/>
        </w:rPr>
      </w:pPr>
      <w:r w:rsidRPr="00BD4B24">
        <w:rPr>
          <w:rFonts w:ascii="Arial" w:hAnsi="Arial" w:cs="Arial"/>
          <w:shd w:val="clear" w:color="auto" w:fill="FFFFFF"/>
        </w:rPr>
        <w:t>Nasbi, I. (2017). Manajemen kurikulum: Sebuah kajian teoritis. </w:t>
      </w:r>
      <w:r w:rsidRPr="00BD4B24">
        <w:rPr>
          <w:rFonts w:ascii="Arial" w:hAnsi="Arial" w:cs="Arial"/>
          <w:i/>
          <w:iCs/>
          <w:shd w:val="clear" w:color="auto" w:fill="FFFFFF"/>
        </w:rPr>
        <w:t>Idaarah: Jurnal Manajemen Pendidikan</w:t>
      </w:r>
      <w:r w:rsidRPr="00BD4B24">
        <w:rPr>
          <w:rFonts w:ascii="Arial" w:hAnsi="Arial" w:cs="Arial"/>
          <w:shd w:val="clear" w:color="auto" w:fill="FFFFFF"/>
        </w:rPr>
        <w:t>, </w:t>
      </w:r>
      <w:r w:rsidRPr="00BD4B24">
        <w:rPr>
          <w:rFonts w:ascii="Arial" w:hAnsi="Arial" w:cs="Arial"/>
          <w:i/>
          <w:iCs/>
          <w:shd w:val="clear" w:color="auto" w:fill="FFFFFF"/>
        </w:rPr>
        <w:t>1</w:t>
      </w:r>
      <w:r w:rsidRPr="00BD4B24">
        <w:rPr>
          <w:rFonts w:ascii="Arial" w:hAnsi="Arial" w:cs="Arial"/>
          <w:shd w:val="clear" w:color="auto" w:fill="FFFFFF"/>
        </w:rPr>
        <w:t xml:space="preserve">(2). </w:t>
      </w:r>
      <w:hyperlink r:id="rId33" w:history="1">
        <w:r w:rsidRPr="00BD4B24">
          <w:rPr>
            <w:rStyle w:val="Hyperlink"/>
            <w:rFonts w:ascii="Arial" w:hAnsi="Arial" w:cs="Arial"/>
            <w:color w:val="4472C4" w:themeColor="accent1"/>
            <w:shd w:val="clear" w:color="auto" w:fill="FFFFFF"/>
          </w:rPr>
          <w:t>https://doi.org/10.24252/idaarah.v1i2.4274</w:t>
        </w:r>
      </w:hyperlink>
    </w:p>
    <w:p w14:paraId="10BF5DA0" w14:textId="313B2F00" w:rsidR="00BD4B24" w:rsidRDefault="00BD4B24" w:rsidP="00BD4B24">
      <w:pPr>
        <w:spacing w:line="276" w:lineRule="auto"/>
        <w:ind w:left="720" w:hanging="720"/>
        <w:jc w:val="both"/>
        <w:rPr>
          <w:rFonts w:ascii="Arial" w:eastAsia="Times New Roman" w:hAnsi="Arial" w:cs="Arial"/>
          <w:lang w:val="en-US"/>
        </w:rPr>
      </w:pPr>
      <w:proofErr w:type="spellStart"/>
      <w:r w:rsidRPr="00BD4B24">
        <w:rPr>
          <w:rFonts w:ascii="Arial" w:eastAsia="Times New Roman" w:hAnsi="Arial" w:cs="Arial"/>
          <w:lang w:val="en-US"/>
        </w:rPr>
        <w:t>Nurmadiah</w:t>
      </w:r>
      <w:proofErr w:type="spellEnd"/>
      <w:r w:rsidRPr="00BD4B24">
        <w:rPr>
          <w:rFonts w:ascii="Arial" w:eastAsia="Times New Roman" w:hAnsi="Arial" w:cs="Arial"/>
          <w:lang w:val="en-US"/>
        </w:rPr>
        <w:t xml:space="preserve">, N. (2016). </w:t>
      </w:r>
      <w:proofErr w:type="spellStart"/>
      <w:r w:rsidRPr="00BD4B24">
        <w:rPr>
          <w:rFonts w:ascii="Arial" w:eastAsia="Times New Roman" w:hAnsi="Arial" w:cs="Arial"/>
          <w:lang w:val="en-US"/>
        </w:rPr>
        <w:t>Kurikulum</w:t>
      </w:r>
      <w:proofErr w:type="spellEnd"/>
      <w:r w:rsidRPr="00BD4B24">
        <w:rPr>
          <w:rFonts w:ascii="Arial" w:eastAsia="Times New Roman" w:hAnsi="Arial" w:cs="Arial"/>
          <w:lang w:val="en-US"/>
        </w:rPr>
        <w:t xml:space="preserve"> Pendidikan Agama Islam. </w:t>
      </w:r>
      <w:r w:rsidRPr="00BD4B24">
        <w:rPr>
          <w:rFonts w:ascii="Arial" w:eastAsia="Times New Roman" w:hAnsi="Arial" w:cs="Arial"/>
          <w:i/>
          <w:iCs/>
          <w:lang w:val="en-US"/>
        </w:rPr>
        <w:t>Al-</w:t>
      </w:r>
      <w:proofErr w:type="spellStart"/>
      <w:proofErr w:type="gramStart"/>
      <w:r w:rsidRPr="00BD4B24">
        <w:rPr>
          <w:rFonts w:ascii="Arial" w:eastAsia="Times New Roman" w:hAnsi="Arial" w:cs="Arial"/>
          <w:i/>
          <w:iCs/>
          <w:lang w:val="en-US"/>
        </w:rPr>
        <w:t>Afkar</w:t>
      </w:r>
      <w:proofErr w:type="spellEnd"/>
      <w:r w:rsidRPr="00BD4B24">
        <w:rPr>
          <w:rFonts w:ascii="Arial" w:eastAsia="Times New Roman" w:hAnsi="Arial" w:cs="Arial"/>
          <w:i/>
          <w:iCs/>
          <w:lang w:val="en-US"/>
        </w:rPr>
        <w:t> :</w:t>
      </w:r>
      <w:proofErr w:type="gramEnd"/>
      <w:r w:rsidRPr="00BD4B24">
        <w:rPr>
          <w:rFonts w:ascii="Arial" w:eastAsia="Times New Roman" w:hAnsi="Arial" w:cs="Arial"/>
          <w:i/>
          <w:iCs/>
          <w:lang w:val="en-US"/>
        </w:rPr>
        <w:t xml:space="preserve"> </w:t>
      </w:r>
      <w:proofErr w:type="spellStart"/>
      <w:r w:rsidRPr="00BD4B24">
        <w:rPr>
          <w:rFonts w:ascii="Arial" w:eastAsia="Times New Roman" w:hAnsi="Arial" w:cs="Arial"/>
          <w:i/>
          <w:iCs/>
          <w:lang w:val="en-US"/>
        </w:rPr>
        <w:t>Jurnal</w:t>
      </w:r>
      <w:proofErr w:type="spellEnd"/>
      <w:r w:rsidRPr="00BD4B24">
        <w:rPr>
          <w:rFonts w:ascii="Arial" w:eastAsia="Times New Roman" w:hAnsi="Arial" w:cs="Arial"/>
          <w:i/>
          <w:iCs/>
          <w:lang w:val="en-US"/>
        </w:rPr>
        <w:t xml:space="preserve"> </w:t>
      </w:r>
      <w:proofErr w:type="spellStart"/>
      <w:r w:rsidRPr="00BD4B24">
        <w:rPr>
          <w:rFonts w:ascii="Arial" w:eastAsia="Times New Roman" w:hAnsi="Arial" w:cs="Arial"/>
          <w:i/>
          <w:iCs/>
          <w:lang w:val="en-US"/>
        </w:rPr>
        <w:t>Keislaman</w:t>
      </w:r>
      <w:proofErr w:type="spellEnd"/>
      <w:r w:rsidRPr="00BD4B24">
        <w:rPr>
          <w:rFonts w:ascii="Arial" w:eastAsia="Times New Roman" w:hAnsi="Arial" w:cs="Arial"/>
          <w:i/>
          <w:iCs/>
          <w:lang w:val="en-US"/>
        </w:rPr>
        <w:t xml:space="preserve"> &amp; </w:t>
      </w:r>
      <w:proofErr w:type="spellStart"/>
      <w:r w:rsidRPr="00BD4B24">
        <w:rPr>
          <w:rFonts w:ascii="Arial" w:eastAsia="Times New Roman" w:hAnsi="Arial" w:cs="Arial"/>
          <w:i/>
          <w:iCs/>
          <w:lang w:val="en-US"/>
        </w:rPr>
        <w:t>Peradaban</w:t>
      </w:r>
      <w:proofErr w:type="spellEnd"/>
      <w:r w:rsidRPr="00BD4B24">
        <w:rPr>
          <w:rFonts w:ascii="Arial" w:eastAsia="Times New Roman" w:hAnsi="Arial" w:cs="Arial"/>
          <w:lang w:val="en-US"/>
        </w:rPr>
        <w:t xml:space="preserve">, </w:t>
      </w:r>
      <w:r w:rsidRPr="00BD4B24">
        <w:rPr>
          <w:rFonts w:ascii="Arial" w:eastAsia="Times New Roman" w:hAnsi="Arial" w:cs="Arial"/>
          <w:i/>
          <w:iCs/>
          <w:lang w:val="en-US"/>
        </w:rPr>
        <w:t>2</w:t>
      </w:r>
      <w:r w:rsidRPr="00BD4B24">
        <w:rPr>
          <w:rFonts w:ascii="Arial" w:eastAsia="Times New Roman" w:hAnsi="Arial" w:cs="Arial"/>
          <w:lang w:val="en-US"/>
        </w:rPr>
        <w:t xml:space="preserve">(2). </w:t>
      </w:r>
      <w:hyperlink r:id="rId34" w:history="1">
        <w:r w:rsidR="003C29EF" w:rsidRPr="00CA04F6">
          <w:rPr>
            <w:rStyle w:val="Hyperlink"/>
            <w:rFonts w:ascii="Arial" w:eastAsia="Times New Roman" w:hAnsi="Arial" w:cs="Arial"/>
            <w:lang w:val="en-US"/>
          </w:rPr>
          <w:t>https://doi.org/10.28944/afkar.v2i2.93</w:t>
        </w:r>
      </w:hyperlink>
    </w:p>
    <w:p w14:paraId="187776E7" w14:textId="77777777" w:rsidR="00BD4B24" w:rsidRPr="00B92367" w:rsidRDefault="00BD4B24" w:rsidP="00BD4B24">
      <w:pPr>
        <w:pStyle w:val="NormalWeb"/>
        <w:spacing w:before="0" w:beforeAutospacing="0" w:after="0" w:afterAutospacing="0" w:line="276" w:lineRule="auto"/>
        <w:ind w:left="720" w:hanging="720"/>
        <w:jc w:val="both"/>
        <w:rPr>
          <w:rFonts w:ascii="Arial" w:hAnsi="Arial" w:cs="Arial"/>
        </w:rPr>
      </w:pPr>
      <w:proofErr w:type="spellStart"/>
      <w:r w:rsidRPr="00B92367">
        <w:rPr>
          <w:rFonts w:ascii="Arial" w:hAnsi="Arial" w:cs="Arial"/>
        </w:rPr>
        <w:t>Prasela</w:t>
      </w:r>
      <w:proofErr w:type="spellEnd"/>
      <w:r w:rsidRPr="00B92367">
        <w:rPr>
          <w:rFonts w:ascii="Arial" w:hAnsi="Arial" w:cs="Arial"/>
        </w:rPr>
        <w:t xml:space="preserve">, N., </w:t>
      </w:r>
      <w:proofErr w:type="spellStart"/>
      <w:r w:rsidRPr="00B92367">
        <w:rPr>
          <w:rFonts w:ascii="Arial" w:hAnsi="Arial" w:cs="Arial"/>
        </w:rPr>
        <w:t>Witarsa</w:t>
      </w:r>
      <w:proofErr w:type="spellEnd"/>
      <w:r w:rsidRPr="00B92367">
        <w:rPr>
          <w:rFonts w:ascii="Arial" w:hAnsi="Arial" w:cs="Arial"/>
        </w:rPr>
        <w:t xml:space="preserve">, R., &amp; Ahmadi, D. (2020). Kajian </w:t>
      </w:r>
      <w:proofErr w:type="spellStart"/>
      <w:r w:rsidRPr="00B92367">
        <w:rPr>
          <w:rFonts w:ascii="Arial" w:hAnsi="Arial" w:cs="Arial"/>
        </w:rPr>
        <w:t>Literatur</w:t>
      </w:r>
      <w:proofErr w:type="spellEnd"/>
      <w:r w:rsidRPr="00B92367">
        <w:rPr>
          <w:rFonts w:ascii="Arial" w:hAnsi="Arial" w:cs="Arial"/>
        </w:rPr>
        <w:t xml:space="preserve"> </w:t>
      </w:r>
      <w:proofErr w:type="spellStart"/>
      <w:r w:rsidRPr="00B92367">
        <w:rPr>
          <w:rFonts w:ascii="Arial" w:hAnsi="Arial" w:cs="Arial"/>
        </w:rPr>
        <w:t>Tentang</w:t>
      </w:r>
      <w:proofErr w:type="spellEnd"/>
      <w:r w:rsidRPr="00B92367">
        <w:rPr>
          <w:rFonts w:ascii="Arial" w:hAnsi="Arial" w:cs="Arial"/>
        </w:rPr>
        <w:t xml:space="preserve"> Hasil </w:t>
      </w:r>
      <w:proofErr w:type="spellStart"/>
      <w:r w:rsidRPr="00B92367">
        <w:rPr>
          <w:rFonts w:ascii="Arial" w:hAnsi="Arial" w:cs="Arial"/>
        </w:rPr>
        <w:t>Belajar</w:t>
      </w:r>
      <w:proofErr w:type="spellEnd"/>
      <w:r w:rsidRPr="00B92367">
        <w:rPr>
          <w:rFonts w:ascii="Arial" w:hAnsi="Arial" w:cs="Arial"/>
        </w:rPr>
        <w:t xml:space="preserve"> </w:t>
      </w:r>
      <w:proofErr w:type="spellStart"/>
      <w:r w:rsidRPr="00B92367">
        <w:rPr>
          <w:rFonts w:ascii="Arial" w:hAnsi="Arial" w:cs="Arial"/>
        </w:rPr>
        <w:t>Kognitif</w:t>
      </w:r>
      <w:proofErr w:type="spellEnd"/>
      <w:r w:rsidRPr="00B92367">
        <w:rPr>
          <w:rFonts w:ascii="Arial" w:hAnsi="Arial" w:cs="Arial"/>
        </w:rPr>
        <w:t xml:space="preserve"> </w:t>
      </w:r>
      <w:proofErr w:type="spellStart"/>
      <w:r w:rsidRPr="00B92367">
        <w:rPr>
          <w:rFonts w:ascii="Arial" w:hAnsi="Arial" w:cs="Arial"/>
        </w:rPr>
        <w:t>Menggunakan</w:t>
      </w:r>
      <w:proofErr w:type="spellEnd"/>
      <w:r w:rsidRPr="00B92367">
        <w:rPr>
          <w:rFonts w:ascii="Arial" w:hAnsi="Arial" w:cs="Arial"/>
        </w:rPr>
        <w:t xml:space="preserve"> Model </w:t>
      </w:r>
      <w:proofErr w:type="spellStart"/>
      <w:r w:rsidRPr="00B92367">
        <w:rPr>
          <w:rFonts w:ascii="Arial" w:hAnsi="Arial" w:cs="Arial"/>
        </w:rPr>
        <w:t>Pembelajaran</w:t>
      </w:r>
      <w:proofErr w:type="spellEnd"/>
      <w:r w:rsidRPr="00B92367">
        <w:rPr>
          <w:rFonts w:ascii="Arial" w:hAnsi="Arial" w:cs="Arial"/>
        </w:rPr>
        <w:t xml:space="preserve"> </w:t>
      </w:r>
      <w:proofErr w:type="spellStart"/>
      <w:r w:rsidRPr="00B92367">
        <w:rPr>
          <w:rFonts w:ascii="Arial" w:hAnsi="Arial" w:cs="Arial"/>
        </w:rPr>
        <w:t>Langsung</w:t>
      </w:r>
      <w:proofErr w:type="spellEnd"/>
      <w:r w:rsidRPr="00B92367">
        <w:rPr>
          <w:rFonts w:ascii="Arial" w:hAnsi="Arial" w:cs="Arial"/>
        </w:rPr>
        <w:t xml:space="preserve"> </w:t>
      </w:r>
      <w:proofErr w:type="spellStart"/>
      <w:r w:rsidRPr="00B92367">
        <w:rPr>
          <w:rFonts w:ascii="Arial" w:hAnsi="Arial" w:cs="Arial"/>
        </w:rPr>
        <w:t>Siswa</w:t>
      </w:r>
      <w:proofErr w:type="spellEnd"/>
      <w:r w:rsidRPr="00B92367">
        <w:rPr>
          <w:rFonts w:ascii="Arial" w:hAnsi="Arial" w:cs="Arial"/>
        </w:rPr>
        <w:t xml:space="preserve"> </w:t>
      </w:r>
      <w:proofErr w:type="spellStart"/>
      <w:r w:rsidRPr="00B92367">
        <w:rPr>
          <w:rFonts w:ascii="Arial" w:hAnsi="Arial" w:cs="Arial"/>
        </w:rPr>
        <w:t>Sekolah</w:t>
      </w:r>
      <w:proofErr w:type="spellEnd"/>
      <w:r w:rsidRPr="00B92367">
        <w:rPr>
          <w:rFonts w:ascii="Arial" w:hAnsi="Arial" w:cs="Arial"/>
        </w:rPr>
        <w:t xml:space="preserve"> Dasar. </w:t>
      </w:r>
      <w:proofErr w:type="spellStart"/>
      <w:r w:rsidRPr="00B92367">
        <w:rPr>
          <w:rFonts w:ascii="Arial" w:hAnsi="Arial" w:cs="Arial"/>
          <w:i/>
          <w:iCs/>
        </w:rPr>
        <w:t>Jurnal</w:t>
      </w:r>
      <w:proofErr w:type="spellEnd"/>
      <w:r w:rsidRPr="00B92367">
        <w:rPr>
          <w:rFonts w:ascii="Arial" w:hAnsi="Arial" w:cs="Arial"/>
          <w:i/>
          <w:iCs/>
        </w:rPr>
        <w:t xml:space="preserve"> Review Pendidikan Dan </w:t>
      </w:r>
      <w:proofErr w:type="spellStart"/>
      <w:r w:rsidRPr="00B92367">
        <w:rPr>
          <w:rFonts w:ascii="Arial" w:hAnsi="Arial" w:cs="Arial"/>
          <w:i/>
          <w:iCs/>
        </w:rPr>
        <w:t>Pengajaran</w:t>
      </w:r>
      <w:proofErr w:type="spellEnd"/>
      <w:r w:rsidRPr="00B92367">
        <w:rPr>
          <w:rFonts w:ascii="Arial" w:hAnsi="Arial" w:cs="Arial"/>
        </w:rPr>
        <w:t xml:space="preserve">, </w:t>
      </w:r>
      <w:r w:rsidRPr="00B92367">
        <w:rPr>
          <w:rFonts w:ascii="Arial" w:hAnsi="Arial" w:cs="Arial"/>
          <w:i/>
          <w:iCs/>
        </w:rPr>
        <w:t>3</w:t>
      </w:r>
      <w:r w:rsidRPr="00B92367">
        <w:rPr>
          <w:rFonts w:ascii="Arial" w:hAnsi="Arial" w:cs="Arial"/>
        </w:rPr>
        <w:t xml:space="preserve">(2), 209–216. </w:t>
      </w:r>
      <w:hyperlink r:id="rId35" w:history="1">
        <w:r w:rsidRPr="00B92367">
          <w:rPr>
            <w:rStyle w:val="Hyperlink"/>
            <w:rFonts w:ascii="Arial" w:hAnsi="Arial" w:cs="Arial"/>
          </w:rPr>
          <w:t>https://doi.org/10.31004/jrpp.v3i2.1218</w:t>
        </w:r>
      </w:hyperlink>
    </w:p>
    <w:p w14:paraId="3A19431A" w14:textId="77777777" w:rsidR="00BD4B24" w:rsidRPr="00BD4B24" w:rsidRDefault="00BD4B24" w:rsidP="00BD4B24">
      <w:pPr>
        <w:spacing w:line="276" w:lineRule="auto"/>
        <w:ind w:left="720" w:hanging="720"/>
        <w:jc w:val="both"/>
        <w:rPr>
          <w:rFonts w:ascii="Arial" w:eastAsia="Times New Roman" w:hAnsi="Arial" w:cs="Arial"/>
          <w:lang w:val="en-US"/>
        </w:rPr>
      </w:pPr>
      <w:proofErr w:type="spellStart"/>
      <w:r w:rsidRPr="00BD4B24">
        <w:rPr>
          <w:rFonts w:ascii="Arial" w:eastAsia="Times New Roman" w:hAnsi="Arial" w:cs="Arial"/>
          <w:lang w:val="en-US"/>
        </w:rPr>
        <w:t>Prasetyo</w:t>
      </w:r>
      <w:proofErr w:type="spellEnd"/>
      <w:r w:rsidRPr="00BD4B24">
        <w:rPr>
          <w:rFonts w:ascii="Arial" w:eastAsia="Times New Roman" w:hAnsi="Arial" w:cs="Arial"/>
          <w:lang w:val="en-US"/>
        </w:rPr>
        <w:t xml:space="preserve">, A. R., &amp; </w:t>
      </w:r>
      <w:proofErr w:type="spellStart"/>
      <w:r w:rsidRPr="00BD4B24">
        <w:rPr>
          <w:rFonts w:ascii="Arial" w:eastAsia="Times New Roman" w:hAnsi="Arial" w:cs="Arial"/>
          <w:lang w:val="en-US"/>
        </w:rPr>
        <w:t>Hamami</w:t>
      </w:r>
      <w:proofErr w:type="spellEnd"/>
      <w:r w:rsidRPr="00BD4B24">
        <w:rPr>
          <w:rFonts w:ascii="Arial" w:eastAsia="Times New Roman" w:hAnsi="Arial" w:cs="Arial"/>
          <w:lang w:val="en-US"/>
        </w:rPr>
        <w:t xml:space="preserve">, T. (2020). </w:t>
      </w:r>
      <w:proofErr w:type="spellStart"/>
      <w:r w:rsidRPr="00BD4B24">
        <w:rPr>
          <w:rFonts w:ascii="Arial" w:eastAsia="Times New Roman" w:hAnsi="Arial" w:cs="Arial"/>
          <w:lang w:val="en-US"/>
        </w:rPr>
        <w:t>Prinsip-prinsip</w:t>
      </w:r>
      <w:proofErr w:type="spellEnd"/>
      <w:r w:rsidRPr="00BD4B24">
        <w:rPr>
          <w:rFonts w:ascii="Arial" w:eastAsia="Times New Roman" w:hAnsi="Arial" w:cs="Arial"/>
          <w:lang w:val="en-US"/>
        </w:rPr>
        <w:t xml:space="preserve"> </w:t>
      </w:r>
      <w:proofErr w:type="spellStart"/>
      <w:r w:rsidRPr="00BD4B24">
        <w:rPr>
          <w:rFonts w:ascii="Arial" w:eastAsia="Times New Roman" w:hAnsi="Arial" w:cs="Arial"/>
          <w:lang w:val="en-US"/>
        </w:rPr>
        <w:t>dalam</w:t>
      </w:r>
      <w:proofErr w:type="spellEnd"/>
      <w:r w:rsidRPr="00BD4B24">
        <w:rPr>
          <w:rFonts w:ascii="Arial" w:eastAsia="Times New Roman" w:hAnsi="Arial" w:cs="Arial"/>
          <w:lang w:val="en-US"/>
        </w:rPr>
        <w:t xml:space="preserve"> </w:t>
      </w:r>
      <w:proofErr w:type="spellStart"/>
      <w:r w:rsidRPr="00BD4B24">
        <w:rPr>
          <w:rFonts w:ascii="Arial" w:eastAsia="Times New Roman" w:hAnsi="Arial" w:cs="Arial"/>
          <w:lang w:val="en-US"/>
        </w:rPr>
        <w:t>Pengembangan</w:t>
      </w:r>
      <w:proofErr w:type="spellEnd"/>
      <w:r w:rsidRPr="00BD4B24">
        <w:rPr>
          <w:rFonts w:ascii="Arial" w:eastAsia="Times New Roman" w:hAnsi="Arial" w:cs="Arial"/>
          <w:lang w:val="en-US"/>
        </w:rPr>
        <w:t xml:space="preserve"> </w:t>
      </w:r>
      <w:proofErr w:type="spellStart"/>
      <w:r w:rsidRPr="00BD4B24">
        <w:rPr>
          <w:rFonts w:ascii="Arial" w:eastAsia="Times New Roman" w:hAnsi="Arial" w:cs="Arial"/>
          <w:lang w:val="en-US"/>
        </w:rPr>
        <w:t>Kurikulum</w:t>
      </w:r>
      <w:proofErr w:type="spellEnd"/>
      <w:r w:rsidRPr="00BD4B24">
        <w:rPr>
          <w:rFonts w:ascii="Arial" w:eastAsia="Times New Roman" w:hAnsi="Arial" w:cs="Arial"/>
          <w:lang w:val="en-US"/>
        </w:rPr>
        <w:t xml:space="preserve">. </w:t>
      </w:r>
      <w:r w:rsidRPr="00BD4B24">
        <w:rPr>
          <w:rFonts w:ascii="Arial" w:eastAsia="Times New Roman" w:hAnsi="Arial" w:cs="Arial"/>
          <w:i/>
          <w:iCs/>
          <w:lang w:val="en-US"/>
        </w:rPr>
        <w:t>Palapa</w:t>
      </w:r>
      <w:r w:rsidRPr="00BD4B24">
        <w:rPr>
          <w:rFonts w:ascii="Arial" w:eastAsia="Times New Roman" w:hAnsi="Arial" w:cs="Arial"/>
          <w:lang w:val="en-US"/>
        </w:rPr>
        <w:t xml:space="preserve">, </w:t>
      </w:r>
      <w:r w:rsidRPr="00BD4B24">
        <w:rPr>
          <w:rFonts w:ascii="Arial" w:eastAsia="Times New Roman" w:hAnsi="Arial" w:cs="Arial"/>
          <w:i/>
          <w:iCs/>
          <w:lang w:val="en-US"/>
        </w:rPr>
        <w:t>8</w:t>
      </w:r>
      <w:r w:rsidRPr="00BD4B24">
        <w:rPr>
          <w:rFonts w:ascii="Arial" w:eastAsia="Times New Roman" w:hAnsi="Arial" w:cs="Arial"/>
          <w:lang w:val="en-US"/>
        </w:rPr>
        <w:t xml:space="preserve">(1), 42–55. </w:t>
      </w:r>
      <w:hyperlink r:id="rId36" w:history="1">
        <w:r w:rsidRPr="00BD4B24">
          <w:rPr>
            <w:rStyle w:val="Hyperlink"/>
            <w:rFonts w:ascii="Arial" w:eastAsia="Times New Roman" w:hAnsi="Arial" w:cs="Arial"/>
            <w:lang w:val="en-US"/>
          </w:rPr>
          <w:t>https://doi.org/10.36088/palapa.v8i1.692</w:t>
        </w:r>
      </w:hyperlink>
    </w:p>
    <w:p w14:paraId="76300559" w14:textId="77777777" w:rsidR="00BD4B24" w:rsidRPr="00B92367" w:rsidRDefault="00BD4B24" w:rsidP="00BD4B24">
      <w:pPr>
        <w:pStyle w:val="NormalWeb"/>
        <w:spacing w:before="0" w:beforeAutospacing="0" w:after="0" w:afterAutospacing="0" w:line="276" w:lineRule="auto"/>
        <w:ind w:left="720" w:hanging="720"/>
        <w:jc w:val="both"/>
        <w:rPr>
          <w:rFonts w:ascii="Arial" w:hAnsi="Arial" w:cs="Arial"/>
        </w:rPr>
      </w:pPr>
      <w:r w:rsidRPr="00B92367">
        <w:rPr>
          <w:rFonts w:ascii="Arial" w:hAnsi="Arial" w:cs="Arial"/>
        </w:rPr>
        <w:t xml:space="preserve">Reichel, W. (1977). Curriculum Development. </w:t>
      </w:r>
      <w:r w:rsidRPr="00B92367">
        <w:rPr>
          <w:rFonts w:ascii="Arial" w:hAnsi="Arial" w:cs="Arial"/>
          <w:i/>
          <w:iCs/>
        </w:rPr>
        <w:t>Journal of the American Geriatrics Society</w:t>
      </w:r>
      <w:r w:rsidRPr="00B92367">
        <w:rPr>
          <w:rFonts w:ascii="Arial" w:hAnsi="Arial" w:cs="Arial"/>
        </w:rPr>
        <w:t xml:space="preserve">, </w:t>
      </w:r>
      <w:r w:rsidRPr="00B92367">
        <w:rPr>
          <w:rFonts w:ascii="Arial" w:hAnsi="Arial" w:cs="Arial"/>
          <w:i/>
          <w:iCs/>
        </w:rPr>
        <w:t>25</w:t>
      </w:r>
      <w:r w:rsidRPr="00B92367">
        <w:rPr>
          <w:rFonts w:ascii="Arial" w:hAnsi="Arial" w:cs="Arial"/>
        </w:rPr>
        <w:t xml:space="preserve">(11), 507–507. </w:t>
      </w:r>
      <w:hyperlink r:id="rId37" w:history="1">
        <w:r w:rsidRPr="00B92367">
          <w:rPr>
            <w:rStyle w:val="Hyperlink"/>
            <w:rFonts w:ascii="Arial" w:hAnsi="Arial" w:cs="Arial"/>
          </w:rPr>
          <w:t>https://doi.org/10.1111/j.1532-5415.1977.tb00826.x</w:t>
        </w:r>
      </w:hyperlink>
    </w:p>
    <w:p w14:paraId="2B4A1D6C" w14:textId="77777777" w:rsidR="00BD4B24" w:rsidRPr="00BD4B24" w:rsidRDefault="00BD4B24" w:rsidP="00BD4B24">
      <w:pPr>
        <w:spacing w:line="276" w:lineRule="auto"/>
        <w:ind w:left="720" w:hanging="720"/>
        <w:jc w:val="both"/>
        <w:rPr>
          <w:rFonts w:ascii="Arial" w:hAnsi="Arial" w:cs="Arial"/>
        </w:rPr>
      </w:pPr>
      <w:r w:rsidRPr="00BD4B24">
        <w:rPr>
          <w:rFonts w:ascii="Arial" w:hAnsi="Arial" w:cs="Arial"/>
          <w:shd w:val="clear" w:color="auto" w:fill="FFFFFF"/>
        </w:rPr>
        <w:t xml:space="preserve">Rusman. (2018). </w:t>
      </w:r>
      <w:r w:rsidRPr="00BD4B24">
        <w:rPr>
          <w:rFonts w:ascii="Arial" w:hAnsi="Arial" w:cs="Arial"/>
          <w:i/>
          <w:iCs/>
          <w:shd w:val="clear" w:color="auto" w:fill="FFFFFF"/>
        </w:rPr>
        <w:t>Manajemen Kurikulum</w:t>
      </w:r>
      <w:r w:rsidRPr="00BD4B24">
        <w:rPr>
          <w:rFonts w:ascii="Arial" w:hAnsi="Arial" w:cs="Arial"/>
          <w:shd w:val="clear" w:color="auto" w:fill="FFFFFF"/>
        </w:rPr>
        <w:t>. Bandung: PT. Remaja Rosdakarya.</w:t>
      </w:r>
    </w:p>
    <w:p w14:paraId="555775E6" w14:textId="77777777" w:rsidR="00BD4B24" w:rsidRPr="00B92367" w:rsidRDefault="00BD4B24" w:rsidP="00BD4B24">
      <w:pPr>
        <w:pStyle w:val="NormalWeb"/>
        <w:spacing w:before="0" w:beforeAutospacing="0" w:after="0" w:afterAutospacing="0" w:line="276" w:lineRule="auto"/>
        <w:ind w:left="720" w:hanging="720"/>
        <w:jc w:val="both"/>
        <w:rPr>
          <w:rFonts w:ascii="Arial" w:hAnsi="Arial" w:cs="Arial"/>
        </w:rPr>
      </w:pPr>
      <w:proofErr w:type="spellStart"/>
      <w:r w:rsidRPr="00B92367">
        <w:rPr>
          <w:rFonts w:ascii="Arial" w:hAnsi="Arial" w:cs="Arial"/>
        </w:rPr>
        <w:lastRenderedPageBreak/>
        <w:t>Su</w:t>
      </w:r>
      <w:proofErr w:type="spellEnd"/>
      <w:r w:rsidRPr="00B92367">
        <w:rPr>
          <w:rFonts w:ascii="Arial" w:hAnsi="Arial" w:cs="Arial"/>
        </w:rPr>
        <w:t xml:space="preserve">, S.-W. (2012). The Various Concepts of Curriculum and the Factors Involved in Curricula-making. </w:t>
      </w:r>
      <w:r w:rsidRPr="00B92367">
        <w:rPr>
          <w:rFonts w:ascii="Arial" w:hAnsi="Arial" w:cs="Arial"/>
          <w:i/>
          <w:iCs/>
        </w:rPr>
        <w:t>Journal of Language Teaching and Research</w:t>
      </w:r>
      <w:r w:rsidRPr="00B92367">
        <w:rPr>
          <w:rFonts w:ascii="Arial" w:hAnsi="Arial" w:cs="Arial"/>
        </w:rPr>
        <w:t xml:space="preserve">, </w:t>
      </w:r>
      <w:r w:rsidRPr="00B92367">
        <w:rPr>
          <w:rFonts w:ascii="Arial" w:hAnsi="Arial" w:cs="Arial"/>
          <w:i/>
          <w:iCs/>
        </w:rPr>
        <w:t>3</w:t>
      </w:r>
      <w:r w:rsidRPr="00B92367">
        <w:rPr>
          <w:rFonts w:ascii="Arial" w:hAnsi="Arial" w:cs="Arial"/>
        </w:rPr>
        <w:t xml:space="preserve">(1), 153–158. </w:t>
      </w:r>
      <w:hyperlink r:id="rId38" w:history="1">
        <w:r w:rsidRPr="00B92367">
          <w:rPr>
            <w:rStyle w:val="Hyperlink"/>
            <w:rFonts w:ascii="Arial" w:hAnsi="Arial" w:cs="Arial"/>
          </w:rPr>
          <w:t>https://doi.org/10.4304/jltr.3.1.153-158</w:t>
        </w:r>
      </w:hyperlink>
    </w:p>
    <w:p w14:paraId="1752E534" w14:textId="77777777" w:rsidR="00BD4B24" w:rsidRPr="00B92367" w:rsidRDefault="00BD4B24" w:rsidP="00BD4B24">
      <w:pPr>
        <w:pStyle w:val="NormalWeb"/>
        <w:spacing w:before="0" w:beforeAutospacing="0" w:after="0" w:afterAutospacing="0" w:line="276" w:lineRule="auto"/>
        <w:ind w:left="720" w:hanging="720"/>
        <w:jc w:val="both"/>
        <w:rPr>
          <w:rFonts w:ascii="Arial" w:hAnsi="Arial" w:cs="Arial"/>
        </w:rPr>
      </w:pPr>
      <w:proofErr w:type="spellStart"/>
      <w:r w:rsidRPr="00B92367">
        <w:rPr>
          <w:rFonts w:ascii="Arial" w:hAnsi="Arial" w:cs="Arial"/>
        </w:rPr>
        <w:t>Thaib</w:t>
      </w:r>
      <w:proofErr w:type="spellEnd"/>
      <w:r w:rsidRPr="00B92367">
        <w:rPr>
          <w:rFonts w:ascii="Arial" w:hAnsi="Arial" w:cs="Arial"/>
        </w:rPr>
        <w:t xml:space="preserve">, R. M., &amp; </w:t>
      </w:r>
      <w:proofErr w:type="spellStart"/>
      <w:r w:rsidRPr="00B92367">
        <w:rPr>
          <w:rFonts w:ascii="Arial" w:hAnsi="Arial" w:cs="Arial"/>
        </w:rPr>
        <w:t>Siswanto</w:t>
      </w:r>
      <w:proofErr w:type="spellEnd"/>
      <w:r w:rsidRPr="00B92367">
        <w:rPr>
          <w:rFonts w:ascii="Arial" w:hAnsi="Arial" w:cs="Arial"/>
        </w:rPr>
        <w:t>, I. (2015). INOVASI KURIKULUM DALAM PENGEMBANGAN PENDIDIKAN (</w:t>
      </w:r>
      <w:proofErr w:type="spellStart"/>
      <w:r w:rsidRPr="00B92367">
        <w:rPr>
          <w:rFonts w:ascii="Arial" w:hAnsi="Arial" w:cs="Arial"/>
        </w:rPr>
        <w:t>Suatu</w:t>
      </w:r>
      <w:proofErr w:type="spellEnd"/>
      <w:r w:rsidRPr="00B92367">
        <w:rPr>
          <w:rFonts w:ascii="Arial" w:hAnsi="Arial" w:cs="Arial"/>
        </w:rPr>
        <w:t xml:space="preserve"> </w:t>
      </w:r>
      <w:proofErr w:type="spellStart"/>
      <w:r w:rsidRPr="00B92367">
        <w:rPr>
          <w:rFonts w:ascii="Arial" w:hAnsi="Arial" w:cs="Arial"/>
        </w:rPr>
        <w:t>Analisis</w:t>
      </w:r>
      <w:proofErr w:type="spellEnd"/>
      <w:r w:rsidRPr="00B92367">
        <w:rPr>
          <w:rFonts w:ascii="Arial" w:hAnsi="Arial" w:cs="Arial"/>
        </w:rPr>
        <w:t xml:space="preserve"> </w:t>
      </w:r>
      <w:proofErr w:type="spellStart"/>
      <w:r w:rsidRPr="00B92367">
        <w:rPr>
          <w:rFonts w:ascii="Arial" w:hAnsi="Arial" w:cs="Arial"/>
        </w:rPr>
        <w:t>Implementatif</w:t>
      </w:r>
      <w:proofErr w:type="spellEnd"/>
      <w:r w:rsidRPr="00B92367">
        <w:rPr>
          <w:rFonts w:ascii="Arial" w:hAnsi="Arial" w:cs="Arial"/>
        </w:rPr>
        <w:t xml:space="preserve">). </w:t>
      </w:r>
      <w:r w:rsidRPr="00B92367">
        <w:rPr>
          <w:rFonts w:ascii="Arial" w:hAnsi="Arial" w:cs="Arial"/>
          <w:i/>
          <w:iCs/>
        </w:rPr>
        <w:t xml:space="preserve">JURNAL EDUKASI: </w:t>
      </w:r>
      <w:proofErr w:type="spellStart"/>
      <w:r w:rsidRPr="00B92367">
        <w:rPr>
          <w:rFonts w:ascii="Arial" w:hAnsi="Arial" w:cs="Arial"/>
          <w:i/>
          <w:iCs/>
        </w:rPr>
        <w:t>Jurnal</w:t>
      </w:r>
      <w:proofErr w:type="spellEnd"/>
      <w:r w:rsidRPr="00B92367">
        <w:rPr>
          <w:rFonts w:ascii="Arial" w:hAnsi="Arial" w:cs="Arial"/>
          <w:i/>
          <w:iCs/>
        </w:rPr>
        <w:t xml:space="preserve"> </w:t>
      </w:r>
      <w:proofErr w:type="spellStart"/>
      <w:r w:rsidRPr="00B92367">
        <w:rPr>
          <w:rFonts w:ascii="Arial" w:hAnsi="Arial" w:cs="Arial"/>
          <w:i/>
          <w:iCs/>
        </w:rPr>
        <w:t>Bimbingan</w:t>
      </w:r>
      <w:proofErr w:type="spellEnd"/>
      <w:r w:rsidRPr="00B92367">
        <w:rPr>
          <w:rFonts w:ascii="Arial" w:hAnsi="Arial" w:cs="Arial"/>
          <w:i/>
          <w:iCs/>
        </w:rPr>
        <w:t xml:space="preserve"> </w:t>
      </w:r>
      <w:proofErr w:type="spellStart"/>
      <w:r w:rsidRPr="00B92367">
        <w:rPr>
          <w:rFonts w:ascii="Arial" w:hAnsi="Arial" w:cs="Arial"/>
          <w:i/>
          <w:iCs/>
        </w:rPr>
        <w:t>Konseling</w:t>
      </w:r>
      <w:proofErr w:type="spellEnd"/>
      <w:r w:rsidRPr="00B92367">
        <w:rPr>
          <w:rFonts w:ascii="Arial" w:hAnsi="Arial" w:cs="Arial"/>
        </w:rPr>
        <w:t xml:space="preserve">, </w:t>
      </w:r>
      <w:r w:rsidRPr="00B92367">
        <w:rPr>
          <w:rFonts w:ascii="Arial" w:hAnsi="Arial" w:cs="Arial"/>
          <w:i/>
          <w:iCs/>
        </w:rPr>
        <w:t>1</w:t>
      </w:r>
      <w:r w:rsidRPr="00B92367">
        <w:rPr>
          <w:rFonts w:ascii="Arial" w:hAnsi="Arial" w:cs="Arial"/>
        </w:rPr>
        <w:t xml:space="preserve">(2), 216. </w:t>
      </w:r>
      <w:hyperlink r:id="rId39" w:history="1">
        <w:r w:rsidRPr="00B92367">
          <w:rPr>
            <w:rStyle w:val="Hyperlink"/>
            <w:rFonts w:ascii="Arial" w:hAnsi="Arial" w:cs="Arial"/>
          </w:rPr>
          <w:t>https://doi.org/10.22373/je.v1i2.3231</w:t>
        </w:r>
      </w:hyperlink>
    </w:p>
    <w:p w14:paraId="622FBDE7" w14:textId="77777777" w:rsidR="00BD4B24" w:rsidRDefault="00BD4B24" w:rsidP="00BD4B24">
      <w:pPr>
        <w:pStyle w:val="NormalWeb"/>
        <w:spacing w:before="0" w:beforeAutospacing="0" w:after="0" w:afterAutospacing="0" w:line="276" w:lineRule="auto"/>
        <w:ind w:left="720" w:hanging="720"/>
        <w:jc w:val="both"/>
        <w:rPr>
          <w:rFonts w:ascii="Arial" w:hAnsi="Arial" w:cs="Arial"/>
        </w:rPr>
      </w:pPr>
      <w:proofErr w:type="spellStart"/>
      <w:r w:rsidRPr="00B92367">
        <w:rPr>
          <w:rFonts w:ascii="Arial" w:hAnsi="Arial" w:cs="Arial"/>
        </w:rPr>
        <w:t>Wahyudin</w:t>
      </w:r>
      <w:proofErr w:type="spellEnd"/>
      <w:r w:rsidRPr="00B92367">
        <w:rPr>
          <w:rFonts w:ascii="Arial" w:hAnsi="Arial" w:cs="Arial"/>
        </w:rPr>
        <w:t xml:space="preserve">, </w:t>
      </w:r>
      <w:proofErr w:type="spellStart"/>
      <w:r w:rsidRPr="00B92367">
        <w:rPr>
          <w:rFonts w:ascii="Arial" w:hAnsi="Arial" w:cs="Arial"/>
        </w:rPr>
        <w:t>Dinn</w:t>
      </w:r>
      <w:proofErr w:type="spellEnd"/>
      <w:r w:rsidRPr="00B92367">
        <w:rPr>
          <w:rFonts w:ascii="Arial" w:hAnsi="Arial" w:cs="Arial"/>
        </w:rPr>
        <w:t xml:space="preserve">. (2014). </w:t>
      </w:r>
      <w:proofErr w:type="spellStart"/>
      <w:r w:rsidRPr="00B92367">
        <w:rPr>
          <w:rFonts w:ascii="Arial" w:hAnsi="Arial" w:cs="Arial"/>
          <w:i/>
          <w:iCs/>
        </w:rPr>
        <w:t>Manajemen</w:t>
      </w:r>
      <w:proofErr w:type="spellEnd"/>
      <w:r w:rsidRPr="00B92367">
        <w:rPr>
          <w:rFonts w:ascii="Arial" w:hAnsi="Arial" w:cs="Arial"/>
          <w:i/>
          <w:iCs/>
        </w:rPr>
        <w:t xml:space="preserve"> </w:t>
      </w:r>
      <w:proofErr w:type="spellStart"/>
      <w:r w:rsidRPr="00B92367">
        <w:rPr>
          <w:rFonts w:ascii="Arial" w:hAnsi="Arial" w:cs="Arial"/>
          <w:i/>
          <w:iCs/>
        </w:rPr>
        <w:t>Kurikulum</w:t>
      </w:r>
      <w:proofErr w:type="spellEnd"/>
      <w:r w:rsidRPr="00B92367">
        <w:rPr>
          <w:rFonts w:ascii="Arial" w:hAnsi="Arial" w:cs="Arial"/>
          <w:i/>
          <w:iCs/>
        </w:rPr>
        <w:t xml:space="preserve">. </w:t>
      </w:r>
      <w:r w:rsidRPr="00B92367">
        <w:rPr>
          <w:rFonts w:ascii="Arial" w:hAnsi="Arial" w:cs="Arial"/>
        </w:rPr>
        <w:t xml:space="preserve">Bandung: PT. </w:t>
      </w:r>
      <w:proofErr w:type="spellStart"/>
      <w:r w:rsidRPr="00B92367">
        <w:rPr>
          <w:rFonts w:ascii="Arial" w:hAnsi="Arial" w:cs="Arial"/>
        </w:rPr>
        <w:t>Remaja</w:t>
      </w:r>
      <w:proofErr w:type="spellEnd"/>
      <w:r w:rsidRPr="00B92367">
        <w:rPr>
          <w:rFonts w:ascii="Arial" w:hAnsi="Arial" w:cs="Arial"/>
        </w:rPr>
        <w:t xml:space="preserve"> </w:t>
      </w:r>
      <w:proofErr w:type="spellStart"/>
      <w:r w:rsidRPr="00B92367">
        <w:rPr>
          <w:rFonts w:ascii="Arial" w:hAnsi="Arial" w:cs="Arial"/>
        </w:rPr>
        <w:t>Rosdakarya</w:t>
      </w:r>
      <w:proofErr w:type="spellEnd"/>
      <w:r w:rsidRPr="00B92367">
        <w:rPr>
          <w:rFonts w:ascii="Arial" w:hAnsi="Arial" w:cs="Arial"/>
        </w:rPr>
        <w:t>.</w:t>
      </w:r>
    </w:p>
    <w:p w14:paraId="51C55385" w14:textId="77777777" w:rsidR="00BD4B24" w:rsidRPr="002B7FEA" w:rsidRDefault="00BD4B24" w:rsidP="002B7FEA">
      <w:pPr>
        <w:spacing w:line="276" w:lineRule="auto"/>
        <w:ind w:left="567" w:hanging="567"/>
        <w:jc w:val="both"/>
        <w:rPr>
          <w:rFonts w:ascii="Arial" w:eastAsia="Arial" w:hAnsi="Arial" w:cs="Arial"/>
          <w:sz w:val="22"/>
          <w:szCs w:val="22"/>
        </w:rPr>
      </w:pPr>
    </w:p>
    <w:sectPr w:rsidR="00BD4B24" w:rsidRPr="002B7FEA">
      <w:headerReference w:type="even" r:id="rId40"/>
      <w:headerReference w:type="default" r:id="rId41"/>
      <w:footerReference w:type="even" r:id="rId42"/>
      <w:footerReference w:type="default" r:id="rId43"/>
      <w:headerReference w:type="first" r:id="rId44"/>
      <w:footerReference w:type="first" r:id="rId45"/>
      <w:pgSz w:w="11900" w:h="16840"/>
      <w:pgMar w:top="1134" w:right="851" w:bottom="851"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EA4A5" w14:textId="77777777" w:rsidR="00D85E4B" w:rsidRDefault="00D85E4B">
      <w:r>
        <w:separator/>
      </w:r>
    </w:p>
  </w:endnote>
  <w:endnote w:type="continuationSeparator" w:id="0">
    <w:p w14:paraId="0A1A03DF" w14:textId="77777777" w:rsidR="00D85E4B" w:rsidRDefault="00D8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0AB8" w14:textId="77777777" w:rsidR="002C2C4C" w:rsidRDefault="00C6638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D5329">
      <w:rPr>
        <w:noProof/>
        <w:color w:val="000000"/>
      </w:rPr>
      <w:t>2</w:t>
    </w:r>
    <w:r>
      <w:rPr>
        <w:color w:val="000000"/>
      </w:rPr>
      <w:fldChar w:fldCharType="end"/>
    </w:r>
  </w:p>
  <w:p w14:paraId="313EE5EC" w14:textId="77777777" w:rsidR="002C2C4C" w:rsidRDefault="00C6638D">
    <w:pPr>
      <w:pBdr>
        <w:top w:val="nil"/>
        <w:left w:val="nil"/>
        <w:bottom w:val="nil"/>
        <w:right w:val="nil"/>
        <w:between w:val="nil"/>
      </w:pBdr>
      <w:tabs>
        <w:tab w:val="center" w:pos="4680"/>
        <w:tab w:val="right" w:pos="9360"/>
      </w:tabs>
      <w:jc w:val="right"/>
      <w:rPr>
        <w:rFonts w:ascii="Arial" w:eastAsia="Arial" w:hAnsi="Arial" w:cs="Arial"/>
        <w:i/>
        <w:color w:val="FFFFFF"/>
        <w:sz w:val="18"/>
        <w:szCs w:val="18"/>
      </w:rPr>
    </w:pPr>
    <w:r>
      <w:rPr>
        <w:rFonts w:ascii="Arial" w:eastAsia="Arial" w:hAnsi="Arial" w:cs="Arial"/>
        <w:i/>
        <w:color w:val="FFFFFF"/>
        <w:sz w:val="18"/>
        <w:szCs w:val="18"/>
      </w:rPr>
      <w:t>DOI:</w:t>
    </w:r>
  </w:p>
  <w:p w14:paraId="55076799" w14:textId="77777777" w:rsidR="002C2C4C" w:rsidRDefault="00C6638D">
    <w:pPr>
      <w:pBdr>
        <w:top w:val="nil"/>
        <w:left w:val="nil"/>
        <w:bottom w:val="nil"/>
        <w:right w:val="nil"/>
        <w:between w:val="nil"/>
      </w:pBdr>
      <w:tabs>
        <w:tab w:val="center" w:pos="4680"/>
        <w:tab w:val="right" w:pos="9360"/>
      </w:tabs>
      <w:rPr>
        <w:rFonts w:ascii="Arial" w:eastAsia="Arial" w:hAnsi="Arial" w:cs="Arial"/>
        <w:i/>
        <w:color w:val="000000"/>
        <w:sz w:val="18"/>
        <w:szCs w:val="18"/>
      </w:rPr>
    </w:pPr>
    <w:r>
      <w:rPr>
        <w:rFonts w:ascii="Arial" w:eastAsia="Arial" w:hAnsi="Arial" w:cs="Arial"/>
        <w:i/>
        <w:sz w:val="18"/>
        <w:szCs w:val="18"/>
      </w:rPr>
      <w:t>p-</w:t>
    </w:r>
    <w:r>
      <w:rPr>
        <w:rFonts w:ascii="Arial" w:eastAsia="Arial" w:hAnsi="Arial" w:cs="Arial"/>
        <w:i/>
        <w:color w:val="000000"/>
        <w:sz w:val="18"/>
        <w:szCs w:val="18"/>
      </w:rPr>
      <w:t xml:space="preserve"> ISSN </w:t>
    </w:r>
    <w:r>
      <w:rPr>
        <w:rFonts w:ascii="Arial" w:eastAsia="Arial" w:hAnsi="Arial" w:cs="Arial"/>
        <w:i/>
        <w:sz w:val="18"/>
        <w:szCs w:val="18"/>
      </w:rPr>
      <w:t xml:space="preserve">1829-6750 </w:t>
    </w:r>
    <w:r>
      <w:rPr>
        <w:rFonts w:ascii="Arial" w:eastAsia="Arial" w:hAnsi="Arial" w:cs="Arial"/>
        <w:i/>
        <w:color w:val="000000"/>
        <w:sz w:val="18"/>
        <w:szCs w:val="18"/>
      </w:rPr>
      <w:t>&amp; e- ISSN 2798-1363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CEB6" w14:textId="77777777" w:rsidR="002C2C4C" w:rsidRPr="00067160" w:rsidRDefault="00C6638D">
    <w:pPr>
      <w:pBdr>
        <w:top w:val="nil"/>
        <w:left w:val="nil"/>
        <w:bottom w:val="nil"/>
        <w:right w:val="nil"/>
        <w:between w:val="nil"/>
      </w:pBdr>
      <w:tabs>
        <w:tab w:val="center" w:pos="4680"/>
        <w:tab w:val="right" w:pos="9360"/>
      </w:tabs>
      <w:jc w:val="center"/>
      <w:rPr>
        <w:rFonts w:ascii="Arial" w:hAnsi="Arial" w:cs="Arial"/>
        <w:color w:val="000000"/>
      </w:rPr>
    </w:pPr>
    <w:r w:rsidRPr="00067160">
      <w:rPr>
        <w:rFonts w:ascii="Arial" w:hAnsi="Arial" w:cs="Arial"/>
        <w:color w:val="000000"/>
      </w:rPr>
      <w:fldChar w:fldCharType="begin"/>
    </w:r>
    <w:r w:rsidRPr="00067160">
      <w:rPr>
        <w:rFonts w:ascii="Arial" w:hAnsi="Arial" w:cs="Arial"/>
        <w:color w:val="000000"/>
      </w:rPr>
      <w:instrText>PAGE</w:instrText>
    </w:r>
    <w:r w:rsidRPr="00067160">
      <w:rPr>
        <w:rFonts w:ascii="Arial" w:hAnsi="Arial" w:cs="Arial"/>
        <w:color w:val="000000"/>
      </w:rPr>
      <w:fldChar w:fldCharType="separate"/>
    </w:r>
    <w:r w:rsidR="00BD5329" w:rsidRPr="00067160">
      <w:rPr>
        <w:rFonts w:ascii="Arial" w:hAnsi="Arial" w:cs="Arial"/>
        <w:noProof/>
        <w:color w:val="000000"/>
      </w:rPr>
      <w:t>1</w:t>
    </w:r>
    <w:r w:rsidRPr="00067160">
      <w:rPr>
        <w:rFonts w:ascii="Arial" w:hAnsi="Arial" w:cs="Arial"/>
        <w:color w:val="000000"/>
      </w:rPr>
      <w:fldChar w:fldCharType="end"/>
    </w:r>
  </w:p>
  <w:p w14:paraId="334E0BD6" w14:textId="77777777" w:rsidR="002C2C4C" w:rsidRDefault="00C6638D">
    <w:pPr>
      <w:pBdr>
        <w:top w:val="nil"/>
        <w:left w:val="nil"/>
        <w:bottom w:val="nil"/>
        <w:right w:val="nil"/>
        <w:between w:val="nil"/>
      </w:pBdr>
      <w:tabs>
        <w:tab w:val="center" w:pos="4680"/>
        <w:tab w:val="right" w:pos="9360"/>
      </w:tabs>
      <w:rPr>
        <w:rFonts w:ascii="Arial" w:eastAsia="Arial" w:hAnsi="Arial" w:cs="Arial"/>
        <w:i/>
        <w:color w:val="FFFFFF"/>
        <w:sz w:val="18"/>
        <w:szCs w:val="18"/>
      </w:rPr>
    </w:pPr>
    <w:r>
      <w:rPr>
        <w:rFonts w:ascii="Arial" w:eastAsia="Arial" w:hAnsi="Arial" w:cs="Arial"/>
        <w:i/>
        <w:color w:val="FFFFFF"/>
        <w:sz w:val="18"/>
        <w:szCs w:val="18"/>
      </w:rPr>
      <w:t>DOI:</w:t>
    </w:r>
  </w:p>
  <w:p w14:paraId="5428E3E9" w14:textId="77777777" w:rsidR="002C2C4C" w:rsidRDefault="00C6638D">
    <w:pPr>
      <w:pBdr>
        <w:top w:val="nil"/>
        <w:left w:val="nil"/>
        <w:bottom w:val="nil"/>
        <w:right w:val="nil"/>
        <w:between w:val="nil"/>
      </w:pBdr>
      <w:tabs>
        <w:tab w:val="center" w:pos="4680"/>
        <w:tab w:val="right" w:pos="9360"/>
      </w:tabs>
      <w:jc w:val="right"/>
      <w:rPr>
        <w:rFonts w:ascii="Arial" w:eastAsia="Arial" w:hAnsi="Arial" w:cs="Arial"/>
        <w:i/>
        <w:color w:val="000000"/>
        <w:sz w:val="18"/>
        <w:szCs w:val="18"/>
      </w:rPr>
    </w:pPr>
    <w:r>
      <w:rPr>
        <w:rFonts w:ascii="Arial" w:eastAsia="Arial" w:hAnsi="Arial" w:cs="Arial"/>
        <w:i/>
        <w:color w:val="000000"/>
        <w:sz w:val="18"/>
        <w:szCs w:val="18"/>
      </w:rPr>
      <w:t>p- ISSN 1829-6750 &amp; e- ISSN 2798-1363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B4A45" w14:textId="77777777" w:rsidR="002C2C4C" w:rsidRDefault="00C6638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D85E4B">
      <w:rPr>
        <w:color w:val="000000"/>
      </w:rPr>
      <w:fldChar w:fldCharType="separate"/>
    </w:r>
    <w:r>
      <w:rPr>
        <w:color w:val="000000"/>
      </w:rPr>
      <w:fldChar w:fldCharType="end"/>
    </w:r>
  </w:p>
  <w:p w14:paraId="739D330C" w14:textId="77777777" w:rsidR="002C2C4C" w:rsidRDefault="00C6638D">
    <w:pPr>
      <w:pBdr>
        <w:top w:val="nil"/>
        <w:left w:val="nil"/>
        <w:bottom w:val="nil"/>
        <w:right w:val="nil"/>
        <w:between w:val="nil"/>
      </w:pBdr>
      <w:tabs>
        <w:tab w:val="center" w:pos="4680"/>
        <w:tab w:val="right" w:pos="9360"/>
      </w:tabs>
      <w:jc w:val="right"/>
      <w:rPr>
        <w:rFonts w:ascii="Arial" w:eastAsia="Arial" w:hAnsi="Arial" w:cs="Arial"/>
        <w:i/>
        <w:color w:val="FFFFFF"/>
        <w:sz w:val="18"/>
        <w:szCs w:val="18"/>
      </w:rPr>
    </w:pPr>
    <w:r>
      <w:rPr>
        <w:rFonts w:ascii="Arial" w:eastAsia="Arial" w:hAnsi="Arial" w:cs="Arial"/>
        <w:i/>
        <w:color w:val="FFFFFF"/>
        <w:sz w:val="18"/>
        <w:szCs w:val="18"/>
      </w:rPr>
      <w:t>DOI:</w:t>
    </w:r>
  </w:p>
  <w:p w14:paraId="70BC4878" w14:textId="77777777" w:rsidR="002C2C4C" w:rsidRDefault="00C6638D">
    <w:pPr>
      <w:pBdr>
        <w:top w:val="nil"/>
        <w:left w:val="nil"/>
        <w:bottom w:val="nil"/>
        <w:right w:val="nil"/>
        <w:between w:val="nil"/>
      </w:pBdr>
      <w:tabs>
        <w:tab w:val="center" w:pos="4680"/>
        <w:tab w:val="right" w:pos="9360"/>
      </w:tabs>
      <w:jc w:val="right"/>
      <w:rPr>
        <w:rFonts w:ascii="Arial" w:eastAsia="Arial" w:hAnsi="Arial" w:cs="Arial"/>
        <w:i/>
        <w:color w:val="000000"/>
        <w:sz w:val="18"/>
        <w:szCs w:val="18"/>
      </w:rPr>
    </w:pPr>
    <w:r>
      <w:rPr>
        <w:rFonts w:ascii="Arial" w:eastAsia="Arial" w:hAnsi="Arial" w:cs="Arial"/>
        <w:i/>
        <w:sz w:val="18"/>
        <w:szCs w:val="18"/>
      </w:rPr>
      <w:t>p-</w:t>
    </w:r>
    <w:r>
      <w:rPr>
        <w:rFonts w:ascii="Arial" w:eastAsia="Arial" w:hAnsi="Arial" w:cs="Arial"/>
        <w:i/>
        <w:color w:val="000000"/>
        <w:sz w:val="18"/>
        <w:szCs w:val="18"/>
      </w:rPr>
      <w:t xml:space="preserve"> ISSN 1829-6750 &amp; e- ISSN 2798-1363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1811" w14:textId="77777777" w:rsidR="00D85E4B" w:rsidRDefault="00D85E4B">
      <w:r>
        <w:separator/>
      </w:r>
    </w:p>
  </w:footnote>
  <w:footnote w:type="continuationSeparator" w:id="0">
    <w:p w14:paraId="0987180E" w14:textId="77777777" w:rsidR="00D85E4B" w:rsidRDefault="00D85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12F8" w14:textId="77777777" w:rsidR="002C2C4C" w:rsidRDefault="00C6638D">
    <w:pPr>
      <w:pBdr>
        <w:top w:val="nil"/>
        <w:left w:val="nil"/>
        <w:bottom w:val="nil"/>
        <w:right w:val="nil"/>
        <w:between w:val="nil"/>
      </w:pBdr>
      <w:tabs>
        <w:tab w:val="center" w:pos="4680"/>
        <w:tab w:val="right" w:pos="9360"/>
      </w:tabs>
      <w:jc w:val="center"/>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Inovasi Kurikulum</w:t>
    </w:r>
    <w:r>
      <w:rPr>
        <w:rFonts w:ascii="Times New Roman" w:eastAsia="Times New Roman" w:hAnsi="Times New Roman" w:cs="Times New Roman"/>
        <w:i/>
        <w:color w:val="000000"/>
        <w:sz w:val="20"/>
        <w:szCs w:val="20"/>
      </w:rPr>
      <w:t xml:space="preserve"> 99 (9) (2022) 99-99</w:t>
    </w:r>
  </w:p>
  <w:p w14:paraId="700F9EB7" w14:textId="77777777" w:rsidR="002C2C4C" w:rsidRDefault="002C2C4C">
    <w:pPr>
      <w:pBdr>
        <w:top w:val="nil"/>
        <w:left w:val="nil"/>
        <w:bottom w:val="nil"/>
        <w:right w:val="nil"/>
        <w:between w:val="nil"/>
      </w:pBdr>
      <w:tabs>
        <w:tab w:val="center" w:pos="4680"/>
        <w:tab w:val="right" w:pos="9360"/>
      </w:tabs>
      <w:jc w:val="center"/>
      <w:rPr>
        <w:rFonts w:ascii="Times New Roman" w:eastAsia="Times New Roman" w:hAnsi="Times New Roman" w:cs="Times New Roman"/>
        <w: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A66E" w14:textId="77777777" w:rsidR="002C2C4C" w:rsidRDefault="002C2C4C">
    <w:pPr>
      <w:pBdr>
        <w:top w:val="nil"/>
        <w:left w:val="nil"/>
        <w:bottom w:val="nil"/>
        <w:right w:val="nil"/>
        <w:between w:val="nil"/>
      </w:pBdr>
      <w:tabs>
        <w:tab w:val="center" w:pos="4680"/>
        <w:tab w:val="right" w:pos="9360"/>
      </w:tabs>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EC98" w14:textId="77777777" w:rsidR="002C2C4C" w:rsidRDefault="00C6638D">
    <w:pPr>
      <w:pBdr>
        <w:top w:val="nil"/>
        <w:left w:val="nil"/>
        <w:bottom w:val="nil"/>
        <w:right w:val="nil"/>
        <w:between w:val="nil"/>
      </w:pBdr>
      <w:tabs>
        <w:tab w:val="center" w:pos="4680"/>
        <w:tab w:val="right" w:pos="9360"/>
      </w:tabs>
      <w:jc w:val="center"/>
      <w:rPr>
        <w:rFonts w:ascii="Times New Roman" w:eastAsia="Times New Roman" w:hAnsi="Times New Roman" w:cs="Times New Roman"/>
        <w:i/>
        <w:color w:val="000000"/>
        <w:sz w:val="21"/>
        <w:szCs w:val="21"/>
      </w:rPr>
    </w:pPr>
    <w:r>
      <w:rPr>
        <w:rFonts w:ascii="Times New Roman" w:eastAsia="Times New Roman" w:hAnsi="Times New Roman" w:cs="Times New Roman"/>
        <w:b/>
        <w:i/>
        <w:color w:val="000000"/>
        <w:sz w:val="21"/>
        <w:szCs w:val="21"/>
      </w:rPr>
      <w:t>Penulis 1, Penulis 2, dst</w:t>
    </w:r>
    <w:r>
      <w:rPr>
        <w:rFonts w:ascii="Times New Roman" w:eastAsia="Times New Roman" w:hAnsi="Times New Roman" w:cs="Times New Roman"/>
        <w:i/>
        <w:color w:val="000000"/>
        <w:sz w:val="21"/>
        <w:szCs w:val="21"/>
      </w:rPr>
      <w:t xml:space="preserve"> - Judul Artikel Lengkap Maksimal 12 Kata</w:t>
    </w:r>
  </w:p>
  <w:p w14:paraId="21855677" w14:textId="77777777" w:rsidR="002C2C4C" w:rsidRDefault="002C2C4C">
    <w:pPr>
      <w:pBdr>
        <w:top w:val="nil"/>
        <w:left w:val="nil"/>
        <w:bottom w:val="nil"/>
        <w:right w:val="nil"/>
        <w:between w:val="nil"/>
      </w:pBdr>
      <w:tabs>
        <w:tab w:val="center" w:pos="4680"/>
        <w:tab w:val="right" w:pos="9360"/>
      </w:tabs>
      <w:jc w:val="center"/>
      <w:rPr>
        <w:rFonts w:ascii="Times New Roman" w:eastAsia="Times New Roman" w:hAnsi="Times New Roman" w:cs="Times New Roman"/>
        <w:i/>
        <w:color w:val="00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36D0"/>
    <w:multiLevelType w:val="hybridMultilevel"/>
    <w:tmpl w:val="FE7C6060"/>
    <w:lvl w:ilvl="0" w:tplc="99087758">
      <w:start w:val="1"/>
      <w:numFmt w:val="decimal"/>
      <w:lvlText w:val="%1."/>
      <w:lvlJc w:val="left"/>
      <w:pPr>
        <w:ind w:left="1354"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A4F1A3D"/>
    <w:multiLevelType w:val="hybridMultilevel"/>
    <w:tmpl w:val="D5E0876E"/>
    <w:lvl w:ilvl="0" w:tplc="052CA82E">
      <w:start w:val="1"/>
      <w:numFmt w:val="upperLetter"/>
      <w:lvlText w:val="%1."/>
      <w:lvlJc w:val="left"/>
      <w:pPr>
        <w:ind w:left="1287"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25B83"/>
    <w:multiLevelType w:val="hybridMultilevel"/>
    <w:tmpl w:val="15B08808"/>
    <w:lvl w:ilvl="0" w:tplc="365A7E42">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13F88"/>
    <w:multiLevelType w:val="hybridMultilevel"/>
    <w:tmpl w:val="1634454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FA4A10"/>
    <w:multiLevelType w:val="hybridMultilevel"/>
    <w:tmpl w:val="12221ED6"/>
    <w:lvl w:ilvl="0" w:tplc="9E968D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F405B9"/>
    <w:multiLevelType w:val="hybridMultilevel"/>
    <w:tmpl w:val="4F8C3A88"/>
    <w:lvl w:ilvl="0" w:tplc="0700EDC4">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14A41"/>
    <w:multiLevelType w:val="hybridMultilevel"/>
    <w:tmpl w:val="C2ACDB8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8864D0A"/>
    <w:multiLevelType w:val="hybridMultilevel"/>
    <w:tmpl w:val="AA48028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31DD237C"/>
    <w:multiLevelType w:val="hybridMultilevel"/>
    <w:tmpl w:val="39E09346"/>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D4549CD"/>
    <w:multiLevelType w:val="hybridMultilevel"/>
    <w:tmpl w:val="E9D406F4"/>
    <w:lvl w:ilvl="0" w:tplc="AA9CD3D6">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514A2E"/>
    <w:multiLevelType w:val="hybridMultilevel"/>
    <w:tmpl w:val="FE4EA2E8"/>
    <w:lvl w:ilvl="0" w:tplc="F9B8CBE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FE0FD8"/>
    <w:multiLevelType w:val="hybridMultilevel"/>
    <w:tmpl w:val="2B220E4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4E224532"/>
    <w:multiLevelType w:val="hybridMultilevel"/>
    <w:tmpl w:val="ACE2E1BA"/>
    <w:lvl w:ilvl="0" w:tplc="04090019">
      <w:start w:val="1"/>
      <w:numFmt w:val="lowerLetter"/>
      <w:lvlText w:val="%1."/>
      <w:lvlJc w:val="left"/>
      <w:pPr>
        <w:ind w:left="100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D17C10"/>
    <w:multiLevelType w:val="hybridMultilevel"/>
    <w:tmpl w:val="8D465D5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BB87811"/>
    <w:multiLevelType w:val="hybridMultilevel"/>
    <w:tmpl w:val="C80C1A1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C94603B"/>
    <w:multiLevelType w:val="hybridMultilevel"/>
    <w:tmpl w:val="E8D4D2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6E4EBC"/>
    <w:multiLevelType w:val="hybridMultilevel"/>
    <w:tmpl w:val="8038892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EC54C0F"/>
    <w:multiLevelType w:val="hybridMultilevel"/>
    <w:tmpl w:val="1F4E3AC0"/>
    <w:lvl w:ilvl="0" w:tplc="9E968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927EDC"/>
    <w:multiLevelType w:val="hybridMultilevel"/>
    <w:tmpl w:val="3B6050DE"/>
    <w:lvl w:ilvl="0" w:tplc="5B484F34">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73407D"/>
    <w:multiLevelType w:val="hybridMultilevel"/>
    <w:tmpl w:val="149E5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495B53"/>
    <w:multiLevelType w:val="hybridMultilevel"/>
    <w:tmpl w:val="A058FA9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7FC926F1"/>
    <w:multiLevelType w:val="hybridMultilevel"/>
    <w:tmpl w:val="2CF07DD0"/>
    <w:lvl w:ilvl="0" w:tplc="8CA29866">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991406">
    <w:abstractNumId w:val="8"/>
  </w:num>
  <w:num w:numId="2" w16cid:durableId="1269507629">
    <w:abstractNumId w:val="20"/>
  </w:num>
  <w:num w:numId="3" w16cid:durableId="1685129013">
    <w:abstractNumId w:val="11"/>
  </w:num>
  <w:num w:numId="4" w16cid:durableId="1605729033">
    <w:abstractNumId w:val="1"/>
  </w:num>
  <w:num w:numId="5" w16cid:durableId="1882130668">
    <w:abstractNumId w:val="7"/>
  </w:num>
  <w:num w:numId="6" w16cid:durableId="2122332670">
    <w:abstractNumId w:val="21"/>
  </w:num>
  <w:num w:numId="7" w16cid:durableId="1904290376">
    <w:abstractNumId w:val="18"/>
  </w:num>
  <w:num w:numId="8" w16cid:durableId="1550801465">
    <w:abstractNumId w:val="6"/>
  </w:num>
  <w:num w:numId="9" w16cid:durableId="946500714">
    <w:abstractNumId w:val="16"/>
  </w:num>
  <w:num w:numId="10" w16cid:durableId="2018923463">
    <w:abstractNumId w:val="13"/>
  </w:num>
  <w:num w:numId="11" w16cid:durableId="1881354094">
    <w:abstractNumId w:val="14"/>
  </w:num>
  <w:num w:numId="12" w16cid:durableId="1331983111">
    <w:abstractNumId w:val="5"/>
  </w:num>
  <w:num w:numId="13" w16cid:durableId="731732573">
    <w:abstractNumId w:val="0"/>
  </w:num>
  <w:num w:numId="14" w16cid:durableId="2091921879">
    <w:abstractNumId w:val="19"/>
  </w:num>
  <w:num w:numId="15" w16cid:durableId="1029332620">
    <w:abstractNumId w:val="4"/>
  </w:num>
  <w:num w:numId="16" w16cid:durableId="57168471">
    <w:abstractNumId w:val="17"/>
  </w:num>
  <w:num w:numId="17" w16cid:durableId="922225591">
    <w:abstractNumId w:val="10"/>
  </w:num>
  <w:num w:numId="18" w16cid:durableId="834802403">
    <w:abstractNumId w:val="2"/>
  </w:num>
  <w:num w:numId="19" w16cid:durableId="952515595">
    <w:abstractNumId w:val="9"/>
  </w:num>
  <w:num w:numId="20" w16cid:durableId="1828859870">
    <w:abstractNumId w:val="12"/>
  </w:num>
  <w:num w:numId="21" w16cid:durableId="1288584995">
    <w:abstractNumId w:val="15"/>
  </w:num>
  <w:num w:numId="22" w16cid:durableId="1019742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C4C"/>
    <w:rsid w:val="000354D7"/>
    <w:rsid w:val="00042490"/>
    <w:rsid w:val="00065754"/>
    <w:rsid w:val="00067160"/>
    <w:rsid w:val="00091FEC"/>
    <w:rsid w:val="001203E8"/>
    <w:rsid w:val="00135980"/>
    <w:rsid w:val="0020051A"/>
    <w:rsid w:val="00247FA3"/>
    <w:rsid w:val="002B7FEA"/>
    <w:rsid w:val="002C2C4C"/>
    <w:rsid w:val="0032264E"/>
    <w:rsid w:val="003C29EF"/>
    <w:rsid w:val="004250FB"/>
    <w:rsid w:val="00425843"/>
    <w:rsid w:val="004872AC"/>
    <w:rsid w:val="004C1D54"/>
    <w:rsid w:val="004F74EE"/>
    <w:rsid w:val="00520A13"/>
    <w:rsid w:val="005411D8"/>
    <w:rsid w:val="00556802"/>
    <w:rsid w:val="005A10A4"/>
    <w:rsid w:val="00776B35"/>
    <w:rsid w:val="00793FC7"/>
    <w:rsid w:val="007B7070"/>
    <w:rsid w:val="00802673"/>
    <w:rsid w:val="008308A6"/>
    <w:rsid w:val="00837D05"/>
    <w:rsid w:val="00864D78"/>
    <w:rsid w:val="00865B6E"/>
    <w:rsid w:val="008B1F98"/>
    <w:rsid w:val="008C0B78"/>
    <w:rsid w:val="008F5BE2"/>
    <w:rsid w:val="00931632"/>
    <w:rsid w:val="0093441F"/>
    <w:rsid w:val="0094570A"/>
    <w:rsid w:val="00975DD8"/>
    <w:rsid w:val="009C2D2E"/>
    <w:rsid w:val="009D4C7A"/>
    <w:rsid w:val="00A10CA1"/>
    <w:rsid w:val="00AB0A24"/>
    <w:rsid w:val="00AE7C35"/>
    <w:rsid w:val="00B92367"/>
    <w:rsid w:val="00BD456E"/>
    <w:rsid w:val="00BD4B24"/>
    <w:rsid w:val="00BD5329"/>
    <w:rsid w:val="00BE2B55"/>
    <w:rsid w:val="00C32141"/>
    <w:rsid w:val="00C55AC9"/>
    <w:rsid w:val="00C6638D"/>
    <w:rsid w:val="00CC36BF"/>
    <w:rsid w:val="00D85E4B"/>
    <w:rsid w:val="00E027CB"/>
    <w:rsid w:val="00E06E66"/>
    <w:rsid w:val="00E12215"/>
    <w:rsid w:val="00FA098C"/>
    <w:rsid w:val="00FA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FAD93"/>
  <w15:docId w15:val="{0A49CDFC-4988-44A6-954D-EFECC7CE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8F7"/>
    <w:pPr>
      <w:keepNext/>
      <w:keepLines/>
      <w:snapToGrid w:val="0"/>
      <w:spacing w:line="360" w:lineRule="auto"/>
      <w:jc w:val="center"/>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8E48F7"/>
    <w:pPr>
      <w:keepNext/>
      <w:keepLines/>
      <w:spacing w:line="360" w:lineRule="auto"/>
      <w:jc w:val="both"/>
      <w:outlineLvl w:val="1"/>
    </w:pPr>
    <w:rPr>
      <w:rFonts w:ascii="Times New Roman" w:eastAsiaTheme="majorEastAsia" w:hAnsi="Times New Roman" w:cstheme="majorBidi"/>
      <w:b/>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E48F7"/>
    <w:rPr>
      <w:rFonts w:ascii="Times New Roman" w:eastAsiaTheme="majorEastAsia" w:hAnsi="Times New Roman" w:cstheme="majorBidi"/>
      <w:b/>
      <w:bCs/>
      <w:szCs w:val="28"/>
      <w:lang w:val="id-ID"/>
    </w:rPr>
  </w:style>
  <w:style w:type="character" w:customStyle="1" w:styleId="Heading2Char">
    <w:name w:val="Heading 2 Char"/>
    <w:basedOn w:val="DefaultParagraphFont"/>
    <w:link w:val="Heading2"/>
    <w:uiPriority w:val="9"/>
    <w:rsid w:val="008E48F7"/>
    <w:rPr>
      <w:rFonts w:ascii="Times New Roman" w:eastAsiaTheme="majorEastAsia" w:hAnsi="Times New Roman" w:cstheme="majorBidi"/>
      <w:b/>
      <w:szCs w:val="26"/>
      <w:lang w:val="id-ID"/>
    </w:rPr>
  </w:style>
  <w:style w:type="paragraph" w:styleId="Header">
    <w:name w:val="header"/>
    <w:basedOn w:val="Normal"/>
    <w:link w:val="HeaderChar"/>
    <w:uiPriority w:val="99"/>
    <w:unhideWhenUsed/>
    <w:rsid w:val="00C513C8"/>
    <w:pPr>
      <w:tabs>
        <w:tab w:val="center" w:pos="4680"/>
        <w:tab w:val="right" w:pos="9360"/>
      </w:tabs>
    </w:pPr>
  </w:style>
  <w:style w:type="character" w:customStyle="1" w:styleId="HeaderChar">
    <w:name w:val="Header Char"/>
    <w:basedOn w:val="DefaultParagraphFont"/>
    <w:link w:val="Header"/>
    <w:uiPriority w:val="99"/>
    <w:rsid w:val="00C513C8"/>
    <w:rPr>
      <w:lang w:val="id-ID"/>
    </w:rPr>
  </w:style>
  <w:style w:type="paragraph" w:styleId="Footer">
    <w:name w:val="footer"/>
    <w:basedOn w:val="Normal"/>
    <w:link w:val="FooterChar"/>
    <w:uiPriority w:val="99"/>
    <w:unhideWhenUsed/>
    <w:rsid w:val="00C513C8"/>
    <w:pPr>
      <w:tabs>
        <w:tab w:val="center" w:pos="4680"/>
        <w:tab w:val="right" w:pos="9360"/>
      </w:tabs>
    </w:pPr>
  </w:style>
  <w:style w:type="character" w:customStyle="1" w:styleId="FooterChar">
    <w:name w:val="Footer Char"/>
    <w:basedOn w:val="DefaultParagraphFont"/>
    <w:link w:val="Footer"/>
    <w:uiPriority w:val="99"/>
    <w:rsid w:val="00C513C8"/>
    <w:rPr>
      <w:lang w:val="id-ID"/>
    </w:rPr>
  </w:style>
  <w:style w:type="character" w:styleId="PageNumber">
    <w:name w:val="page number"/>
    <w:basedOn w:val="DefaultParagraphFont"/>
    <w:uiPriority w:val="99"/>
    <w:semiHidden/>
    <w:unhideWhenUsed/>
    <w:rsid w:val="00FB7112"/>
  </w:style>
  <w:style w:type="paragraph" w:styleId="ListParagraph">
    <w:name w:val="List Paragraph"/>
    <w:basedOn w:val="Normal"/>
    <w:uiPriority w:val="34"/>
    <w:qFormat/>
    <w:rsid w:val="00FB7112"/>
    <w:pPr>
      <w:ind w:left="720"/>
      <w:contextualSpacing/>
    </w:pPr>
  </w:style>
  <w:style w:type="table" w:styleId="TableGrid">
    <w:name w:val="Table Grid"/>
    <w:basedOn w:val="TableNormal"/>
    <w:uiPriority w:val="39"/>
    <w:rsid w:val="00694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4A19"/>
    <w:rPr>
      <w:color w:val="0563C1" w:themeColor="hyperlink"/>
      <w:u w:val="single"/>
    </w:rPr>
  </w:style>
  <w:style w:type="character" w:styleId="UnresolvedMention">
    <w:name w:val="Unresolved Mention"/>
    <w:basedOn w:val="DefaultParagraphFont"/>
    <w:uiPriority w:val="99"/>
    <w:semiHidden/>
    <w:unhideWhenUsed/>
    <w:rsid w:val="008A4A19"/>
    <w:rPr>
      <w:color w:val="605E5C"/>
      <w:shd w:val="clear" w:color="auto" w:fill="E1DFDD"/>
    </w:rPr>
  </w:style>
  <w:style w:type="character" w:styleId="FollowedHyperlink">
    <w:name w:val="FollowedHyperlink"/>
    <w:basedOn w:val="DefaultParagraphFont"/>
    <w:uiPriority w:val="99"/>
    <w:semiHidden/>
    <w:unhideWhenUsed/>
    <w:rsid w:val="00F010D4"/>
    <w:rPr>
      <w:color w:val="954F72" w:themeColor="followedHyperlink"/>
      <w:u w:val="single"/>
    </w:rPr>
  </w:style>
  <w:style w:type="character" w:styleId="CommentReference">
    <w:name w:val="annotation reference"/>
    <w:basedOn w:val="DefaultParagraphFont"/>
    <w:uiPriority w:val="99"/>
    <w:semiHidden/>
    <w:unhideWhenUsed/>
    <w:rsid w:val="00E47C89"/>
    <w:rPr>
      <w:sz w:val="16"/>
      <w:szCs w:val="16"/>
    </w:rPr>
  </w:style>
  <w:style w:type="paragraph" w:styleId="CommentText">
    <w:name w:val="annotation text"/>
    <w:basedOn w:val="Normal"/>
    <w:link w:val="CommentTextChar"/>
    <w:uiPriority w:val="99"/>
    <w:unhideWhenUsed/>
    <w:rsid w:val="00E47C89"/>
    <w:pPr>
      <w:spacing w:after="160"/>
    </w:pPr>
    <w:rPr>
      <w:sz w:val="20"/>
      <w:szCs w:val="20"/>
    </w:rPr>
  </w:style>
  <w:style w:type="character" w:customStyle="1" w:styleId="CommentTextChar">
    <w:name w:val="Comment Text Char"/>
    <w:basedOn w:val="DefaultParagraphFont"/>
    <w:link w:val="CommentText"/>
    <w:uiPriority w:val="99"/>
    <w:rsid w:val="00E47C89"/>
    <w:rPr>
      <w:sz w:val="20"/>
      <w:szCs w:val="20"/>
      <w:lang w:val="id-ID"/>
    </w:rPr>
  </w:style>
  <w:style w:type="paragraph" w:styleId="CommentSubject">
    <w:name w:val="annotation subject"/>
    <w:basedOn w:val="CommentText"/>
    <w:next w:val="CommentText"/>
    <w:link w:val="CommentSubjectChar"/>
    <w:uiPriority w:val="99"/>
    <w:semiHidden/>
    <w:unhideWhenUsed/>
    <w:rsid w:val="005D36C5"/>
    <w:pPr>
      <w:spacing w:after="0"/>
    </w:pPr>
    <w:rPr>
      <w:b/>
      <w:bCs/>
    </w:rPr>
  </w:style>
  <w:style w:type="character" w:customStyle="1" w:styleId="CommentSubjectChar">
    <w:name w:val="Comment Subject Char"/>
    <w:basedOn w:val="CommentTextChar"/>
    <w:link w:val="CommentSubject"/>
    <w:uiPriority w:val="99"/>
    <w:semiHidden/>
    <w:rsid w:val="005D36C5"/>
    <w:rPr>
      <w:b/>
      <w:bCs/>
      <w:sz w:val="20"/>
      <w:szCs w:val="20"/>
      <w:lang w:val="id-ID"/>
    </w:rPr>
  </w:style>
  <w:style w:type="character" w:customStyle="1" w:styleId="fontstyle01">
    <w:name w:val="fontstyle01"/>
    <w:basedOn w:val="DefaultParagraphFont"/>
    <w:rsid w:val="00D94EA5"/>
    <w:rPr>
      <w:rFonts w:ascii="Times New Roman" w:hAnsi="Times New Roman" w:cs="Times New Roman" w:hint="default"/>
      <w:b w:val="0"/>
      <w:bCs w:val="0"/>
      <w:i w:val="0"/>
      <w:iCs w:val="0"/>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paragraph" w:styleId="NormalWeb">
    <w:name w:val="Normal (Web)"/>
    <w:basedOn w:val="Normal"/>
    <w:uiPriority w:val="99"/>
    <w:semiHidden/>
    <w:unhideWhenUsed/>
    <w:rsid w:val="005A10A4"/>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22323">
      <w:bodyDiv w:val="1"/>
      <w:marLeft w:val="0"/>
      <w:marRight w:val="0"/>
      <w:marTop w:val="0"/>
      <w:marBottom w:val="0"/>
      <w:divBdr>
        <w:top w:val="none" w:sz="0" w:space="0" w:color="auto"/>
        <w:left w:val="none" w:sz="0" w:space="0" w:color="auto"/>
        <w:bottom w:val="none" w:sz="0" w:space="0" w:color="auto"/>
        <w:right w:val="none" w:sz="0" w:space="0" w:color="auto"/>
      </w:divBdr>
    </w:div>
    <w:div w:id="745542048">
      <w:bodyDiv w:val="1"/>
      <w:marLeft w:val="0"/>
      <w:marRight w:val="0"/>
      <w:marTop w:val="0"/>
      <w:marBottom w:val="0"/>
      <w:divBdr>
        <w:top w:val="none" w:sz="0" w:space="0" w:color="auto"/>
        <w:left w:val="none" w:sz="0" w:space="0" w:color="auto"/>
        <w:bottom w:val="none" w:sz="0" w:space="0" w:color="auto"/>
        <w:right w:val="none" w:sz="0" w:space="0" w:color="auto"/>
      </w:divBdr>
    </w:div>
    <w:div w:id="1722821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6088/islamika.v2i2.711" TargetMode="External"/><Relationship Id="rId18" Type="http://schemas.openxmlformats.org/officeDocument/2006/relationships/hyperlink" Target="https://doi.org/10.21009/parameter.252.01" TargetMode="External"/><Relationship Id="rId26" Type="http://schemas.openxmlformats.org/officeDocument/2006/relationships/hyperlink" Target="https://doi.org/10.53308/ide.v2i2.193" TargetMode="External"/><Relationship Id="rId39" Type="http://schemas.openxmlformats.org/officeDocument/2006/relationships/hyperlink" Target="https://doi.org/10.22373/je.v1i2.3231" TargetMode="External"/><Relationship Id="rId21" Type="http://schemas.openxmlformats.org/officeDocument/2006/relationships/hyperlink" Target="http://dx.doi.org/10.30870/jpks.v1i1.849" TargetMode="External"/><Relationship Id="rId34" Type="http://schemas.openxmlformats.org/officeDocument/2006/relationships/hyperlink" Target="https://doi.org/10.28944/afkar.v2i2.93"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80/1360144X.2020.1842744" TargetMode="External"/><Relationship Id="rId29" Type="http://schemas.openxmlformats.org/officeDocument/2006/relationships/hyperlink" Target="https://doi.org/10.17509/jik.v1i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doi.org/10.1080/1360080X.2013.844665" TargetMode="External"/><Relationship Id="rId32" Type="http://schemas.openxmlformats.org/officeDocument/2006/relationships/hyperlink" Target="https://doi.org/10.36713/epra2013" TargetMode="External"/><Relationship Id="rId37" Type="http://schemas.openxmlformats.org/officeDocument/2006/relationships/hyperlink" Target="https://doi.org/10.1111/j.1532-5415.1977.tb00826.x"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22373/jiif.v11i1.61" TargetMode="External"/><Relationship Id="rId23" Type="http://schemas.openxmlformats.org/officeDocument/2006/relationships/hyperlink" Target="https://doi.org/10.32529/al-ilmi.v4i1.849" TargetMode="External"/><Relationship Id="rId28" Type="http://schemas.openxmlformats.org/officeDocument/2006/relationships/hyperlink" Target="https://doi.org/10.1212/mj.v2i01.5338" TargetMode="External"/><Relationship Id="rId36" Type="http://schemas.openxmlformats.org/officeDocument/2006/relationships/hyperlink" Target="https://doi.org/10.36088/palapa.v8i1.692" TargetMode="External"/><Relationship Id="rId10" Type="http://schemas.openxmlformats.org/officeDocument/2006/relationships/hyperlink" Target="https://ejournal.upi.edu/index.php/JIK" TargetMode="External"/><Relationship Id="rId19" Type="http://schemas.openxmlformats.org/officeDocument/2006/relationships/hyperlink" Target="https://doi.org/10.4236/oalib.1107490" TargetMode="External"/><Relationship Id="rId31" Type="http://schemas.openxmlformats.org/officeDocument/2006/relationships/hyperlink" Target="https://doi.org/10.21839/jaar.2018.v3is1.156" TargetMode="External"/><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doi.org/10.2991/icei-18.2018.106" TargetMode="External"/><Relationship Id="rId22" Type="http://schemas.openxmlformats.org/officeDocument/2006/relationships/hyperlink" Target="https://doi.org/10.33650/al-tanzim.v1i2.113" TargetMode="External"/><Relationship Id="rId27" Type="http://schemas.openxmlformats.org/officeDocument/2006/relationships/hyperlink" Target="https://doi.org/10.36667/jppi.v7i2.367" TargetMode="External"/><Relationship Id="rId30" Type="http://schemas.openxmlformats.org/officeDocument/2006/relationships/hyperlink" Target="https://doi.org/10.31004/jrpp.v3i1.720" TargetMode="External"/><Relationship Id="rId35" Type="http://schemas.openxmlformats.org/officeDocument/2006/relationships/hyperlink" Target="https://doi.org/10.31004/jrpp.v3i2.1218" TargetMode="External"/><Relationship Id="rId43"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yperlink" Target="https://doi.org/10.4324/9781315675404" TargetMode="External"/><Relationship Id="rId25" Type="http://schemas.openxmlformats.org/officeDocument/2006/relationships/hyperlink" Target="https://doi.org/10.31004/jrpp.v3i1.828" TargetMode="External"/><Relationship Id="rId33" Type="http://schemas.openxmlformats.org/officeDocument/2006/relationships/hyperlink" Target="https://doi.org/10.24252/idaarah.v1i2.4274" TargetMode="External"/><Relationship Id="rId38" Type="http://schemas.openxmlformats.org/officeDocument/2006/relationships/hyperlink" Target="https://doi.org/10.4304/jltr.3.1.153-158" TargetMode="External"/><Relationship Id="rId46" Type="http://schemas.openxmlformats.org/officeDocument/2006/relationships/fontTable" Target="fontTable.xml"/><Relationship Id="rId20" Type="http://schemas.openxmlformats.org/officeDocument/2006/relationships/hyperlink" Target="https://doi.org/10.36088/islamika.v1i2.193"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ayC9rfH5OPqTzOSwD/0irMxdhQ==">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B73FAF-6311-448A-A316-D7E93F6E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14</Pages>
  <Words>6026</Words>
  <Characters>34352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Angga Hadiapurwa</dc:creator>
  <cp:lastModifiedBy>Angga Hadiapurwa</cp:lastModifiedBy>
  <cp:revision>24</cp:revision>
  <dcterms:created xsi:type="dcterms:W3CDTF">2022-03-06T11:05:00Z</dcterms:created>
  <dcterms:modified xsi:type="dcterms:W3CDTF">2022-04-01T16:15:00Z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adad27fb-25f2-304e-b1a5-2ae85b12e29f</vt:lpwstr>
  </property>
</Properties>
</file>